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4F5" w:rsidRDefault="002934F5" w:rsidP="00E13365">
      <w:pPr>
        <w:shd w:val="clear" w:color="auto" w:fill="FFFFFF"/>
        <w:suppressAutoHyphens/>
        <w:spacing w:after="0" w:line="240" w:lineRule="auto"/>
        <w:ind w:right="57"/>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extent cx="9431655" cy="6665708"/>
            <wp:effectExtent l="19050" t="0" r="0" b="0"/>
            <wp:docPr id="2" name="Рисунок 1" descr="F:\пояснительная запис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ояснительная записка.JPG"/>
                    <pic:cNvPicPr>
                      <a:picLocks noChangeAspect="1" noChangeArrowheads="1"/>
                    </pic:cNvPicPr>
                  </pic:nvPicPr>
                  <pic:blipFill>
                    <a:blip r:embed="rId7" cstate="print"/>
                    <a:srcRect/>
                    <a:stretch>
                      <a:fillRect/>
                    </a:stretch>
                  </pic:blipFill>
                  <pic:spPr bwMode="auto">
                    <a:xfrm>
                      <a:off x="0" y="0"/>
                      <a:ext cx="9431655" cy="6665708"/>
                    </a:xfrm>
                    <a:prstGeom prst="rect">
                      <a:avLst/>
                    </a:prstGeom>
                    <a:noFill/>
                    <a:ln w="9525">
                      <a:noFill/>
                      <a:miter lim="800000"/>
                      <a:headEnd/>
                      <a:tailEnd/>
                    </a:ln>
                  </pic:spPr>
                </pic:pic>
              </a:graphicData>
            </a:graphic>
          </wp:inline>
        </w:drawing>
      </w:r>
    </w:p>
    <w:p w:rsidR="00734026" w:rsidRPr="00734026" w:rsidRDefault="004F0E15" w:rsidP="00E13365">
      <w:pPr>
        <w:numPr>
          <w:ilvl w:val="0"/>
          <w:numId w:val="40"/>
        </w:numPr>
        <w:shd w:val="clear" w:color="auto" w:fill="FFFFFF"/>
        <w:suppressAutoHyphens/>
        <w:spacing w:after="0" w:line="240" w:lineRule="auto"/>
        <w:ind w:left="-567" w:right="57" w:firstLine="0"/>
        <w:jc w:val="both"/>
        <w:rPr>
          <w:rFonts w:ascii="Times New Roman" w:hAnsi="Times New Roman" w:cs="Times New Roman"/>
          <w:color w:val="000000"/>
          <w:spacing w:val="-7"/>
          <w:sz w:val="28"/>
          <w:szCs w:val="28"/>
        </w:rPr>
      </w:pPr>
      <w:r w:rsidRPr="003049A4">
        <w:rPr>
          <w:rFonts w:ascii="Times New Roman" w:hAnsi="Times New Roman" w:cs="Times New Roman"/>
          <w:sz w:val="28"/>
          <w:szCs w:val="28"/>
        </w:rPr>
        <w:lastRenderedPageBreak/>
        <w:t>Российской Федерации, реализующих программы общего образования, утверждённые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734026" w:rsidRDefault="00734026" w:rsidP="00734026">
      <w:pPr>
        <w:pStyle w:val="af0"/>
        <w:spacing w:after="0" w:line="240" w:lineRule="auto"/>
        <w:rPr>
          <w:rFonts w:ascii="Times New Roman" w:hAnsi="Times New Roman" w:cs="Times New Roman"/>
          <w:sz w:val="28"/>
          <w:szCs w:val="28"/>
        </w:rPr>
      </w:pPr>
    </w:p>
    <w:p w:rsidR="004F0E15" w:rsidRPr="00734026" w:rsidRDefault="004F0E15" w:rsidP="00734026">
      <w:pPr>
        <w:numPr>
          <w:ilvl w:val="0"/>
          <w:numId w:val="40"/>
        </w:numPr>
        <w:shd w:val="clear" w:color="auto" w:fill="FFFFFF"/>
        <w:tabs>
          <w:tab w:val="left" w:pos="1134"/>
        </w:tabs>
        <w:suppressAutoHyphens/>
        <w:spacing w:after="0" w:line="240" w:lineRule="auto"/>
        <w:ind w:left="0" w:right="57" w:firstLine="709"/>
        <w:jc w:val="both"/>
        <w:rPr>
          <w:rFonts w:ascii="Times New Roman" w:hAnsi="Times New Roman" w:cs="Times New Roman"/>
          <w:color w:val="000000"/>
          <w:spacing w:val="-7"/>
          <w:sz w:val="28"/>
          <w:szCs w:val="28"/>
        </w:rPr>
      </w:pPr>
      <w:r w:rsidRPr="00734026">
        <w:rPr>
          <w:rFonts w:ascii="Times New Roman" w:hAnsi="Times New Roman" w:cs="Times New Roman"/>
          <w:sz w:val="28"/>
          <w:szCs w:val="28"/>
        </w:rPr>
        <w:t xml:space="preserve">Санитарно-эпидемиологическими правилами и нормативами </w:t>
      </w:r>
      <w:proofErr w:type="spellStart"/>
      <w:r w:rsidRPr="00734026">
        <w:rPr>
          <w:rFonts w:ascii="Times New Roman" w:hAnsi="Times New Roman" w:cs="Times New Roman"/>
          <w:sz w:val="28"/>
          <w:szCs w:val="28"/>
        </w:rPr>
        <w:t>СанПиН</w:t>
      </w:r>
      <w:proofErr w:type="spellEnd"/>
      <w:r w:rsidRPr="00734026">
        <w:rPr>
          <w:rFonts w:ascii="Times New Roman" w:hAnsi="Times New Roman" w:cs="Times New Roman"/>
          <w:sz w:val="28"/>
          <w:szCs w:val="28"/>
        </w:rPr>
        <w:t xml:space="preserve"> 2.4.2.2821-10 «Санитарно-эпидемиологические требования к условиям и организации обучения в общеобразовательных учреждениях», утверждёнными Постановлением Главного государственного санитарного врача Российской Федерации от 29.12.2010 № 189; </w:t>
      </w:r>
    </w:p>
    <w:p w:rsidR="004F0E15" w:rsidRPr="00780EB7" w:rsidRDefault="004F0E15" w:rsidP="00734026">
      <w:pPr>
        <w:numPr>
          <w:ilvl w:val="0"/>
          <w:numId w:val="40"/>
        </w:numPr>
        <w:tabs>
          <w:tab w:val="left" w:pos="1134"/>
        </w:tabs>
        <w:suppressAutoHyphens/>
        <w:spacing w:after="0" w:line="240" w:lineRule="auto"/>
        <w:ind w:left="0" w:right="57" w:firstLine="709"/>
        <w:jc w:val="both"/>
        <w:rPr>
          <w:rFonts w:ascii="Times New Roman" w:hAnsi="Times New Roman" w:cs="Times New Roman"/>
          <w:sz w:val="28"/>
          <w:szCs w:val="28"/>
        </w:rPr>
      </w:pPr>
      <w:r w:rsidRPr="00780EB7">
        <w:rPr>
          <w:rFonts w:ascii="Times New Roman" w:hAnsi="Times New Roman" w:cs="Times New Roman"/>
          <w:sz w:val="28"/>
          <w:szCs w:val="28"/>
        </w:rPr>
        <w:t>Письмом МО РФ от 08.10.2010 № ИК- 1494/19 «О введении  третьего часа физической культуры» с Приложениями №1, №2;</w:t>
      </w:r>
    </w:p>
    <w:p w:rsidR="004F0E15" w:rsidRPr="00780EB7" w:rsidRDefault="004F0E15" w:rsidP="00734026">
      <w:pPr>
        <w:tabs>
          <w:tab w:val="left" w:pos="1134"/>
        </w:tabs>
        <w:suppressAutoHyphens/>
        <w:spacing w:after="0" w:line="240" w:lineRule="auto"/>
        <w:ind w:left="709" w:right="57"/>
        <w:jc w:val="both"/>
        <w:rPr>
          <w:rFonts w:ascii="Times New Roman" w:hAnsi="Times New Roman" w:cs="Times New Roman"/>
          <w:color w:val="000000"/>
          <w:spacing w:val="3"/>
          <w:sz w:val="28"/>
          <w:szCs w:val="28"/>
        </w:rPr>
      </w:pPr>
    </w:p>
    <w:p w:rsidR="004F0E15" w:rsidRPr="003049A4" w:rsidRDefault="003049A4" w:rsidP="00734026">
      <w:pPr>
        <w:numPr>
          <w:ilvl w:val="0"/>
          <w:numId w:val="40"/>
        </w:numPr>
        <w:shd w:val="clear" w:color="auto" w:fill="FFFFFF"/>
        <w:tabs>
          <w:tab w:val="left" w:pos="346"/>
          <w:tab w:val="left" w:pos="1134"/>
        </w:tabs>
        <w:suppressAutoHyphens/>
        <w:spacing w:after="0" w:line="240" w:lineRule="auto"/>
        <w:ind w:left="0" w:right="57" w:firstLine="709"/>
        <w:jc w:val="both"/>
        <w:rPr>
          <w:rFonts w:ascii="Times New Roman" w:hAnsi="Times New Roman" w:cs="Times New Roman"/>
          <w:color w:val="000000"/>
          <w:spacing w:val="3"/>
          <w:sz w:val="28"/>
          <w:szCs w:val="28"/>
        </w:rPr>
      </w:pPr>
      <w:r>
        <w:rPr>
          <w:rFonts w:ascii="Times New Roman" w:hAnsi="Times New Roman" w:cs="Times New Roman"/>
          <w:sz w:val="28"/>
          <w:szCs w:val="28"/>
        </w:rPr>
        <w:t>Уставом  ФКОУ С</w:t>
      </w:r>
      <w:r w:rsidR="004F0E15" w:rsidRPr="00780EB7">
        <w:rPr>
          <w:rFonts w:ascii="Times New Roman" w:hAnsi="Times New Roman" w:cs="Times New Roman"/>
          <w:sz w:val="28"/>
          <w:szCs w:val="28"/>
        </w:rPr>
        <w:t>ОШ УФСИН России по Воронежской области.</w:t>
      </w:r>
    </w:p>
    <w:p w:rsidR="003049A4" w:rsidRDefault="003049A4" w:rsidP="00734026">
      <w:pPr>
        <w:pStyle w:val="af0"/>
        <w:spacing w:after="0" w:line="240" w:lineRule="auto"/>
        <w:rPr>
          <w:rFonts w:ascii="Times New Roman" w:hAnsi="Times New Roman" w:cs="Times New Roman"/>
          <w:color w:val="000000"/>
          <w:spacing w:val="3"/>
          <w:sz w:val="28"/>
          <w:szCs w:val="28"/>
        </w:rPr>
      </w:pPr>
    </w:p>
    <w:p w:rsidR="003049A4" w:rsidRPr="00780EB7" w:rsidRDefault="003049A4" w:rsidP="003049A4">
      <w:pPr>
        <w:shd w:val="clear" w:color="auto" w:fill="FFFFFF"/>
        <w:tabs>
          <w:tab w:val="left" w:pos="346"/>
          <w:tab w:val="left" w:pos="1134"/>
        </w:tabs>
        <w:suppressAutoHyphens/>
        <w:spacing w:after="0" w:line="293" w:lineRule="exact"/>
        <w:ind w:left="709" w:right="57"/>
        <w:jc w:val="both"/>
        <w:rPr>
          <w:rFonts w:ascii="Times New Roman" w:hAnsi="Times New Roman" w:cs="Times New Roman"/>
          <w:color w:val="000000"/>
          <w:spacing w:val="3"/>
          <w:sz w:val="28"/>
          <w:szCs w:val="28"/>
        </w:rPr>
      </w:pPr>
    </w:p>
    <w:p w:rsidR="004F0E15" w:rsidRPr="00780EB7" w:rsidRDefault="00734026" w:rsidP="003049A4">
      <w:pPr>
        <w:pStyle w:val="Default"/>
        <w:jc w:val="both"/>
        <w:rPr>
          <w:sz w:val="28"/>
          <w:szCs w:val="28"/>
        </w:rPr>
      </w:pPr>
      <w:r>
        <w:rPr>
          <w:sz w:val="28"/>
          <w:szCs w:val="28"/>
        </w:rPr>
        <w:t xml:space="preserve">       </w:t>
      </w:r>
      <w:r w:rsidR="004F0E15" w:rsidRPr="00780EB7">
        <w:rPr>
          <w:sz w:val="28"/>
          <w:szCs w:val="28"/>
        </w:rPr>
        <w:t>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w:t>
      </w:r>
    </w:p>
    <w:p w:rsidR="004F0E15" w:rsidRPr="00780EB7" w:rsidRDefault="004F0E15" w:rsidP="004F0E15">
      <w:pPr>
        <w:pStyle w:val="Default"/>
        <w:numPr>
          <w:ilvl w:val="0"/>
          <w:numId w:val="41"/>
        </w:numPr>
        <w:tabs>
          <w:tab w:val="clear" w:pos="720"/>
          <w:tab w:val="num" w:pos="-360"/>
        </w:tabs>
        <w:ind w:left="360"/>
        <w:jc w:val="both"/>
        <w:rPr>
          <w:sz w:val="28"/>
          <w:szCs w:val="28"/>
        </w:rPr>
      </w:pPr>
      <w:r w:rsidRPr="00780EB7">
        <w:rPr>
          <w:sz w:val="28"/>
          <w:szCs w:val="28"/>
        </w:rPr>
        <w:t>гуманистический характер образования, приоритет общечеловеческих ценностей, жизни и здоровья человека, свободного развития личности;</w:t>
      </w:r>
    </w:p>
    <w:p w:rsidR="004F0E15" w:rsidRPr="00780EB7" w:rsidRDefault="004F0E15" w:rsidP="004F0E15">
      <w:pPr>
        <w:pStyle w:val="Default"/>
        <w:numPr>
          <w:ilvl w:val="0"/>
          <w:numId w:val="41"/>
        </w:numPr>
        <w:tabs>
          <w:tab w:val="clear" w:pos="720"/>
          <w:tab w:val="num" w:pos="-360"/>
        </w:tabs>
        <w:ind w:left="360"/>
        <w:jc w:val="both"/>
        <w:rPr>
          <w:sz w:val="28"/>
          <w:szCs w:val="28"/>
        </w:rPr>
      </w:pPr>
      <w:r w:rsidRPr="00780EB7">
        <w:rPr>
          <w:sz w:val="28"/>
          <w:szCs w:val="28"/>
        </w:rPr>
        <w:t>воспитание гражданственности, трудолюбия, уважения к правам и свободам человека, любви к окружающей природе, Родине, семье;</w:t>
      </w:r>
    </w:p>
    <w:p w:rsidR="004F0E15" w:rsidRPr="00780EB7" w:rsidRDefault="004F0E15" w:rsidP="004F0E15">
      <w:pPr>
        <w:pStyle w:val="Default"/>
        <w:numPr>
          <w:ilvl w:val="0"/>
          <w:numId w:val="41"/>
        </w:numPr>
        <w:tabs>
          <w:tab w:val="clear" w:pos="720"/>
          <w:tab w:val="num" w:pos="-360"/>
        </w:tabs>
        <w:ind w:left="360"/>
        <w:jc w:val="both"/>
        <w:rPr>
          <w:sz w:val="28"/>
          <w:szCs w:val="28"/>
        </w:rPr>
      </w:pPr>
      <w:r w:rsidRPr="00780EB7">
        <w:rPr>
          <w:sz w:val="28"/>
          <w:szCs w:val="28"/>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4F0E15" w:rsidRPr="00780EB7" w:rsidRDefault="004F0E15" w:rsidP="004F0E15">
      <w:pPr>
        <w:pStyle w:val="Default"/>
        <w:numPr>
          <w:ilvl w:val="0"/>
          <w:numId w:val="41"/>
        </w:numPr>
        <w:tabs>
          <w:tab w:val="clear" w:pos="720"/>
          <w:tab w:val="num" w:pos="-360"/>
        </w:tabs>
        <w:ind w:left="360"/>
        <w:jc w:val="both"/>
        <w:rPr>
          <w:sz w:val="28"/>
          <w:szCs w:val="28"/>
        </w:rPr>
      </w:pPr>
      <w:r w:rsidRPr="00780EB7">
        <w:rPr>
          <w:sz w:val="28"/>
          <w:szCs w:val="28"/>
        </w:rPr>
        <w:t>общедоступность образования, адаптивность системы образования к уровням и особенностям разв</w:t>
      </w:r>
      <w:r w:rsidR="003414FF">
        <w:rPr>
          <w:sz w:val="28"/>
          <w:szCs w:val="28"/>
        </w:rPr>
        <w:t xml:space="preserve">ития и подготовки обучающихся </w:t>
      </w:r>
      <w:r w:rsidRPr="00780EB7">
        <w:rPr>
          <w:sz w:val="28"/>
          <w:szCs w:val="28"/>
        </w:rPr>
        <w:t>воспитанников;</w:t>
      </w:r>
    </w:p>
    <w:p w:rsidR="004F0E15" w:rsidRPr="00780EB7" w:rsidRDefault="004F0E15" w:rsidP="004F0E15">
      <w:pPr>
        <w:pStyle w:val="Default"/>
        <w:numPr>
          <w:ilvl w:val="0"/>
          <w:numId w:val="41"/>
        </w:numPr>
        <w:tabs>
          <w:tab w:val="clear" w:pos="720"/>
          <w:tab w:val="num" w:pos="-360"/>
        </w:tabs>
        <w:ind w:left="360"/>
        <w:jc w:val="both"/>
        <w:rPr>
          <w:sz w:val="28"/>
          <w:szCs w:val="28"/>
        </w:rPr>
      </w:pPr>
      <w:r w:rsidRPr="00780EB7">
        <w:rPr>
          <w:sz w:val="28"/>
          <w:szCs w:val="28"/>
        </w:rPr>
        <w:t>обеспечение самоопределения личности, создание условий для ее самореализации, творческого развития;</w:t>
      </w:r>
    </w:p>
    <w:p w:rsidR="004F0E15" w:rsidRPr="00780EB7" w:rsidRDefault="004F0E15" w:rsidP="004F0E15">
      <w:pPr>
        <w:pStyle w:val="Default"/>
        <w:numPr>
          <w:ilvl w:val="0"/>
          <w:numId w:val="41"/>
        </w:numPr>
        <w:tabs>
          <w:tab w:val="clear" w:pos="720"/>
          <w:tab w:val="num" w:pos="-360"/>
        </w:tabs>
        <w:ind w:left="360"/>
        <w:jc w:val="both"/>
        <w:rPr>
          <w:sz w:val="28"/>
          <w:szCs w:val="28"/>
        </w:rPr>
      </w:pPr>
      <w:r w:rsidRPr="00780EB7">
        <w:rPr>
          <w:sz w:val="28"/>
          <w:szCs w:val="28"/>
        </w:rPr>
        <w:t>формирование у обучающегося адекватной современному уровню знаний и ступени обучения картины мира;</w:t>
      </w:r>
    </w:p>
    <w:p w:rsidR="003414FF" w:rsidRDefault="004F0E15" w:rsidP="003414FF">
      <w:pPr>
        <w:pStyle w:val="Default"/>
        <w:numPr>
          <w:ilvl w:val="0"/>
          <w:numId w:val="41"/>
        </w:numPr>
        <w:tabs>
          <w:tab w:val="clear" w:pos="720"/>
          <w:tab w:val="num" w:pos="-360"/>
        </w:tabs>
        <w:ind w:left="360"/>
        <w:jc w:val="both"/>
        <w:rPr>
          <w:sz w:val="28"/>
          <w:szCs w:val="28"/>
        </w:rPr>
      </w:pPr>
      <w:r w:rsidRPr="00780EB7">
        <w:rPr>
          <w:sz w:val="28"/>
          <w:szCs w:val="28"/>
        </w:rPr>
        <w:lastRenderedPageBreak/>
        <w:t>формирование человека и гражданина, интегрированного в современное ему общество и нацеленного на совершенствование этого общества;</w:t>
      </w:r>
    </w:p>
    <w:p w:rsidR="004F0E15" w:rsidRPr="003414FF" w:rsidRDefault="004F0E15" w:rsidP="003414FF">
      <w:pPr>
        <w:pStyle w:val="Default"/>
        <w:numPr>
          <w:ilvl w:val="0"/>
          <w:numId w:val="41"/>
        </w:numPr>
        <w:tabs>
          <w:tab w:val="clear" w:pos="720"/>
          <w:tab w:val="num" w:pos="-360"/>
        </w:tabs>
        <w:ind w:left="360"/>
        <w:jc w:val="both"/>
        <w:rPr>
          <w:sz w:val="28"/>
          <w:szCs w:val="28"/>
        </w:rPr>
      </w:pPr>
      <w:r w:rsidRPr="003414FF">
        <w:rPr>
          <w:sz w:val="28"/>
          <w:szCs w:val="28"/>
        </w:rPr>
        <w:t>содействие взаимопониманию и сотрудничеству между людьми, народами независимо от национальной, религиозной и социальной принадлежности.</w:t>
      </w:r>
    </w:p>
    <w:p w:rsidR="004F0E15" w:rsidRPr="00780EB7" w:rsidRDefault="004F0E15" w:rsidP="004F0E15">
      <w:pPr>
        <w:spacing w:after="0" w:line="240" w:lineRule="auto"/>
        <w:ind w:firstLine="851"/>
        <w:jc w:val="both"/>
        <w:rPr>
          <w:rFonts w:ascii="Times New Roman" w:eastAsia="Times New Roman" w:hAnsi="Times New Roman" w:cs="Times New Roman"/>
          <w:sz w:val="28"/>
          <w:szCs w:val="28"/>
          <w:lang w:eastAsia="ru-RU"/>
        </w:rPr>
      </w:pPr>
    </w:p>
    <w:p w:rsidR="004F0E15" w:rsidRPr="00780EB7" w:rsidRDefault="004F0E15" w:rsidP="00734026">
      <w:pPr>
        <w:spacing w:after="0" w:line="240" w:lineRule="auto"/>
        <w:jc w:val="center"/>
        <w:outlineLvl w:val="0"/>
        <w:rPr>
          <w:rFonts w:ascii="Times New Roman" w:eastAsia="Times New Roman" w:hAnsi="Times New Roman" w:cs="Times New Roman"/>
          <w:b/>
          <w:sz w:val="28"/>
          <w:szCs w:val="28"/>
          <w:lang w:eastAsia="ru-RU"/>
        </w:rPr>
      </w:pPr>
      <w:r w:rsidRPr="00780EB7">
        <w:rPr>
          <w:rFonts w:ascii="Times New Roman" w:eastAsia="Times New Roman" w:hAnsi="Times New Roman" w:cs="Times New Roman"/>
          <w:b/>
          <w:sz w:val="28"/>
          <w:szCs w:val="28"/>
          <w:lang w:eastAsia="ru-RU"/>
        </w:rPr>
        <w:t>Целевое  назначение  образовательной  программы</w:t>
      </w:r>
    </w:p>
    <w:p w:rsidR="004F0E15" w:rsidRPr="00780EB7" w:rsidRDefault="004F0E15" w:rsidP="004F0E15">
      <w:pPr>
        <w:spacing w:after="0" w:line="240" w:lineRule="auto"/>
        <w:ind w:firstLine="851"/>
        <w:jc w:val="both"/>
        <w:rPr>
          <w:rFonts w:ascii="Times New Roman" w:eastAsia="Times New Roman" w:hAnsi="Times New Roman" w:cs="Times New Roman"/>
          <w:sz w:val="28"/>
          <w:szCs w:val="28"/>
          <w:lang w:eastAsia="ru-RU"/>
        </w:rPr>
      </w:pPr>
    </w:p>
    <w:p w:rsidR="004F0E15" w:rsidRPr="00780EB7" w:rsidRDefault="004F0E15" w:rsidP="004F0E15">
      <w:pPr>
        <w:numPr>
          <w:ilvl w:val="0"/>
          <w:numId w:val="6"/>
        </w:numPr>
        <w:spacing w:after="0" w:line="240" w:lineRule="auto"/>
        <w:jc w:val="both"/>
        <w:rPr>
          <w:rFonts w:ascii="Times New Roman" w:eastAsia="Times New Roman" w:hAnsi="Times New Roman" w:cs="Times New Roman"/>
          <w:sz w:val="28"/>
          <w:szCs w:val="28"/>
          <w:lang w:eastAsia="ru-RU"/>
        </w:rPr>
      </w:pPr>
      <w:r w:rsidRPr="00780EB7">
        <w:rPr>
          <w:rFonts w:ascii="Times New Roman" w:eastAsia="Times New Roman" w:hAnsi="Times New Roman" w:cs="Times New Roman"/>
          <w:sz w:val="28"/>
          <w:szCs w:val="28"/>
          <w:lang w:eastAsia="ru-RU"/>
        </w:rPr>
        <w:t>Развитие у обучающихся  интереса  к  познанию  и  творческих  способностей.</w:t>
      </w:r>
    </w:p>
    <w:p w:rsidR="004F0E15" w:rsidRPr="00780EB7" w:rsidRDefault="004F0E15" w:rsidP="004F0E15">
      <w:pPr>
        <w:numPr>
          <w:ilvl w:val="0"/>
          <w:numId w:val="6"/>
        </w:numPr>
        <w:spacing w:after="0" w:line="240" w:lineRule="auto"/>
        <w:jc w:val="both"/>
        <w:rPr>
          <w:rFonts w:ascii="Times New Roman" w:eastAsia="Times New Roman" w:hAnsi="Times New Roman" w:cs="Times New Roman"/>
          <w:sz w:val="28"/>
          <w:szCs w:val="28"/>
          <w:lang w:eastAsia="ru-RU"/>
        </w:rPr>
      </w:pPr>
      <w:r w:rsidRPr="00780EB7">
        <w:rPr>
          <w:rFonts w:ascii="Times New Roman" w:eastAsia="Times New Roman" w:hAnsi="Times New Roman" w:cs="Times New Roman"/>
          <w:sz w:val="28"/>
          <w:szCs w:val="28"/>
          <w:lang w:eastAsia="ru-RU"/>
        </w:rPr>
        <w:t>Формирование  навыков  самостоятельной  учебной  деятельности  на  основе  дифференциации  обучения.</w:t>
      </w:r>
    </w:p>
    <w:p w:rsidR="004F0E15" w:rsidRPr="00780EB7" w:rsidRDefault="004F0E15" w:rsidP="004F0E15">
      <w:pPr>
        <w:numPr>
          <w:ilvl w:val="0"/>
          <w:numId w:val="6"/>
        </w:numPr>
        <w:spacing w:after="0" w:line="240" w:lineRule="auto"/>
        <w:jc w:val="both"/>
        <w:rPr>
          <w:rFonts w:ascii="Times New Roman" w:eastAsia="Times New Roman" w:hAnsi="Times New Roman" w:cs="Times New Roman"/>
          <w:sz w:val="28"/>
          <w:szCs w:val="28"/>
          <w:lang w:eastAsia="ru-RU"/>
        </w:rPr>
      </w:pPr>
      <w:r w:rsidRPr="00780EB7">
        <w:rPr>
          <w:rFonts w:ascii="Times New Roman" w:eastAsia="Times New Roman" w:hAnsi="Times New Roman" w:cs="Times New Roman"/>
          <w:sz w:val="28"/>
          <w:szCs w:val="28"/>
          <w:lang w:eastAsia="ru-RU"/>
        </w:rPr>
        <w:t>Создание  условий  для  реализации  интересов,  способностей  и  возможностей  личности.</w:t>
      </w:r>
    </w:p>
    <w:p w:rsidR="004F0E15" w:rsidRPr="00780EB7" w:rsidRDefault="004F0E15" w:rsidP="004F0E15">
      <w:pPr>
        <w:spacing w:after="0" w:line="240" w:lineRule="auto"/>
        <w:jc w:val="both"/>
        <w:rPr>
          <w:rFonts w:ascii="Times New Roman" w:eastAsia="Times New Roman" w:hAnsi="Times New Roman" w:cs="Times New Roman"/>
          <w:sz w:val="28"/>
          <w:szCs w:val="28"/>
          <w:lang w:eastAsia="ru-RU"/>
        </w:rPr>
      </w:pPr>
    </w:p>
    <w:p w:rsidR="004F0E15" w:rsidRPr="00333859" w:rsidRDefault="004F0E15" w:rsidP="00734026">
      <w:pPr>
        <w:spacing w:after="0" w:line="240" w:lineRule="auto"/>
        <w:jc w:val="center"/>
        <w:rPr>
          <w:rFonts w:ascii="Times New Roman" w:eastAsia="Times New Roman" w:hAnsi="Times New Roman" w:cs="Times New Roman"/>
          <w:sz w:val="28"/>
          <w:szCs w:val="28"/>
          <w:lang w:eastAsia="ru-RU"/>
        </w:rPr>
      </w:pPr>
      <w:r w:rsidRPr="00DE413B">
        <w:rPr>
          <w:rFonts w:ascii="Times New Roman" w:eastAsia="Times New Roman" w:hAnsi="Times New Roman" w:cs="Times New Roman"/>
          <w:b/>
          <w:sz w:val="28"/>
          <w:szCs w:val="28"/>
          <w:lang w:eastAsia="ru-RU"/>
        </w:rPr>
        <w:t>«Модель  выпускника»  средней  школы</w:t>
      </w:r>
    </w:p>
    <w:p w:rsidR="004F0E15" w:rsidRPr="00DE413B" w:rsidRDefault="004F0E15" w:rsidP="004F0E15">
      <w:pPr>
        <w:spacing w:after="0" w:line="240" w:lineRule="auto"/>
        <w:ind w:firstLine="851"/>
        <w:jc w:val="both"/>
        <w:rPr>
          <w:rFonts w:ascii="Times New Roman" w:eastAsia="Times New Roman" w:hAnsi="Times New Roman" w:cs="Times New Roman"/>
          <w:sz w:val="28"/>
          <w:szCs w:val="28"/>
          <w:lang w:eastAsia="ru-RU"/>
        </w:rPr>
      </w:pPr>
    </w:p>
    <w:p w:rsidR="004F0E15" w:rsidRPr="00DE413B" w:rsidRDefault="004F0E15" w:rsidP="004F0E15">
      <w:pPr>
        <w:spacing w:after="0" w:line="240" w:lineRule="auto"/>
        <w:ind w:firstLine="851"/>
        <w:jc w:val="both"/>
        <w:rPr>
          <w:rFonts w:ascii="Times New Roman" w:eastAsia="Times New Roman" w:hAnsi="Times New Roman" w:cs="Times New Roman"/>
          <w:sz w:val="28"/>
          <w:szCs w:val="28"/>
          <w:lang w:eastAsia="ru-RU"/>
        </w:rPr>
      </w:pPr>
      <w:r w:rsidRPr="00DE413B">
        <w:rPr>
          <w:rFonts w:ascii="Times New Roman" w:eastAsia="Times New Roman" w:hAnsi="Times New Roman" w:cs="Times New Roman"/>
          <w:sz w:val="28"/>
          <w:szCs w:val="28"/>
          <w:lang w:eastAsia="ru-RU"/>
        </w:rPr>
        <w:t>Выпускник,  получивший  среднее     общее  образование:</w:t>
      </w:r>
    </w:p>
    <w:p w:rsidR="004F0E15" w:rsidRPr="00DE413B" w:rsidRDefault="004F0E15" w:rsidP="004F0E15">
      <w:pPr>
        <w:spacing w:after="0" w:line="240" w:lineRule="auto"/>
        <w:ind w:firstLine="851"/>
        <w:jc w:val="both"/>
        <w:rPr>
          <w:rFonts w:ascii="Times New Roman" w:eastAsia="Times New Roman" w:hAnsi="Times New Roman" w:cs="Times New Roman"/>
          <w:i/>
          <w:sz w:val="28"/>
          <w:szCs w:val="28"/>
          <w:lang w:eastAsia="ru-RU"/>
        </w:rPr>
      </w:pPr>
    </w:p>
    <w:p w:rsidR="004F0E15" w:rsidRPr="00DE413B" w:rsidRDefault="004F0E15" w:rsidP="004F0E15">
      <w:pPr>
        <w:numPr>
          <w:ilvl w:val="0"/>
          <w:numId w:val="4"/>
        </w:numPr>
        <w:tabs>
          <w:tab w:val="num" w:pos="1248"/>
        </w:tabs>
        <w:spacing w:after="0" w:line="240" w:lineRule="auto"/>
        <w:ind w:left="1248"/>
        <w:jc w:val="both"/>
        <w:rPr>
          <w:rFonts w:ascii="Times New Roman" w:eastAsia="Times New Roman" w:hAnsi="Times New Roman" w:cs="Times New Roman"/>
          <w:sz w:val="28"/>
          <w:szCs w:val="28"/>
          <w:lang w:eastAsia="ru-RU"/>
        </w:rPr>
      </w:pPr>
      <w:r w:rsidRPr="00DE413B">
        <w:rPr>
          <w:rFonts w:ascii="Times New Roman" w:eastAsia="Times New Roman" w:hAnsi="Times New Roman" w:cs="Times New Roman"/>
          <w:sz w:val="28"/>
          <w:szCs w:val="28"/>
          <w:lang w:eastAsia="ru-RU"/>
        </w:rPr>
        <w:t>освоил  все  образовательные  программы  по  предметам  школьного  учебного  плана;</w:t>
      </w:r>
    </w:p>
    <w:p w:rsidR="004F0E15" w:rsidRPr="00DE413B" w:rsidRDefault="004F0E15" w:rsidP="004F0E15">
      <w:pPr>
        <w:numPr>
          <w:ilvl w:val="0"/>
          <w:numId w:val="4"/>
        </w:numPr>
        <w:tabs>
          <w:tab w:val="num" w:pos="1248"/>
        </w:tabs>
        <w:spacing w:after="0" w:line="240" w:lineRule="auto"/>
        <w:ind w:left="1248"/>
        <w:jc w:val="both"/>
        <w:rPr>
          <w:rFonts w:ascii="Times New Roman" w:eastAsia="Times New Roman" w:hAnsi="Times New Roman" w:cs="Times New Roman"/>
          <w:sz w:val="28"/>
          <w:szCs w:val="28"/>
          <w:lang w:eastAsia="ru-RU"/>
        </w:rPr>
      </w:pPr>
      <w:r w:rsidRPr="00DE413B">
        <w:rPr>
          <w:rFonts w:ascii="Times New Roman" w:eastAsia="Times New Roman" w:hAnsi="Times New Roman" w:cs="Times New Roman"/>
          <w:sz w:val="28"/>
          <w:szCs w:val="28"/>
          <w:lang w:eastAsia="ru-RU"/>
        </w:rPr>
        <w:t>овладел  основами  компьютерной  грамотности;</w:t>
      </w:r>
    </w:p>
    <w:p w:rsidR="004F0E15" w:rsidRPr="00DE413B" w:rsidRDefault="004F0E15" w:rsidP="004F0E15">
      <w:pPr>
        <w:numPr>
          <w:ilvl w:val="0"/>
          <w:numId w:val="4"/>
        </w:numPr>
        <w:tabs>
          <w:tab w:val="num" w:pos="1248"/>
        </w:tabs>
        <w:spacing w:after="0" w:line="240" w:lineRule="auto"/>
        <w:ind w:left="1248"/>
        <w:jc w:val="both"/>
        <w:rPr>
          <w:rFonts w:ascii="Times New Roman" w:eastAsia="Times New Roman" w:hAnsi="Times New Roman" w:cs="Times New Roman"/>
          <w:sz w:val="28"/>
          <w:szCs w:val="28"/>
          <w:lang w:eastAsia="ru-RU"/>
        </w:rPr>
      </w:pPr>
      <w:r w:rsidRPr="00DE413B">
        <w:rPr>
          <w:rFonts w:ascii="Times New Roman" w:eastAsia="Times New Roman" w:hAnsi="Times New Roman" w:cs="Times New Roman"/>
          <w:sz w:val="28"/>
          <w:szCs w:val="28"/>
          <w:lang w:eastAsia="ru-RU"/>
        </w:rPr>
        <w:t>готов  к  формам  и  методам  обучения,  применяемым  в  учреждениях  высшего  профессионального  образования;</w:t>
      </w:r>
    </w:p>
    <w:p w:rsidR="004F0E15" w:rsidRPr="00DE413B" w:rsidRDefault="004F0E15" w:rsidP="004F0E15">
      <w:pPr>
        <w:numPr>
          <w:ilvl w:val="0"/>
          <w:numId w:val="4"/>
        </w:numPr>
        <w:tabs>
          <w:tab w:val="num" w:pos="1248"/>
        </w:tabs>
        <w:spacing w:after="0" w:line="240" w:lineRule="auto"/>
        <w:ind w:left="1248"/>
        <w:jc w:val="both"/>
        <w:rPr>
          <w:rFonts w:ascii="Times New Roman" w:eastAsia="Times New Roman" w:hAnsi="Times New Roman" w:cs="Times New Roman"/>
          <w:sz w:val="28"/>
          <w:szCs w:val="28"/>
          <w:lang w:eastAsia="ru-RU"/>
        </w:rPr>
      </w:pPr>
      <w:r w:rsidRPr="00DE413B">
        <w:rPr>
          <w:rFonts w:ascii="Times New Roman" w:eastAsia="Times New Roman" w:hAnsi="Times New Roman" w:cs="Times New Roman"/>
          <w:sz w:val="28"/>
          <w:szCs w:val="28"/>
          <w:lang w:eastAsia="ru-RU"/>
        </w:rPr>
        <w:t>умеет  осмысленно  и  ответственно  осуществлять  выбор  собственных  действий,  контролировать  и  анализировать  их,  обладает  чувством  социальной  ответственности;</w:t>
      </w:r>
    </w:p>
    <w:p w:rsidR="004F0E15" w:rsidRPr="00DE413B" w:rsidRDefault="004F0E15" w:rsidP="004F0E15">
      <w:pPr>
        <w:numPr>
          <w:ilvl w:val="0"/>
          <w:numId w:val="4"/>
        </w:numPr>
        <w:tabs>
          <w:tab w:val="num" w:pos="1248"/>
        </w:tabs>
        <w:spacing w:after="0" w:line="240" w:lineRule="auto"/>
        <w:ind w:left="1248"/>
        <w:jc w:val="both"/>
        <w:rPr>
          <w:rFonts w:ascii="Times New Roman" w:eastAsia="Times New Roman" w:hAnsi="Times New Roman" w:cs="Times New Roman"/>
          <w:sz w:val="28"/>
          <w:szCs w:val="28"/>
          <w:lang w:eastAsia="ru-RU"/>
        </w:rPr>
      </w:pPr>
      <w:proofErr w:type="gramStart"/>
      <w:r w:rsidRPr="00DE413B">
        <w:rPr>
          <w:rFonts w:ascii="Times New Roman" w:eastAsia="Times New Roman" w:hAnsi="Times New Roman" w:cs="Times New Roman"/>
          <w:sz w:val="28"/>
          <w:szCs w:val="28"/>
          <w:lang w:eastAsia="ru-RU"/>
        </w:rPr>
        <w:t>способен</w:t>
      </w:r>
      <w:proofErr w:type="gramEnd"/>
      <w:r w:rsidRPr="00DE413B">
        <w:rPr>
          <w:rFonts w:ascii="Times New Roman" w:eastAsia="Times New Roman" w:hAnsi="Times New Roman" w:cs="Times New Roman"/>
          <w:sz w:val="28"/>
          <w:szCs w:val="28"/>
          <w:lang w:eastAsia="ru-RU"/>
        </w:rPr>
        <w:t xml:space="preserve">  к  жизненному  самоопределению  и  самореализации,  может  быстро  адаптироваться  к  различным  изменениям;</w:t>
      </w:r>
    </w:p>
    <w:p w:rsidR="004F0E15" w:rsidRPr="00DE413B" w:rsidRDefault="004F0E15" w:rsidP="004F0E15">
      <w:pPr>
        <w:numPr>
          <w:ilvl w:val="0"/>
          <w:numId w:val="4"/>
        </w:numPr>
        <w:tabs>
          <w:tab w:val="num" w:pos="1248"/>
        </w:tabs>
        <w:spacing w:after="0" w:line="240" w:lineRule="auto"/>
        <w:ind w:left="1248"/>
        <w:jc w:val="both"/>
        <w:rPr>
          <w:rFonts w:ascii="Times New Roman" w:eastAsia="Times New Roman" w:hAnsi="Times New Roman" w:cs="Times New Roman"/>
          <w:sz w:val="28"/>
          <w:szCs w:val="28"/>
          <w:lang w:eastAsia="ru-RU"/>
        </w:rPr>
      </w:pPr>
      <w:r w:rsidRPr="00DE413B">
        <w:rPr>
          <w:rFonts w:ascii="Times New Roman" w:eastAsia="Times New Roman" w:hAnsi="Times New Roman" w:cs="Times New Roman"/>
          <w:sz w:val="28"/>
          <w:szCs w:val="28"/>
          <w:lang w:eastAsia="ru-RU"/>
        </w:rPr>
        <w:t>после освобождения ведет законопослушный образ жизни</w:t>
      </w:r>
    </w:p>
    <w:p w:rsidR="004F0E15" w:rsidRPr="00DE413B" w:rsidRDefault="004F0E15" w:rsidP="004F0E15">
      <w:pPr>
        <w:spacing w:after="0" w:line="240" w:lineRule="auto"/>
        <w:outlineLvl w:val="0"/>
        <w:rPr>
          <w:rFonts w:ascii="Times New Roman" w:eastAsia="Times New Roman" w:hAnsi="Times New Roman" w:cs="Times New Roman"/>
          <w:sz w:val="28"/>
          <w:szCs w:val="28"/>
          <w:lang w:eastAsia="ru-RU"/>
        </w:rPr>
      </w:pPr>
    </w:p>
    <w:p w:rsidR="00734026" w:rsidRDefault="004F0E15" w:rsidP="00734026">
      <w:pPr>
        <w:spacing w:after="0" w:line="240" w:lineRule="auto"/>
        <w:jc w:val="center"/>
        <w:outlineLvl w:val="0"/>
        <w:rPr>
          <w:rFonts w:ascii="Times New Roman" w:eastAsia="Times New Roman" w:hAnsi="Times New Roman" w:cs="Times New Roman"/>
          <w:b/>
          <w:sz w:val="28"/>
          <w:szCs w:val="28"/>
          <w:lang w:eastAsia="ru-RU"/>
        </w:rPr>
      </w:pPr>
      <w:r w:rsidRPr="00DE413B">
        <w:rPr>
          <w:rFonts w:ascii="Times New Roman" w:eastAsia="Times New Roman" w:hAnsi="Times New Roman" w:cs="Times New Roman"/>
          <w:b/>
          <w:sz w:val="28"/>
          <w:szCs w:val="28"/>
          <w:lang w:eastAsia="ru-RU"/>
        </w:rPr>
        <w:t xml:space="preserve">Организационно-педагогические  условия  </w:t>
      </w:r>
    </w:p>
    <w:p w:rsidR="004F0E15" w:rsidRPr="00DE413B" w:rsidRDefault="004F0E15" w:rsidP="00734026">
      <w:pPr>
        <w:spacing w:after="0" w:line="240" w:lineRule="auto"/>
        <w:jc w:val="center"/>
        <w:outlineLvl w:val="0"/>
        <w:rPr>
          <w:rFonts w:ascii="Times New Roman" w:eastAsia="Times New Roman" w:hAnsi="Times New Roman" w:cs="Times New Roman"/>
          <w:b/>
          <w:sz w:val="28"/>
          <w:szCs w:val="28"/>
          <w:lang w:eastAsia="ru-RU"/>
        </w:rPr>
      </w:pPr>
      <w:r w:rsidRPr="00DE413B">
        <w:rPr>
          <w:rFonts w:ascii="Times New Roman" w:eastAsia="Times New Roman" w:hAnsi="Times New Roman" w:cs="Times New Roman"/>
          <w:b/>
          <w:sz w:val="28"/>
          <w:szCs w:val="28"/>
          <w:lang w:eastAsia="ru-RU"/>
        </w:rPr>
        <w:t>реализации образовательной  программы</w:t>
      </w:r>
    </w:p>
    <w:p w:rsidR="004F0E15" w:rsidRPr="00DE413B" w:rsidRDefault="004F0E15" w:rsidP="004F0E15">
      <w:pPr>
        <w:spacing w:after="0" w:line="240" w:lineRule="auto"/>
        <w:ind w:firstLine="851"/>
        <w:jc w:val="both"/>
        <w:rPr>
          <w:rFonts w:ascii="Times New Roman" w:eastAsia="Times New Roman" w:hAnsi="Times New Roman" w:cs="Times New Roman"/>
          <w:sz w:val="28"/>
          <w:szCs w:val="28"/>
          <w:lang w:eastAsia="ru-RU"/>
        </w:rPr>
      </w:pPr>
    </w:p>
    <w:p w:rsidR="004F0E15" w:rsidRPr="00DE413B" w:rsidRDefault="004F0E15" w:rsidP="004F0E15">
      <w:pPr>
        <w:pStyle w:val="af0"/>
        <w:numPr>
          <w:ilvl w:val="0"/>
          <w:numId w:val="39"/>
        </w:numPr>
        <w:spacing w:after="0" w:line="240" w:lineRule="auto"/>
        <w:jc w:val="both"/>
        <w:rPr>
          <w:rFonts w:ascii="Times New Roman" w:eastAsia="Times New Roman" w:hAnsi="Times New Roman" w:cs="Times New Roman"/>
          <w:sz w:val="28"/>
          <w:szCs w:val="28"/>
          <w:lang w:eastAsia="ru-RU"/>
        </w:rPr>
      </w:pPr>
      <w:r w:rsidRPr="00DE413B">
        <w:rPr>
          <w:rFonts w:ascii="Times New Roman" w:eastAsia="Times New Roman" w:hAnsi="Times New Roman" w:cs="Times New Roman"/>
          <w:sz w:val="28"/>
          <w:szCs w:val="28"/>
          <w:lang w:eastAsia="ru-RU"/>
        </w:rPr>
        <w:t>Комплектование  10-го  класса  ведётся  не  на  конкурсной  основе.  Принимаются  все  желающие  учащиеся,    освоившие  программы  основного  общего  образования.</w:t>
      </w:r>
    </w:p>
    <w:p w:rsidR="004F0E15" w:rsidRPr="00DE413B" w:rsidRDefault="004F0E15" w:rsidP="004F0E15">
      <w:pPr>
        <w:pStyle w:val="af0"/>
        <w:numPr>
          <w:ilvl w:val="0"/>
          <w:numId w:val="39"/>
        </w:numPr>
        <w:tabs>
          <w:tab w:val="left" w:pos="709"/>
        </w:tabs>
        <w:suppressAutoHyphens/>
        <w:spacing w:after="0" w:line="240" w:lineRule="auto"/>
        <w:jc w:val="both"/>
        <w:rPr>
          <w:rFonts w:ascii="Times New Roman" w:eastAsia="Times New Roman" w:hAnsi="Times New Roman" w:cs="Times New Roman"/>
          <w:sz w:val="28"/>
          <w:szCs w:val="28"/>
          <w:lang w:eastAsia="ar-SA"/>
        </w:rPr>
      </w:pPr>
      <w:r w:rsidRPr="00DE413B">
        <w:rPr>
          <w:rFonts w:ascii="Times New Roman" w:eastAsia="Times New Roman" w:hAnsi="Times New Roman" w:cs="Times New Roman"/>
          <w:sz w:val="28"/>
          <w:szCs w:val="28"/>
          <w:lang w:eastAsia="ar-SA"/>
        </w:rPr>
        <w:lastRenderedPageBreak/>
        <w:t>Среднее  количество уроков в день – 5</w:t>
      </w:r>
      <w:r w:rsidR="00C93336">
        <w:rPr>
          <w:rFonts w:ascii="Times New Roman" w:eastAsia="Times New Roman" w:hAnsi="Times New Roman" w:cs="Times New Roman"/>
          <w:sz w:val="28"/>
          <w:szCs w:val="28"/>
          <w:lang w:eastAsia="ar-SA"/>
        </w:rPr>
        <w:t>-6</w:t>
      </w:r>
      <w:r w:rsidRPr="00DE413B">
        <w:rPr>
          <w:rFonts w:ascii="Times New Roman" w:eastAsia="Times New Roman" w:hAnsi="Times New Roman" w:cs="Times New Roman"/>
          <w:sz w:val="28"/>
          <w:szCs w:val="28"/>
          <w:lang w:eastAsia="ar-SA"/>
        </w:rPr>
        <w:t xml:space="preserve"> уроков. Согласно </w:t>
      </w:r>
      <w:proofErr w:type="spellStart"/>
      <w:r w:rsidRPr="00DE413B">
        <w:rPr>
          <w:rFonts w:ascii="Times New Roman" w:eastAsia="Times New Roman" w:hAnsi="Times New Roman" w:cs="Times New Roman"/>
          <w:color w:val="000000"/>
          <w:sz w:val="28"/>
          <w:szCs w:val="28"/>
          <w:lang w:eastAsia="ar-SA"/>
        </w:rPr>
        <w:t>СанПиН</w:t>
      </w:r>
      <w:proofErr w:type="spellEnd"/>
      <w:r w:rsidRPr="00DE413B">
        <w:rPr>
          <w:rFonts w:ascii="Times New Roman" w:eastAsia="Times New Roman" w:hAnsi="Times New Roman" w:cs="Times New Roman"/>
          <w:color w:val="000000"/>
          <w:sz w:val="28"/>
          <w:szCs w:val="28"/>
          <w:lang w:eastAsia="ar-SA"/>
        </w:rPr>
        <w:t xml:space="preserve"> 2.4.2.2821-10 </w:t>
      </w:r>
      <w:r w:rsidRPr="00DE413B">
        <w:rPr>
          <w:rFonts w:ascii="Times New Roman" w:eastAsia="Times New Roman" w:hAnsi="Times New Roman" w:cs="Times New Roman"/>
          <w:sz w:val="28"/>
          <w:szCs w:val="28"/>
          <w:lang w:eastAsia="ar-SA"/>
        </w:rPr>
        <w:t xml:space="preserve">утвержденных Главным санитарным врачом Российской Федерации </w:t>
      </w:r>
      <w:r w:rsidRPr="00DE413B">
        <w:rPr>
          <w:rFonts w:ascii="Times New Roman" w:eastAsia="Times New Roman" w:hAnsi="Times New Roman" w:cs="Times New Roman"/>
          <w:color w:val="000000"/>
          <w:sz w:val="28"/>
          <w:szCs w:val="28"/>
          <w:lang w:eastAsia="ar-SA"/>
        </w:rPr>
        <w:t xml:space="preserve">от 29 декабря 2010 г. N 189 г. </w:t>
      </w:r>
    </w:p>
    <w:p w:rsidR="004F0E15" w:rsidRPr="00DE413B" w:rsidRDefault="004F0E15" w:rsidP="004F0E15">
      <w:pPr>
        <w:pStyle w:val="af0"/>
        <w:numPr>
          <w:ilvl w:val="0"/>
          <w:numId w:val="39"/>
        </w:numPr>
        <w:tabs>
          <w:tab w:val="left" w:pos="851"/>
        </w:tabs>
        <w:spacing w:after="0" w:line="240" w:lineRule="auto"/>
        <w:jc w:val="both"/>
        <w:rPr>
          <w:rFonts w:ascii="Times New Roman" w:eastAsia="Times New Roman" w:hAnsi="Times New Roman" w:cs="Times New Roman"/>
          <w:sz w:val="28"/>
          <w:szCs w:val="28"/>
          <w:lang w:eastAsia="ru-RU"/>
        </w:rPr>
      </w:pPr>
      <w:r w:rsidRPr="00DE413B">
        <w:rPr>
          <w:rFonts w:ascii="Times New Roman" w:eastAsia="Times New Roman" w:hAnsi="Times New Roman" w:cs="Times New Roman"/>
          <w:sz w:val="28"/>
          <w:szCs w:val="28"/>
          <w:lang w:eastAsia="ru-RU"/>
        </w:rPr>
        <w:t>Наряду с традиционными формами проведения урока используются деловые  игры,  конференции,  семинарские    занятия, дискуссии.</w:t>
      </w:r>
    </w:p>
    <w:p w:rsidR="004F0E15" w:rsidRPr="00DE413B" w:rsidRDefault="004F0E15" w:rsidP="004F0E15">
      <w:pPr>
        <w:pStyle w:val="af0"/>
        <w:numPr>
          <w:ilvl w:val="0"/>
          <w:numId w:val="39"/>
        </w:numPr>
        <w:spacing w:after="0" w:line="240" w:lineRule="auto"/>
        <w:jc w:val="both"/>
        <w:rPr>
          <w:rFonts w:ascii="Times New Roman" w:eastAsia="Times New Roman" w:hAnsi="Times New Roman" w:cs="Times New Roman"/>
          <w:sz w:val="28"/>
          <w:szCs w:val="28"/>
          <w:lang w:eastAsia="ru-RU"/>
        </w:rPr>
      </w:pPr>
      <w:r w:rsidRPr="00DE413B">
        <w:rPr>
          <w:rFonts w:ascii="Times New Roman" w:eastAsia="Times New Roman" w:hAnsi="Times New Roman" w:cs="Times New Roman"/>
          <w:sz w:val="28"/>
          <w:szCs w:val="28"/>
          <w:lang w:eastAsia="ru-RU"/>
        </w:rPr>
        <w:t xml:space="preserve">В старших  классах  расширен  объём  самостоятельной  работы,  в  том  числе с дополнительной  литературой.  Необходимым  элементом  в  организации  учебно-воспитательной  работы  в  старших  классах  является  проведение  зачётных работ по отдельным темам.  </w:t>
      </w:r>
    </w:p>
    <w:p w:rsidR="004F0E15" w:rsidRPr="00DE413B" w:rsidRDefault="004F0E15" w:rsidP="004F0E15">
      <w:pPr>
        <w:spacing w:after="0" w:line="240" w:lineRule="auto"/>
        <w:ind w:firstLine="851"/>
        <w:jc w:val="both"/>
        <w:rPr>
          <w:rFonts w:ascii="Times New Roman" w:eastAsia="Times New Roman" w:hAnsi="Times New Roman" w:cs="Times New Roman"/>
          <w:sz w:val="28"/>
          <w:szCs w:val="28"/>
          <w:lang w:eastAsia="ru-RU"/>
        </w:rPr>
      </w:pPr>
    </w:p>
    <w:p w:rsidR="00C93336" w:rsidRDefault="00C93336" w:rsidP="00C93336">
      <w:pPr>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Оценка достижений</w:t>
      </w:r>
      <w:proofErr w:type="gramStart"/>
      <w:r>
        <w:rPr>
          <w:rFonts w:ascii="Times New Roman" w:eastAsia="Times New Roman" w:hAnsi="Times New Roman" w:cs="Times New Roman"/>
          <w:b/>
          <w:bCs/>
          <w:sz w:val="28"/>
          <w:szCs w:val="28"/>
          <w:lang w:eastAsia="ru-RU"/>
        </w:rPr>
        <w:t>.</w:t>
      </w:r>
      <w:proofErr w:type="gramEnd"/>
      <w:r>
        <w:rPr>
          <w:rFonts w:ascii="Times New Roman" w:eastAsia="Times New Roman" w:hAnsi="Times New Roman" w:cs="Times New Roman"/>
          <w:b/>
          <w:bCs/>
          <w:sz w:val="28"/>
          <w:szCs w:val="28"/>
          <w:lang w:eastAsia="ru-RU"/>
        </w:rPr>
        <w:t xml:space="preserve"> </w:t>
      </w:r>
      <w:r w:rsidR="004F0E15" w:rsidRPr="00DE413B">
        <w:rPr>
          <w:rFonts w:ascii="Times New Roman" w:eastAsia="Times New Roman" w:hAnsi="Times New Roman" w:cs="Times New Roman"/>
          <w:b/>
          <w:bCs/>
          <w:sz w:val="28"/>
          <w:szCs w:val="28"/>
          <w:lang w:eastAsia="ru-RU"/>
        </w:rPr>
        <w:t xml:space="preserve"> </w:t>
      </w:r>
      <w:proofErr w:type="gramStart"/>
      <w:r w:rsidR="004F0E15" w:rsidRPr="00DE413B">
        <w:rPr>
          <w:rFonts w:ascii="Times New Roman" w:eastAsia="Times New Roman" w:hAnsi="Times New Roman" w:cs="Times New Roman"/>
          <w:b/>
          <w:bCs/>
          <w:sz w:val="28"/>
          <w:szCs w:val="28"/>
          <w:lang w:eastAsia="ru-RU"/>
        </w:rPr>
        <w:t>п</w:t>
      </w:r>
      <w:proofErr w:type="gramEnd"/>
      <w:r w:rsidR="004F0E15" w:rsidRPr="00DE413B">
        <w:rPr>
          <w:rFonts w:ascii="Times New Roman" w:eastAsia="Times New Roman" w:hAnsi="Times New Roman" w:cs="Times New Roman"/>
          <w:b/>
          <w:bCs/>
          <w:sz w:val="28"/>
          <w:szCs w:val="28"/>
          <w:lang w:eastAsia="ru-RU"/>
        </w:rPr>
        <w:t>ланируемых результатов</w:t>
      </w:r>
    </w:p>
    <w:p w:rsidR="00C93336" w:rsidRDefault="004F0E15" w:rsidP="00C93336">
      <w:pPr>
        <w:spacing w:after="0"/>
        <w:jc w:val="center"/>
        <w:rPr>
          <w:rFonts w:ascii="Times New Roman" w:eastAsia="Times New Roman" w:hAnsi="Times New Roman" w:cs="Times New Roman"/>
          <w:b/>
          <w:bCs/>
          <w:sz w:val="28"/>
          <w:szCs w:val="28"/>
          <w:lang w:eastAsia="ru-RU"/>
        </w:rPr>
      </w:pPr>
      <w:r w:rsidRPr="00DE413B">
        <w:rPr>
          <w:rFonts w:ascii="Times New Roman" w:eastAsia="Times New Roman" w:hAnsi="Times New Roman" w:cs="Times New Roman"/>
          <w:b/>
          <w:bCs/>
          <w:sz w:val="28"/>
          <w:szCs w:val="28"/>
          <w:lang w:eastAsia="ru-RU"/>
        </w:rPr>
        <w:t>освоения основной образовательной программы обучающимися  и выпускниками</w:t>
      </w:r>
    </w:p>
    <w:p w:rsidR="004F0E15" w:rsidRDefault="004F0E15" w:rsidP="00C93336">
      <w:pPr>
        <w:spacing w:after="0"/>
        <w:jc w:val="center"/>
        <w:rPr>
          <w:rFonts w:ascii="Times New Roman" w:eastAsia="Times New Roman" w:hAnsi="Times New Roman" w:cs="Times New Roman"/>
          <w:sz w:val="28"/>
          <w:szCs w:val="28"/>
          <w:lang w:eastAsia="ru-RU"/>
        </w:rPr>
      </w:pPr>
      <w:r w:rsidRPr="00DE413B">
        <w:rPr>
          <w:rFonts w:ascii="Times New Roman" w:eastAsia="Times New Roman" w:hAnsi="Times New Roman" w:cs="Times New Roman"/>
          <w:b/>
          <w:sz w:val="28"/>
          <w:szCs w:val="28"/>
          <w:lang w:val="en-US" w:eastAsia="ru-RU"/>
        </w:rPr>
        <w:t>III</w:t>
      </w:r>
      <w:r w:rsidR="00333859">
        <w:rPr>
          <w:rFonts w:ascii="Times New Roman" w:eastAsia="Times New Roman" w:hAnsi="Times New Roman" w:cs="Times New Roman"/>
          <w:b/>
          <w:sz w:val="28"/>
          <w:szCs w:val="28"/>
          <w:lang w:eastAsia="ru-RU"/>
        </w:rPr>
        <w:t>-</w:t>
      </w:r>
      <w:proofErr w:type="spellStart"/>
      <w:proofErr w:type="gramStart"/>
      <w:r w:rsidR="00333859">
        <w:rPr>
          <w:rFonts w:ascii="Times New Roman" w:eastAsia="Times New Roman" w:hAnsi="Times New Roman" w:cs="Times New Roman"/>
          <w:b/>
          <w:sz w:val="28"/>
          <w:szCs w:val="28"/>
          <w:lang w:eastAsia="ru-RU"/>
        </w:rPr>
        <w:t>й</w:t>
      </w:r>
      <w:proofErr w:type="spellEnd"/>
      <w:r w:rsidR="00333859">
        <w:rPr>
          <w:rFonts w:ascii="Times New Roman" w:eastAsia="Times New Roman" w:hAnsi="Times New Roman" w:cs="Times New Roman"/>
          <w:b/>
          <w:sz w:val="28"/>
          <w:szCs w:val="28"/>
          <w:lang w:eastAsia="ru-RU"/>
        </w:rPr>
        <w:t xml:space="preserve">  ступени</w:t>
      </w:r>
      <w:proofErr w:type="gramEnd"/>
      <w:r w:rsidR="00333859">
        <w:rPr>
          <w:rFonts w:ascii="Times New Roman" w:eastAsia="Times New Roman" w:hAnsi="Times New Roman" w:cs="Times New Roman"/>
          <w:b/>
          <w:sz w:val="28"/>
          <w:szCs w:val="28"/>
          <w:lang w:eastAsia="ru-RU"/>
        </w:rPr>
        <w:t xml:space="preserve">  (10-11</w:t>
      </w:r>
      <w:r w:rsidRPr="00DE413B">
        <w:rPr>
          <w:rFonts w:ascii="Times New Roman" w:eastAsia="Times New Roman" w:hAnsi="Times New Roman" w:cs="Times New Roman"/>
          <w:b/>
          <w:sz w:val="28"/>
          <w:szCs w:val="28"/>
          <w:lang w:eastAsia="ru-RU"/>
        </w:rPr>
        <w:t xml:space="preserve">  </w:t>
      </w:r>
      <w:proofErr w:type="spellStart"/>
      <w:r w:rsidRPr="00DE413B">
        <w:rPr>
          <w:rFonts w:ascii="Times New Roman" w:eastAsia="Times New Roman" w:hAnsi="Times New Roman" w:cs="Times New Roman"/>
          <w:b/>
          <w:sz w:val="28"/>
          <w:szCs w:val="28"/>
          <w:lang w:eastAsia="ru-RU"/>
        </w:rPr>
        <w:t>кл</w:t>
      </w:r>
      <w:proofErr w:type="spellEnd"/>
      <w:r w:rsidRPr="00DE413B">
        <w:rPr>
          <w:rFonts w:ascii="Times New Roman" w:eastAsia="Times New Roman" w:hAnsi="Times New Roman" w:cs="Times New Roman"/>
          <w:b/>
          <w:sz w:val="28"/>
          <w:szCs w:val="28"/>
          <w:lang w:eastAsia="ru-RU"/>
        </w:rPr>
        <w:t>.  –  среднее   общее образование</w:t>
      </w:r>
      <w:r w:rsidRPr="00DE413B">
        <w:rPr>
          <w:rFonts w:ascii="Times New Roman" w:eastAsia="Times New Roman" w:hAnsi="Times New Roman" w:cs="Times New Roman"/>
          <w:sz w:val="28"/>
          <w:szCs w:val="28"/>
          <w:lang w:eastAsia="ru-RU"/>
        </w:rPr>
        <w:t>).</w:t>
      </w:r>
    </w:p>
    <w:p w:rsidR="00C93336" w:rsidRPr="00DE413B" w:rsidRDefault="00C93336" w:rsidP="00C93336">
      <w:pPr>
        <w:spacing w:after="0"/>
        <w:jc w:val="center"/>
        <w:rPr>
          <w:rFonts w:ascii="Times New Roman" w:eastAsia="Times New Roman" w:hAnsi="Times New Roman" w:cs="Times New Roman"/>
          <w:b/>
          <w:sz w:val="28"/>
          <w:szCs w:val="28"/>
          <w:lang w:eastAsia="ru-RU"/>
        </w:rPr>
      </w:pPr>
    </w:p>
    <w:p w:rsidR="004F0E15" w:rsidRPr="00C93336" w:rsidRDefault="004F0E15" w:rsidP="00C93336">
      <w:pPr>
        <w:pStyle w:val="af0"/>
        <w:numPr>
          <w:ilvl w:val="0"/>
          <w:numId w:val="5"/>
        </w:numPr>
        <w:spacing w:after="0" w:line="240" w:lineRule="auto"/>
        <w:jc w:val="both"/>
        <w:rPr>
          <w:rFonts w:ascii="Times New Roman" w:eastAsia="Times New Roman" w:hAnsi="Times New Roman" w:cs="Times New Roman"/>
          <w:sz w:val="28"/>
          <w:szCs w:val="28"/>
          <w:lang w:eastAsia="ru-RU"/>
        </w:rPr>
      </w:pPr>
      <w:r w:rsidRPr="00C93336">
        <w:rPr>
          <w:rFonts w:ascii="Times New Roman" w:eastAsia="Times New Roman" w:hAnsi="Times New Roman" w:cs="Times New Roman"/>
          <w:sz w:val="28"/>
          <w:szCs w:val="28"/>
          <w:lang w:eastAsia="ru-RU"/>
        </w:rPr>
        <w:t>Отметки  по всем предмета</w:t>
      </w:r>
      <w:r w:rsidR="00333859" w:rsidRPr="00C93336">
        <w:rPr>
          <w:rFonts w:ascii="Times New Roman" w:eastAsia="Times New Roman" w:hAnsi="Times New Roman" w:cs="Times New Roman"/>
          <w:sz w:val="28"/>
          <w:szCs w:val="28"/>
          <w:lang w:eastAsia="ru-RU"/>
        </w:rPr>
        <w:t>м    учебного  плана  в  10 – 11</w:t>
      </w:r>
      <w:r w:rsidRPr="00C93336">
        <w:rPr>
          <w:rFonts w:ascii="Times New Roman" w:eastAsia="Times New Roman" w:hAnsi="Times New Roman" w:cs="Times New Roman"/>
          <w:sz w:val="28"/>
          <w:szCs w:val="28"/>
          <w:lang w:eastAsia="ru-RU"/>
        </w:rPr>
        <w:t xml:space="preserve">  классах  выставляются  по  четвертям и полугодиям. По окончании учебного года выставляется годовая отметка. Итоговая отметка выставляется после окончания изучения курса предмета.</w:t>
      </w:r>
    </w:p>
    <w:p w:rsidR="004F0E15" w:rsidRDefault="004F0E15" w:rsidP="004F0E15">
      <w:pPr>
        <w:numPr>
          <w:ilvl w:val="0"/>
          <w:numId w:val="5"/>
        </w:numPr>
        <w:spacing w:after="0" w:line="240" w:lineRule="auto"/>
        <w:jc w:val="both"/>
        <w:rPr>
          <w:rFonts w:ascii="Times New Roman" w:eastAsia="Times New Roman" w:hAnsi="Times New Roman" w:cs="Times New Roman"/>
          <w:sz w:val="28"/>
          <w:szCs w:val="28"/>
          <w:lang w:eastAsia="ru-RU"/>
        </w:rPr>
      </w:pPr>
      <w:r w:rsidRPr="00DE413B">
        <w:rPr>
          <w:rFonts w:ascii="Times New Roman" w:eastAsia="Times New Roman" w:hAnsi="Times New Roman" w:cs="Times New Roman"/>
          <w:sz w:val="28"/>
          <w:szCs w:val="28"/>
          <w:lang w:eastAsia="ru-RU"/>
        </w:rPr>
        <w:t>За зачётные работы выставляются  оценки  по  5-балльной  системе.</w:t>
      </w:r>
    </w:p>
    <w:p w:rsidR="00C93336" w:rsidRPr="00DE413B" w:rsidRDefault="00C93336" w:rsidP="00C93336">
      <w:pPr>
        <w:spacing w:after="0" w:line="240" w:lineRule="auto"/>
        <w:ind w:left="360"/>
        <w:jc w:val="both"/>
        <w:rPr>
          <w:rFonts w:ascii="Times New Roman" w:eastAsia="Times New Roman" w:hAnsi="Times New Roman" w:cs="Times New Roman"/>
          <w:sz w:val="28"/>
          <w:szCs w:val="28"/>
          <w:lang w:eastAsia="ru-RU"/>
        </w:rPr>
      </w:pPr>
    </w:p>
    <w:p w:rsidR="004F0E15" w:rsidRDefault="004F0E15" w:rsidP="004F0E15">
      <w:pPr>
        <w:numPr>
          <w:ilvl w:val="0"/>
          <w:numId w:val="5"/>
        </w:numPr>
        <w:spacing w:after="0" w:line="240" w:lineRule="auto"/>
        <w:jc w:val="both"/>
        <w:rPr>
          <w:rFonts w:ascii="Times New Roman" w:eastAsia="Times New Roman" w:hAnsi="Times New Roman" w:cs="Times New Roman"/>
          <w:sz w:val="28"/>
          <w:szCs w:val="28"/>
          <w:lang w:eastAsia="ru-RU"/>
        </w:rPr>
      </w:pPr>
      <w:r w:rsidRPr="00DE413B">
        <w:rPr>
          <w:rFonts w:ascii="Times New Roman" w:eastAsia="Times New Roman" w:hAnsi="Times New Roman" w:cs="Times New Roman"/>
          <w:sz w:val="28"/>
          <w:szCs w:val="28"/>
          <w:lang w:eastAsia="ru-RU"/>
        </w:rPr>
        <w:t>Каждое полугодие составляется график зачётных, контрольных работ  по  предметам</w:t>
      </w:r>
      <w:r w:rsidR="00C93336">
        <w:rPr>
          <w:rFonts w:ascii="Times New Roman" w:eastAsia="Times New Roman" w:hAnsi="Times New Roman" w:cs="Times New Roman"/>
          <w:sz w:val="28"/>
          <w:szCs w:val="28"/>
          <w:lang w:eastAsia="ru-RU"/>
        </w:rPr>
        <w:t>.</w:t>
      </w:r>
      <w:r w:rsidRPr="00DE413B">
        <w:rPr>
          <w:rFonts w:ascii="Times New Roman" w:eastAsia="Times New Roman" w:hAnsi="Times New Roman" w:cs="Times New Roman"/>
          <w:sz w:val="28"/>
          <w:szCs w:val="28"/>
          <w:lang w:eastAsia="ru-RU"/>
        </w:rPr>
        <w:t xml:space="preserve">  </w:t>
      </w:r>
      <w:r w:rsidR="00C93336">
        <w:rPr>
          <w:rFonts w:ascii="Times New Roman" w:eastAsia="Times New Roman" w:hAnsi="Times New Roman" w:cs="Times New Roman"/>
          <w:sz w:val="28"/>
          <w:szCs w:val="28"/>
          <w:lang w:eastAsia="ru-RU"/>
        </w:rPr>
        <w:t xml:space="preserve"> </w:t>
      </w:r>
    </w:p>
    <w:p w:rsidR="00C93336" w:rsidRPr="00DE413B" w:rsidRDefault="00C93336" w:rsidP="00C93336">
      <w:pPr>
        <w:spacing w:after="0" w:line="240" w:lineRule="auto"/>
        <w:jc w:val="both"/>
        <w:rPr>
          <w:rFonts w:ascii="Times New Roman" w:eastAsia="Times New Roman" w:hAnsi="Times New Roman" w:cs="Times New Roman"/>
          <w:sz w:val="28"/>
          <w:szCs w:val="28"/>
          <w:lang w:eastAsia="ru-RU"/>
        </w:rPr>
      </w:pPr>
    </w:p>
    <w:p w:rsidR="004F0E15" w:rsidRDefault="004F0E15" w:rsidP="004F0E15">
      <w:pPr>
        <w:numPr>
          <w:ilvl w:val="0"/>
          <w:numId w:val="5"/>
        </w:numPr>
        <w:spacing w:after="0" w:line="240" w:lineRule="auto"/>
        <w:jc w:val="both"/>
        <w:rPr>
          <w:rFonts w:ascii="Times New Roman" w:eastAsia="Times New Roman" w:hAnsi="Times New Roman" w:cs="Times New Roman"/>
          <w:sz w:val="28"/>
          <w:szCs w:val="28"/>
          <w:lang w:eastAsia="ru-RU"/>
        </w:rPr>
      </w:pPr>
      <w:r w:rsidRPr="00DE413B">
        <w:rPr>
          <w:rFonts w:ascii="Times New Roman" w:eastAsia="Times New Roman" w:hAnsi="Times New Roman" w:cs="Times New Roman"/>
          <w:sz w:val="28"/>
          <w:szCs w:val="28"/>
          <w:lang w:eastAsia="ru-RU"/>
        </w:rPr>
        <w:t xml:space="preserve">Итоги  зачётных и контрольных работ учитываются при выставлении отметки за  </w:t>
      </w:r>
      <w:r>
        <w:rPr>
          <w:rFonts w:ascii="Times New Roman" w:eastAsia="Times New Roman" w:hAnsi="Times New Roman" w:cs="Times New Roman"/>
          <w:sz w:val="28"/>
          <w:szCs w:val="28"/>
          <w:lang w:eastAsia="ru-RU"/>
        </w:rPr>
        <w:t xml:space="preserve"> четверть, </w:t>
      </w:r>
      <w:r w:rsidR="00C93336">
        <w:rPr>
          <w:rFonts w:ascii="Times New Roman" w:eastAsia="Times New Roman" w:hAnsi="Times New Roman" w:cs="Times New Roman"/>
          <w:sz w:val="28"/>
          <w:szCs w:val="28"/>
          <w:lang w:eastAsia="ru-RU"/>
        </w:rPr>
        <w:t>полугодие  и  год</w:t>
      </w:r>
    </w:p>
    <w:p w:rsidR="00C93336" w:rsidRDefault="00C93336" w:rsidP="00C93336">
      <w:pPr>
        <w:pStyle w:val="a6"/>
        <w:jc w:val="both"/>
        <w:rPr>
          <w:rFonts w:ascii="Times New Roman" w:eastAsia="Times New Roman" w:hAnsi="Times New Roman" w:cs="Times New Roman"/>
          <w:sz w:val="28"/>
          <w:szCs w:val="28"/>
          <w:lang w:eastAsia="ru-RU"/>
        </w:rPr>
      </w:pPr>
    </w:p>
    <w:p w:rsidR="004F0E15" w:rsidRPr="00637D15" w:rsidRDefault="004F0E15" w:rsidP="004F0E15">
      <w:pPr>
        <w:pStyle w:val="a6"/>
        <w:numPr>
          <w:ilvl w:val="0"/>
          <w:numId w:val="5"/>
        </w:numPr>
        <w:jc w:val="both"/>
        <w:rPr>
          <w:rFonts w:ascii="Times New Roman" w:eastAsia="Times New Roman" w:hAnsi="Times New Roman" w:cs="Times New Roman"/>
          <w:sz w:val="28"/>
          <w:szCs w:val="28"/>
          <w:lang w:eastAsia="ru-RU"/>
        </w:rPr>
      </w:pPr>
      <w:r w:rsidRPr="00637D15">
        <w:rPr>
          <w:rFonts w:ascii="Times New Roman" w:hAnsi="Times New Roman" w:cs="Times New Roman"/>
          <w:sz w:val="28"/>
          <w:szCs w:val="28"/>
        </w:rPr>
        <w:t>Итоговая  аттестация  проводится  на  основе  нормативно-правовых  документов  по государственной (итоговой) аттестации  за  курс  среднего     образования  в форме и по материалам ГВЭ или ЕГЭ.  Форма сдачи э</w:t>
      </w:r>
      <w:r w:rsidR="00333859" w:rsidRPr="00637D15">
        <w:rPr>
          <w:rFonts w:ascii="Times New Roman" w:hAnsi="Times New Roman" w:cs="Times New Roman"/>
          <w:sz w:val="28"/>
          <w:szCs w:val="28"/>
        </w:rPr>
        <w:t>кзаменов выбирается учащимися 11</w:t>
      </w:r>
      <w:r w:rsidRPr="00637D15">
        <w:rPr>
          <w:rFonts w:ascii="Times New Roman" w:hAnsi="Times New Roman" w:cs="Times New Roman"/>
          <w:sz w:val="28"/>
          <w:szCs w:val="28"/>
        </w:rPr>
        <w:t xml:space="preserve"> класса по желанию, </w:t>
      </w:r>
      <w:r w:rsidR="00333859" w:rsidRPr="00637D15">
        <w:rPr>
          <w:rFonts w:ascii="Times New Roman" w:hAnsi="Times New Roman" w:cs="Times New Roman"/>
          <w:sz w:val="28"/>
          <w:szCs w:val="28"/>
        </w:rPr>
        <w:t xml:space="preserve"> </w:t>
      </w:r>
      <w:proofErr w:type="gramStart"/>
      <w:r w:rsidR="00333859" w:rsidRPr="00637D15">
        <w:rPr>
          <w:rFonts w:ascii="Times New Roman" w:hAnsi="Times New Roman" w:cs="Times New Roman"/>
          <w:sz w:val="28"/>
          <w:szCs w:val="28"/>
        </w:rPr>
        <w:t xml:space="preserve">согласно </w:t>
      </w:r>
      <w:r w:rsidR="00333859" w:rsidRPr="00637D15">
        <w:rPr>
          <w:rFonts w:ascii="Times New Roman" w:hAnsi="Times New Roman" w:cs="Times New Roman"/>
          <w:bCs/>
          <w:color w:val="000000"/>
          <w:sz w:val="28"/>
          <w:szCs w:val="28"/>
          <w:shd w:val="clear" w:color="auto" w:fill="FFFFFF"/>
        </w:rPr>
        <w:t>приказа</w:t>
      </w:r>
      <w:proofErr w:type="gramEnd"/>
      <w:r w:rsidR="00333859" w:rsidRPr="00637D15">
        <w:rPr>
          <w:rFonts w:ascii="Times New Roman" w:hAnsi="Times New Roman" w:cs="Times New Roman"/>
          <w:bCs/>
          <w:color w:val="000000"/>
          <w:sz w:val="28"/>
          <w:szCs w:val="28"/>
          <w:shd w:val="clear" w:color="auto" w:fill="FFFFFF"/>
        </w:rPr>
        <w:t xml:space="preserve"> Министерства образования и науки РФ от 26 декабря 2013 г. N 1400</w:t>
      </w:r>
      <w:r w:rsidR="00333859" w:rsidRPr="00637D15">
        <w:rPr>
          <w:rFonts w:ascii="Times New Roman" w:hAnsi="Times New Roman" w:cs="Times New Roman"/>
          <w:bCs/>
          <w:color w:val="000000"/>
          <w:sz w:val="28"/>
          <w:szCs w:val="28"/>
        </w:rPr>
        <w:t xml:space="preserve"> </w:t>
      </w:r>
      <w:r w:rsidR="00333859" w:rsidRPr="00637D15">
        <w:rPr>
          <w:rFonts w:ascii="Times New Roman" w:hAnsi="Times New Roman" w:cs="Times New Roman"/>
          <w:bCs/>
          <w:color w:val="000000"/>
          <w:sz w:val="28"/>
          <w:szCs w:val="28"/>
          <w:shd w:val="clear" w:color="auto" w:fill="FFFFFF"/>
        </w:rPr>
        <w:t>"Об утверждении Порядка проведения государственной итоговой аттестации по образовательным программам среднего общего образования"</w:t>
      </w:r>
      <w:r w:rsidR="00333859" w:rsidRPr="00637D15">
        <w:rPr>
          <w:rFonts w:ascii="Times New Roman" w:hAnsi="Times New Roman" w:cs="Times New Roman"/>
          <w:bCs/>
          <w:color w:val="000000"/>
          <w:sz w:val="28"/>
          <w:szCs w:val="28"/>
        </w:rPr>
        <w:br/>
      </w:r>
      <w:r w:rsidR="00333859" w:rsidRPr="00637D15">
        <w:rPr>
          <w:rFonts w:ascii="Times New Roman" w:hAnsi="Times New Roman" w:cs="Times New Roman"/>
          <w:bCs/>
          <w:color w:val="000000"/>
          <w:sz w:val="28"/>
          <w:szCs w:val="28"/>
        </w:rPr>
        <w:br/>
      </w:r>
      <w:r w:rsidR="00C93336" w:rsidRPr="00637D15">
        <w:rPr>
          <w:rFonts w:ascii="Times New Roman" w:hAnsi="Times New Roman" w:cs="Times New Roman"/>
          <w:bCs/>
          <w:color w:val="000000"/>
          <w:sz w:val="20"/>
          <w:szCs w:val="20"/>
        </w:rPr>
        <w:t xml:space="preserve"> </w:t>
      </w:r>
    </w:p>
    <w:p w:rsidR="004F0E15" w:rsidRPr="00DE413B" w:rsidRDefault="004F0E15" w:rsidP="004F0E15">
      <w:pPr>
        <w:spacing w:after="0" w:line="240" w:lineRule="auto"/>
        <w:ind w:left="360" w:hanging="360"/>
        <w:jc w:val="center"/>
        <w:rPr>
          <w:rFonts w:ascii="Times New Roman" w:eastAsia="Times New Roman" w:hAnsi="Times New Roman" w:cs="Times New Roman"/>
          <w:sz w:val="28"/>
          <w:szCs w:val="28"/>
          <w:lang w:eastAsia="ru-RU"/>
        </w:rPr>
      </w:pPr>
    </w:p>
    <w:tbl>
      <w:tblPr>
        <w:tblStyle w:val="a3"/>
        <w:tblpPr w:leftFromText="180" w:rightFromText="180" w:vertAnchor="page" w:horzAnchor="margin" w:tblpY="1056"/>
        <w:tblW w:w="15495" w:type="dxa"/>
        <w:tblLayout w:type="fixed"/>
        <w:tblLook w:val="04A0"/>
      </w:tblPr>
      <w:tblGrid>
        <w:gridCol w:w="1668"/>
        <w:gridCol w:w="3260"/>
        <w:gridCol w:w="3544"/>
        <w:gridCol w:w="3543"/>
        <w:gridCol w:w="3480"/>
      </w:tblGrid>
      <w:tr w:rsidR="004F0E15" w:rsidRPr="00F870A7" w:rsidTr="00C93336">
        <w:tc>
          <w:tcPr>
            <w:tcW w:w="15495" w:type="dxa"/>
            <w:gridSpan w:val="5"/>
          </w:tcPr>
          <w:p w:rsidR="004F0E15" w:rsidRPr="00DE413B" w:rsidRDefault="004F0E15" w:rsidP="00C93336">
            <w:pPr>
              <w:pStyle w:val="a6"/>
              <w:jc w:val="center"/>
              <w:rPr>
                <w:rFonts w:ascii="Times New Roman" w:hAnsi="Times New Roman" w:cs="Times New Roman"/>
                <w:b/>
                <w:sz w:val="28"/>
                <w:szCs w:val="28"/>
              </w:rPr>
            </w:pPr>
            <w:r w:rsidRPr="00DE413B">
              <w:rPr>
                <w:rFonts w:ascii="Times New Roman" w:hAnsi="Times New Roman" w:cs="Times New Roman"/>
                <w:b/>
                <w:sz w:val="28"/>
                <w:szCs w:val="28"/>
              </w:rPr>
              <w:lastRenderedPageBreak/>
              <w:t xml:space="preserve">Планируемые результаты освоения </w:t>
            </w:r>
            <w:proofErr w:type="gramStart"/>
            <w:r w:rsidRPr="00DE413B">
              <w:rPr>
                <w:rFonts w:ascii="Times New Roman" w:hAnsi="Times New Roman" w:cs="Times New Roman"/>
                <w:b/>
                <w:sz w:val="28"/>
                <w:szCs w:val="28"/>
              </w:rPr>
              <w:t>обучающимися</w:t>
            </w:r>
            <w:proofErr w:type="gramEnd"/>
            <w:r w:rsidRPr="00DE413B">
              <w:rPr>
                <w:rFonts w:ascii="Times New Roman" w:hAnsi="Times New Roman" w:cs="Times New Roman"/>
                <w:b/>
                <w:sz w:val="28"/>
                <w:szCs w:val="28"/>
              </w:rPr>
              <w:t xml:space="preserve"> основной образовательной</w:t>
            </w:r>
          </w:p>
          <w:p w:rsidR="004F0E15" w:rsidRPr="00DE413B" w:rsidRDefault="004F0E15" w:rsidP="00C93336">
            <w:pPr>
              <w:pStyle w:val="a6"/>
              <w:jc w:val="center"/>
              <w:rPr>
                <w:rFonts w:ascii="Times New Roman" w:hAnsi="Times New Roman" w:cs="Times New Roman"/>
                <w:b/>
                <w:sz w:val="28"/>
                <w:szCs w:val="28"/>
              </w:rPr>
            </w:pPr>
            <w:r w:rsidRPr="00DE413B">
              <w:rPr>
                <w:rFonts w:ascii="Times New Roman" w:hAnsi="Times New Roman" w:cs="Times New Roman"/>
                <w:b/>
                <w:sz w:val="28"/>
                <w:szCs w:val="28"/>
              </w:rPr>
              <w:t>программы среднего общего образования;</w:t>
            </w:r>
          </w:p>
          <w:p w:rsidR="004F0E15" w:rsidRPr="00F870A7" w:rsidRDefault="004F0E15" w:rsidP="00C93336">
            <w:pPr>
              <w:pStyle w:val="a6"/>
              <w:rPr>
                <w:rFonts w:ascii="Times New Roman" w:hAnsi="Times New Roman" w:cs="Times New Roman"/>
                <w:i/>
                <w:sz w:val="24"/>
                <w:szCs w:val="24"/>
              </w:rPr>
            </w:pPr>
          </w:p>
        </w:tc>
      </w:tr>
      <w:tr w:rsidR="004F0E15" w:rsidRPr="00F870A7" w:rsidTr="00C93336">
        <w:tc>
          <w:tcPr>
            <w:tcW w:w="1668" w:type="dxa"/>
          </w:tcPr>
          <w:p w:rsidR="004F0E15" w:rsidRPr="00F870A7" w:rsidRDefault="004F0E15" w:rsidP="00C93336">
            <w:pPr>
              <w:pStyle w:val="a6"/>
              <w:rPr>
                <w:rFonts w:ascii="Times New Roman" w:hAnsi="Times New Roman" w:cs="Times New Roman"/>
                <w:b/>
                <w:sz w:val="24"/>
                <w:szCs w:val="24"/>
              </w:rPr>
            </w:pPr>
            <w:r w:rsidRPr="00F870A7">
              <w:rPr>
                <w:rFonts w:ascii="Times New Roman" w:hAnsi="Times New Roman" w:cs="Times New Roman"/>
                <w:b/>
                <w:sz w:val="24"/>
                <w:szCs w:val="24"/>
              </w:rPr>
              <w:t>Предмет</w:t>
            </w:r>
          </w:p>
        </w:tc>
        <w:tc>
          <w:tcPr>
            <w:tcW w:w="3260" w:type="dxa"/>
          </w:tcPr>
          <w:p w:rsidR="004F0E15" w:rsidRPr="00F870A7" w:rsidRDefault="004F0E15" w:rsidP="00C93336">
            <w:pPr>
              <w:pStyle w:val="a6"/>
              <w:rPr>
                <w:rFonts w:ascii="Times New Roman" w:hAnsi="Times New Roman" w:cs="Times New Roman"/>
                <w:b/>
                <w:sz w:val="24"/>
                <w:szCs w:val="24"/>
              </w:rPr>
            </w:pPr>
            <w:proofErr w:type="spellStart"/>
            <w:r w:rsidRPr="00F870A7">
              <w:rPr>
                <w:rFonts w:ascii="Times New Roman" w:hAnsi="Times New Roman" w:cs="Times New Roman"/>
                <w:b/>
                <w:sz w:val="24"/>
                <w:szCs w:val="24"/>
              </w:rPr>
              <w:t>Общеучебные</w:t>
            </w:r>
            <w:proofErr w:type="spellEnd"/>
            <w:r w:rsidRPr="00F870A7">
              <w:rPr>
                <w:rFonts w:ascii="Times New Roman" w:hAnsi="Times New Roman" w:cs="Times New Roman"/>
                <w:b/>
                <w:sz w:val="24"/>
                <w:szCs w:val="24"/>
              </w:rPr>
              <w:t xml:space="preserve"> умения, навыки и  универсальные способы деятельности, </w:t>
            </w:r>
          </w:p>
          <w:p w:rsidR="004F0E15" w:rsidRPr="00F870A7" w:rsidRDefault="004F0E15" w:rsidP="00C93336">
            <w:pPr>
              <w:pStyle w:val="a6"/>
              <w:rPr>
                <w:rFonts w:ascii="Times New Roman" w:hAnsi="Times New Roman" w:cs="Times New Roman"/>
                <w:b/>
                <w:i/>
                <w:sz w:val="24"/>
                <w:szCs w:val="24"/>
              </w:rPr>
            </w:pPr>
            <w:r w:rsidRPr="00F870A7">
              <w:rPr>
                <w:rFonts w:ascii="Times New Roman" w:hAnsi="Times New Roman" w:cs="Times New Roman"/>
                <w:b/>
                <w:sz w:val="24"/>
                <w:szCs w:val="24"/>
              </w:rPr>
              <w:t xml:space="preserve"> ключевые компетенции</w:t>
            </w:r>
          </w:p>
        </w:tc>
        <w:tc>
          <w:tcPr>
            <w:tcW w:w="3544" w:type="dxa"/>
          </w:tcPr>
          <w:p w:rsidR="004F0E15" w:rsidRPr="00F870A7" w:rsidRDefault="004F0E15" w:rsidP="00C93336">
            <w:pPr>
              <w:pStyle w:val="a6"/>
              <w:rPr>
                <w:rFonts w:ascii="Times New Roman" w:hAnsi="Times New Roman" w:cs="Times New Roman"/>
                <w:b/>
                <w:sz w:val="24"/>
                <w:szCs w:val="24"/>
              </w:rPr>
            </w:pPr>
            <w:r w:rsidRPr="00F870A7">
              <w:rPr>
                <w:rFonts w:ascii="Times New Roman" w:hAnsi="Times New Roman" w:cs="Times New Roman"/>
                <w:b/>
                <w:i/>
                <w:sz w:val="24"/>
                <w:szCs w:val="24"/>
              </w:rPr>
              <w:t>Знать/понимать</w:t>
            </w:r>
            <w:r w:rsidRPr="00F870A7">
              <w:rPr>
                <w:rFonts w:ascii="Times New Roman" w:hAnsi="Times New Roman" w:cs="Times New Roman"/>
                <w:b/>
                <w:sz w:val="24"/>
                <w:szCs w:val="24"/>
              </w:rPr>
              <w:t xml:space="preserve"> – перечень необходимых для усвоения каждым учащимся знаний</w:t>
            </w:r>
          </w:p>
        </w:tc>
        <w:tc>
          <w:tcPr>
            <w:tcW w:w="3543" w:type="dxa"/>
            <w:tcBorders>
              <w:right w:val="single" w:sz="4" w:space="0" w:color="auto"/>
            </w:tcBorders>
          </w:tcPr>
          <w:p w:rsidR="004F0E15" w:rsidRPr="00F870A7" w:rsidRDefault="004F0E15" w:rsidP="00C93336">
            <w:pPr>
              <w:pStyle w:val="a6"/>
              <w:rPr>
                <w:rFonts w:ascii="Times New Roman" w:hAnsi="Times New Roman" w:cs="Times New Roman"/>
                <w:b/>
                <w:sz w:val="24"/>
                <w:szCs w:val="24"/>
              </w:rPr>
            </w:pPr>
            <w:r w:rsidRPr="00F870A7">
              <w:rPr>
                <w:rFonts w:ascii="Times New Roman" w:hAnsi="Times New Roman" w:cs="Times New Roman"/>
                <w:b/>
                <w:i/>
                <w:sz w:val="24"/>
                <w:szCs w:val="24"/>
              </w:rPr>
              <w:t>Уметь</w:t>
            </w:r>
            <w:r w:rsidRPr="00F870A7">
              <w:rPr>
                <w:rFonts w:ascii="Times New Roman" w:hAnsi="Times New Roman" w:cs="Times New Roman"/>
                <w:b/>
                <w:sz w:val="24"/>
                <w:szCs w:val="24"/>
              </w:rPr>
              <w:t xml:space="preserve"> – владение конкретными умениями и навыками </w:t>
            </w:r>
          </w:p>
        </w:tc>
        <w:tc>
          <w:tcPr>
            <w:tcW w:w="3480" w:type="dxa"/>
            <w:tcBorders>
              <w:left w:val="single" w:sz="4" w:space="0" w:color="auto"/>
            </w:tcBorders>
          </w:tcPr>
          <w:p w:rsidR="004F0E15" w:rsidRPr="00F870A7" w:rsidRDefault="004F0E15" w:rsidP="00C93336">
            <w:pPr>
              <w:pStyle w:val="a6"/>
              <w:rPr>
                <w:rFonts w:ascii="Times New Roman" w:hAnsi="Times New Roman" w:cs="Times New Roman"/>
                <w:b/>
                <w:sz w:val="24"/>
                <w:szCs w:val="24"/>
              </w:rPr>
            </w:pPr>
            <w:r w:rsidRPr="00F870A7">
              <w:rPr>
                <w:rFonts w:ascii="Times New Roman" w:hAnsi="Times New Roman" w:cs="Times New Roman"/>
                <w:b/>
                <w:i/>
                <w:sz w:val="24"/>
                <w:szCs w:val="24"/>
              </w:rPr>
              <w:t xml:space="preserve">Использовать приобретенные знания и умения в практической деятельности и повседневной жизни - </w:t>
            </w:r>
            <w:r w:rsidRPr="00F870A7">
              <w:rPr>
                <w:rFonts w:ascii="Times New Roman" w:hAnsi="Times New Roman" w:cs="Times New Roman"/>
                <w:b/>
                <w:sz w:val="24"/>
                <w:szCs w:val="24"/>
              </w:rPr>
              <w:t xml:space="preserve">группа умений, которыми ученик может пользоваться во </w:t>
            </w:r>
            <w:proofErr w:type="spellStart"/>
            <w:r w:rsidRPr="00F870A7">
              <w:rPr>
                <w:rFonts w:ascii="Times New Roman" w:hAnsi="Times New Roman" w:cs="Times New Roman"/>
                <w:b/>
                <w:sz w:val="24"/>
                <w:szCs w:val="24"/>
              </w:rPr>
              <w:t>внеучебной</w:t>
            </w:r>
            <w:proofErr w:type="spellEnd"/>
            <w:r w:rsidRPr="00F870A7">
              <w:rPr>
                <w:rFonts w:ascii="Times New Roman" w:hAnsi="Times New Roman" w:cs="Times New Roman"/>
                <w:b/>
                <w:sz w:val="24"/>
                <w:szCs w:val="24"/>
              </w:rPr>
              <w:t xml:space="preserve"> деятельности </w:t>
            </w:r>
          </w:p>
        </w:tc>
      </w:tr>
      <w:tr w:rsidR="004F0E15" w:rsidRPr="00F870A7" w:rsidTr="00C93336">
        <w:tc>
          <w:tcPr>
            <w:tcW w:w="1668" w:type="dxa"/>
          </w:tcPr>
          <w:p w:rsidR="004F0E15" w:rsidRPr="00F870A7" w:rsidRDefault="004F0E15" w:rsidP="00C93336">
            <w:pPr>
              <w:pStyle w:val="a6"/>
              <w:rPr>
                <w:rFonts w:ascii="Times New Roman" w:hAnsi="Times New Roman" w:cs="Times New Roman"/>
                <w:sz w:val="24"/>
                <w:szCs w:val="24"/>
              </w:rPr>
            </w:pPr>
            <w:r w:rsidRPr="00F870A7">
              <w:rPr>
                <w:rFonts w:ascii="Times New Roman" w:hAnsi="Times New Roman" w:cs="Times New Roman"/>
                <w:sz w:val="24"/>
                <w:szCs w:val="24"/>
              </w:rPr>
              <w:t xml:space="preserve">Русский язык </w:t>
            </w:r>
          </w:p>
        </w:tc>
        <w:tc>
          <w:tcPr>
            <w:tcW w:w="3260" w:type="dxa"/>
          </w:tcPr>
          <w:p w:rsidR="004F0E15" w:rsidRPr="00F870A7" w:rsidRDefault="004F0E15" w:rsidP="00C93336">
            <w:pPr>
              <w:pStyle w:val="a6"/>
              <w:rPr>
                <w:rFonts w:ascii="Times New Roman" w:hAnsi="Times New Roman" w:cs="Times New Roman"/>
                <w:sz w:val="24"/>
                <w:szCs w:val="24"/>
              </w:rPr>
            </w:pPr>
            <w:r w:rsidRPr="00F870A7">
              <w:rPr>
                <w:rFonts w:ascii="Times New Roman" w:hAnsi="Times New Roman" w:cs="Times New Roman"/>
                <w:sz w:val="24"/>
                <w:szCs w:val="24"/>
              </w:rPr>
              <w:t xml:space="preserve">Направленность курса на интенсивное речевое и интеллектуальное развитие создает условия для реализации </w:t>
            </w:r>
            <w:proofErr w:type="spellStart"/>
            <w:r w:rsidRPr="00F870A7">
              <w:rPr>
                <w:rFonts w:ascii="Times New Roman" w:hAnsi="Times New Roman" w:cs="Times New Roman"/>
                <w:sz w:val="24"/>
                <w:szCs w:val="24"/>
              </w:rPr>
              <w:t>надпредметной</w:t>
            </w:r>
            <w:proofErr w:type="spellEnd"/>
            <w:r w:rsidRPr="00F870A7">
              <w:rPr>
                <w:rFonts w:ascii="Times New Roman" w:hAnsi="Times New Roman" w:cs="Times New Roman"/>
                <w:sz w:val="24"/>
                <w:szCs w:val="24"/>
              </w:rPr>
              <w:t xml:space="preserve"> функции, которую русский язык выполняет в системе школьного образования. В процессе обучения старшеклассник получает возможность совершенствовать </w:t>
            </w:r>
            <w:proofErr w:type="spellStart"/>
            <w:r w:rsidRPr="00F870A7">
              <w:rPr>
                <w:rFonts w:ascii="Times New Roman" w:hAnsi="Times New Roman" w:cs="Times New Roman"/>
                <w:sz w:val="24"/>
                <w:szCs w:val="24"/>
              </w:rPr>
              <w:t>общеучебные</w:t>
            </w:r>
            <w:proofErr w:type="spellEnd"/>
            <w:r w:rsidRPr="00F870A7">
              <w:rPr>
                <w:rFonts w:ascii="Times New Roman" w:hAnsi="Times New Roman" w:cs="Times New Roman"/>
                <w:sz w:val="24"/>
                <w:szCs w:val="24"/>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w:t>
            </w:r>
          </w:p>
          <w:p w:rsidR="004F0E15" w:rsidRPr="00F870A7" w:rsidRDefault="004F0E15" w:rsidP="00C93336">
            <w:pPr>
              <w:pStyle w:val="a6"/>
              <w:rPr>
                <w:rFonts w:ascii="Times New Roman" w:hAnsi="Times New Roman" w:cs="Times New Roman"/>
                <w:sz w:val="24"/>
                <w:szCs w:val="24"/>
              </w:rPr>
            </w:pPr>
            <w:proofErr w:type="gramStart"/>
            <w:r w:rsidRPr="00F870A7">
              <w:rPr>
                <w:rFonts w:ascii="Times New Roman" w:hAnsi="Times New Roman" w:cs="Times New Roman"/>
                <w:sz w:val="24"/>
                <w:szCs w:val="24"/>
              </w:rPr>
              <w:t xml:space="preserve">В процессе изучения русского языка на базовом уровне совершенствуются и развиваются следующие </w:t>
            </w:r>
            <w:proofErr w:type="spellStart"/>
            <w:r w:rsidRPr="00F870A7">
              <w:rPr>
                <w:rFonts w:ascii="Times New Roman" w:hAnsi="Times New Roman" w:cs="Times New Roman"/>
                <w:sz w:val="24"/>
                <w:szCs w:val="24"/>
              </w:rPr>
              <w:lastRenderedPageBreak/>
              <w:t>общеучебные</w:t>
            </w:r>
            <w:proofErr w:type="spellEnd"/>
            <w:r w:rsidRPr="00F870A7">
              <w:rPr>
                <w:rFonts w:ascii="Times New Roman" w:hAnsi="Times New Roman" w:cs="Times New Roman"/>
                <w:sz w:val="24"/>
                <w:szCs w:val="24"/>
              </w:rPr>
              <w:t xml:space="preserve"> умения: </w:t>
            </w:r>
            <w:r w:rsidRPr="00F870A7">
              <w:rPr>
                <w:rFonts w:ascii="Times New Roman" w:hAnsi="Times New Roman" w:cs="Times New Roman"/>
                <w:i/>
                <w:sz w:val="24"/>
                <w:szCs w:val="24"/>
              </w:rPr>
              <w:t>коммуникативные</w:t>
            </w:r>
            <w:r w:rsidRPr="00F870A7">
              <w:rPr>
                <w:rFonts w:ascii="Times New Roman" w:hAnsi="Times New Roman" w:cs="Times New Roman"/>
                <w:sz w:val="24"/>
                <w:szCs w:val="24"/>
              </w:rPr>
              <w:t xml:space="preserve">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r w:rsidRPr="00F870A7">
              <w:rPr>
                <w:rFonts w:ascii="Times New Roman" w:hAnsi="Times New Roman" w:cs="Times New Roman"/>
                <w:i/>
                <w:sz w:val="24"/>
                <w:szCs w:val="24"/>
              </w:rPr>
              <w:t>интеллектуальные</w:t>
            </w:r>
            <w:r w:rsidRPr="00F870A7">
              <w:rPr>
                <w:rFonts w:ascii="Times New Roman" w:hAnsi="Times New Roman" w:cs="Times New Roman"/>
                <w:sz w:val="24"/>
                <w:szCs w:val="24"/>
              </w:rPr>
              <w:t xml:space="preserve"> (сравнение и сопоставление, соотнесение, синтез, обобщение, абстрагирование, оценивание и классификация), </w:t>
            </w:r>
            <w:r w:rsidRPr="00F870A7">
              <w:rPr>
                <w:rFonts w:ascii="Times New Roman" w:hAnsi="Times New Roman" w:cs="Times New Roman"/>
                <w:i/>
                <w:sz w:val="24"/>
                <w:szCs w:val="24"/>
              </w:rPr>
              <w:t>информационные</w:t>
            </w:r>
            <w:r w:rsidRPr="00F870A7">
              <w:rPr>
                <w:rFonts w:ascii="Times New Roman" w:hAnsi="Times New Roman" w:cs="Times New Roman"/>
                <w:sz w:val="24"/>
                <w:szCs w:val="24"/>
              </w:rPr>
              <w:t xml:space="preserve"> (умение осуществлять библиографический поиск, извлекать информацию</w:t>
            </w:r>
            <w:proofErr w:type="gramEnd"/>
            <w:r w:rsidRPr="00F870A7">
              <w:rPr>
                <w:rFonts w:ascii="Times New Roman" w:hAnsi="Times New Roman" w:cs="Times New Roman"/>
                <w:sz w:val="24"/>
                <w:szCs w:val="24"/>
              </w:rPr>
              <w:t xml:space="preserve"> из различных источников, умение работать с текстом), </w:t>
            </w:r>
            <w:r w:rsidRPr="00F870A7">
              <w:rPr>
                <w:rFonts w:ascii="Times New Roman" w:hAnsi="Times New Roman" w:cs="Times New Roman"/>
                <w:i/>
                <w:sz w:val="24"/>
                <w:szCs w:val="24"/>
              </w:rPr>
              <w:t>организационные</w:t>
            </w:r>
            <w:r w:rsidRPr="00F870A7">
              <w:rPr>
                <w:rFonts w:ascii="Times New Roman" w:hAnsi="Times New Roman" w:cs="Times New Roman"/>
                <w:sz w:val="24"/>
                <w:szCs w:val="24"/>
              </w:rPr>
              <w:t xml:space="preserve"> (умение формулировать цель деятельности, планировать ее, осуществлять самоконтроль, самооценку, </w:t>
            </w:r>
            <w:proofErr w:type="spellStart"/>
            <w:r w:rsidRPr="00F870A7">
              <w:rPr>
                <w:rFonts w:ascii="Times New Roman" w:hAnsi="Times New Roman" w:cs="Times New Roman"/>
                <w:sz w:val="24"/>
                <w:szCs w:val="24"/>
              </w:rPr>
              <w:t>самокоррекцию</w:t>
            </w:r>
            <w:proofErr w:type="spellEnd"/>
            <w:r w:rsidRPr="00F870A7">
              <w:rPr>
                <w:rFonts w:ascii="Times New Roman" w:hAnsi="Times New Roman" w:cs="Times New Roman"/>
                <w:sz w:val="24"/>
                <w:szCs w:val="24"/>
              </w:rPr>
              <w:t xml:space="preserve">). </w:t>
            </w:r>
          </w:p>
        </w:tc>
        <w:tc>
          <w:tcPr>
            <w:tcW w:w="3544" w:type="dxa"/>
          </w:tcPr>
          <w:p w:rsidR="004F0E15" w:rsidRPr="00F870A7" w:rsidRDefault="004F0E15" w:rsidP="00C93336">
            <w:pPr>
              <w:pStyle w:val="a6"/>
              <w:rPr>
                <w:rFonts w:ascii="Times New Roman" w:hAnsi="Times New Roman" w:cs="Times New Roman"/>
                <w:b/>
                <w:sz w:val="24"/>
                <w:szCs w:val="24"/>
              </w:rPr>
            </w:pPr>
            <w:r w:rsidRPr="00F870A7">
              <w:rPr>
                <w:rFonts w:ascii="Times New Roman" w:hAnsi="Times New Roman" w:cs="Times New Roman"/>
                <w:b/>
                <w:sz w:val="24"/>
                <w:szCs w:val="24"/>
              </w:rPr>
              <w:lastRenderedPageBreak/>
              <w:t>знать/понимать</w:t>
            </w:r>
          </w:p>
          <w:p w:rsidR="004F0E15" w:rsidRPr="00F870A7" w:rsidRDefault="004F0E15" w:rsidP="00C93336">
            <w:pPr>
              <w:pStyle w:val="a6"/>
              <w:numPr>
                <w:ilvl w:val="0"/>
                <w:numId w:val="34"/>
              </w:numPr>
              <w:rPr>
                <w:rFonts w:ascii="Times New Roman" w:hAnsi="Times New Roman" w:cs="Times New Roman"/>
                <w:sz w:val="24"/>
                <w:szCs w:val="24"/>
              </w:rPr>
            </w:pPr>
            <w:r w:rsidRPr="00F870A7">
              <w:rPr>
                <w:rFonts w:ascii="Times New Roman" w:hAnsi="Times New Roman" w:cs="Times New Roman"/>
                <w:sz w:val="24"/>
                <w:szCs w:val="24"/>
              </w:rPr>
              <w:t>связь языка и истории, культуры русского и других народов;</w:t>
            </w:r>
          </w:p>
          <w:p w:rsidR="004F0E15" w:rsidRPr="00F870A7" w:rsidRDefault="004F0E15" w:rsidP="00C93336">
            <w:pPr>
              <w:pStyle w:val="a6"/>
              <w:numPr>
                <w:ilvl w:val="0"/>
                <w:numId w:val="34"/>
              </w:numPr>
              <w:rPr>
                <w:rFonts w:ascii="Times New Roman" w:hAnsi="Times New Roman" w:cs="Times New Roman"/>
                <w:sz w:val="24"/>
                <w:szCs w:val="24"/>
              </w:rPr>
            </w:pPr>
            <w:r w:rsidRPr="00F870A7">
              <w:rPr>
                <w:rFonts w:ascii="Times New Roman" w:hAnsi="Times New Roman" w:cs="Times New Roman"/>
                <w:sz w:val="24"/>
                <w:szCs w:val="24"/>
              </w:rPr>
              <w:t>смысл понятий: речевая ситуация и ее компоненты, литературный язык, языковая норма, культура речи;</w:t>
            </w:r>
          </w:p>
          <w:p w:rsidR="004F0E15" w:rsidRPr="00F870A7" w:rsidRDefault="004F0E15" w:rsidP="00C93336">
            <w:pPr>
              <w:pStyle w:val="a6"/>
              <w:numPr>
                <w:ilvl w:val="0"/>
                <w:numId w:val="34"/>
              </w:numPr>
              <w:rPr>
                <w:rFonts w:ascii="Times New Roman" w:hAnsi="Times New Roman" w:cs="Times New Roman"/>
                <w:sz w:val="24"/>
                <w:szCs w:val="24"/>
              </w:rPr>
            </w:pPr>
            <w:r w:rsidRPr="00F870A7">
              <w:rPr>
                <w:rFonts w:ascii="Times New Roman" w:hAnsi="Times New Roman" w:cs="Times New Roman"/>
                <w:sz w:val="24"/>
                <w:szCs w:val="24"/>
              </w:rPr>
              <w:t>основные единицы и уровни языка, их признаки и взаимосвязь;</w:t>
            </w:r>
          </w:p>
          <w:p w:rsidR="004F0E15" w:rsidRPr="00F870A7" w:rsidRDefault="004F0E15" w:rsidP="00C93336">
            <w:pPr>
              <w:pStyle w:val="a6"/>
              <w:numPr>
                <w:ilvl w:val="0"/>
                <w:numId w:val="34"/>
              </w:numPr>
              <w:rPr>
                <w:rFonts w:ascii="Times New Roman" w:hAnsi="Times New Roman" w:cs="Times New Roman"/>
                <w:sz w:val="24"/>
                <w:szCs w:val="24"/>
              </w:rPr>
            </w:pPr>
            <w:r w:rsidRPr="00F870A7">
              <w:rPr>
                <w:rFonts w:ascii="Times New Roman" w:hAnsi="Times New Roman" w:cs="Times New Roman"/>
                <w:sz w:val="24"/>
                <w:szCs w:val="24"/>
              </w:rPr>
              <w:t xml:space="preserve">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w:t>
            </w:r>
            <w:proofErr w:type="spellStart"/>
            <w:proofErr w:type="gramStart"/>
            <w:r w:rsidRPr="00F870A7">
              <w:rPr>
                <w:rFonts w:ascii="Times New Roman" w:hAnsi="Times New Roman" w:cs="Times New Roman"/>
                <w:sz w:val="24"/>
                <w:szCs w:val="24"/>
              </w:rPr>
              <w:t>социально-куль-турной</w:t>
            </w:r>
            <w:proofErr w:type="spellEnd"/>
            <w:proofErr w:type="gramEnd"/>
            <w:r w:rsidRPr="00F870A7">
              <w:rPr>
                <w:rFonts w:ascii="Times New Roman" w:hAnsi="Times New Roman" w:cs="Times New Roman"/>
                <w:sz w:val="24"/>
                <w:szCs w:val="24"/>
              </w:rPr>
              <w:t>, учебно-научной, официально-</w:t>
            </w:r>
            <w:r w:rsidRPr="00F870A7">
              <w:rPr>
                <w:rFonts w:ascii="Times New Roman" w:hAnsi="Times New Roman" w:cs="Times New Roman"/>
                <w:sz w:val="24"/>
                <w:szCs w:val="24"/>
              </w:rPr>
              <w:lastRenderedPageBreak/>
              <w:t>деловой сферах общения;</w:t>
            </w:r>
          </w:p>
          <w:p w:rsidR="004F0E15" w:rsidRPr="00F870A7" w:rsidRDefault="004F0E15" w:rsidP="00C93336">
            <w:pPr>
              <w:pStyle w:val="a6"/>
              <w:rPr>
                <w:rFonts w:ascii="Times New Roman" w:hAnsi="Times New Roman" w:cs="Times New Roman"/>
                <w:sz w:val="24"/>
                <w:szCs w:val="24"/>
              </w:rPr>
            </w:pPr>
          </w:p>
          <w:p w:rsidR="004F0E15" w:rsidRPr="00F870A7" w:rsidRDefault="004F0E15" w:rsidP="00C93336">
            <w:pPr>
              <w:pStyle w:val="a6"/>
              <w:rPr>
                <w:rFonts w:ascii="Times New Roman" w:hAnsi="Times New Roman" w:cs="Times New Roman"/>
                <w:i/>
                <w:sz w:val="24"/>
                <w:szCs w:val="24"/>
              </w:rPr>
            </w:pPr>
          </w:p>
        </w:tc>
        <w:tc>
          <w:tcPr>
            <w:tcW w:w="3543" w:type="dxa"/>
            <w:tcBorders>
              <w:right w:val="single" w:sz="4" w:space="0" w:color="auto"/>
            </w:tcBorders>
          </w:tcPr>
          <w:p w:rsidR="004F0E15" w:rsidRPr="00F870A7" w:rsidRDefault="004F0E15" w:rsidP="00C93336">
            <w:pPr>
              <w:pStyle w:val="a6"/>
              <w:rPr>
                <w:rFonts w:ascii="Times New Roman" w:hAnsi="Times New Roman" w:cs="Times New Roman"/>
                <w:b/>
                <w:sz w:val="24"/>
                <w:szCs w:val="24"/>
              </w:rPr>
            </w:pPr>
            <w:r w:rsidRPr="00F870A7">
              <w:rPr>
                <w:rFonts w:ascii="Times New Roman" w:hAnsi="Times New Roman" w:cs="Times New Roman"/>
                <w:b/>
                <w:sz w:val="24"/>
                <w:szCs w:val="24"/>
              </w:rPr>
              <w:lastRenderedPageBreak/>
              <w:t>уметь</w:t>
            </w:r>
          </w:p>
          <w:p w:rsidR="004F0E15" w:rsidRPr="00F870A7" w:rsidRDefault="004F0E15" w:rsidP="00C93336">
            <w:pPr>
              <w:pStyle w:val="a6"/>
              <w:numPr>
                <w:ilvl w:val="0"/>
                <w:numId w:val="35"/>
              </w:numPr>
              <w:rPr>
                <w:rFonts w:ascii="Times New Roman" w:hAnsi="Times New Roman" w:cs="Times New Roman"/>
                <w:sz w:val="24"/>
                <w:szCs w:val="24"/>
              </w:rPr>
            </w:pPr>
            <w:r w:rsidRPr="00F870A7">
              <w:rPr>
                <w:rFonts w:ascii="Times New Roman" w:hAnsi="Times New Roman" w:cs="Times New Roman"/>
                <w:sz w:val="24"/>
                <w:szCs w:val="24"/>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4F0E15" w:rsidRPr="00F870A7" w:rsidRDefault="004F0E15" w:rsidP="00C93336">
            <w:pPr>
              <w:pStyle w:val="a6"/>
              <w:numPr>
                <w:ilvl w:val="0"/>
                <w:numId w:val="35"/>
              </w:numPr>
              <w:rPr>
                <w:rFonts w:ascii="Times New Roman" w:hAnsi="Times New Roman" w:cs="Times New Roman"/>
                <w:sz w:val="24"/>
                <w:szCs w:val="24"/>
              </w:rPr>
            </w:pPr>
            <w:r w:rsidRPr="00F870A7">
              <w:rPr>
                <w:rFonts w:ascii="Times New Roman" w:hAnsi="Times New Roman" w:cs="Times New Roman"/>
                <w:sz w:val="24"/>
                <w:szCs w:val="24"/>
              </w:rPr>
              <w:t>анализировать языковые единицы с точки зрения правильности, точности и уместности их употребления;</w:t>
            </w:r>
          </w:p>
          <w:p w:rsidR="004F0E15" w:rsidRPr="00F870A7" w:rsidRDefault="004F0E15" w:rsidP="00C93336">
            <w:pPr>
              <w:pStyle w:val="a6"/>
              <w:numPr>
                <w:ilvl w:val="0"/>
                <w:numId w:val="35"/>
              </w:numPr>
              <w:rPr>
                <w:rFonts w:ascii="Times New Roman" w:hAnsi="Times New Roman" w:cs="Times New Roman"/>
                <w:sz w:val="24"/>
                <w:szCs w:val="24"/>
              </w:rPr>
            </w:pPr>
            <w:r w:rsidRPr="00F870A7">
              <w:rPr>
                <w:rFonts w:ascii="Times New Roman" w:hAnsi="Times New Roman" w:cs="Times New Roman"/>
                <w:sz w:val="24"/>
                <w:szCs w:val="24"/>
              </w:rPr>
              <w:t xml:space="preserve">проводить лингвистический анализ текстов различных </w:t>
            </w:r>
            <w:proofErr w:type="spellStart"/>
            <w:proofErr w:type="gramStart"/>
            <w:r w:rsidRPr="00F870A7">
              <w:rPr>
                <w:rFonts w:ascii="Times New Roman" w:hAnsi="Times New Roman" w:cs="Times New Roman"/>
                <w:sz w:val="24"/>
                <w:szCs w:val="24"/>
              </w:rPr>
              <w:t>функ-циональных</w:t>
            </w:r>
            <w:proofErr w:type="spellEnd"/>
            <w:proofErr w:type="gramEnd"/>
            <w:r w:rsidRPr="00F870A7">
              <w:rPr>
                <w:rFonts w:ascii="Times New Roman" w:hAnsi="Times New Roman" w:cs="Times New Roman"/>
                <w:sz w:val="24"/>
                <w:szCs w:val="24"/>
              </w:rPr>
              <w:t xml:space="preserve"> стилей и разновидностей языка;</w:t>
            </w:r>
          </w:p>
          <w:p w:rsidR="004F0E15" w:rsidRPr="00F870A7" w:rsidRDefault="004F0E15" w:rsidP="00C93336">
            <w:pPr>
              <w:pStyle w:val="a6"/>
              <w:rPr>
                <w:rFonts w:ascii="Times New Roman" w:hAnsi="Times New Roman" w:cs="Times New Roman"/>
                <w:i/>
                <w:sz w:val="24"/>
                <w:szCs w:val="24"/>
              </w:rPr>
            </w:pPr>
            <w:proofErr w:type="spellStart"/>
            <w:r w:rsidRPr="00F870A7">
              <w:rPr>
                <w:rFonts w:ascii="Times New Roman" w:hAnsi="Times New Roman" w:cs="Times New Roman"/>
                <w:i/>
                <w:sz w:val="24"/>
                <w:szCs w:val="24"/>
              </w:rPr>
              <w:t>аудирование</w:t>
            </w:r>
            <w:proofErr w:type="spellEnd"/>
            <w:r w:rsidRPr="00F870A7">
              <w:rPr>
                <w:rFonts w:ascii="Times New Roman" w:hAnsi="Times New Roman" w:cs="Times New Roman"/>
                <w:i/>
                <w:sz w:val="24"/>
                <w:szCs w:val="24"/>
              </w:rPr>
              <w:t xml:space="preserve"> и чтение</w:t>
            </w:r>
          </w:p>
          <w:p w:rsidR="004F0E15" w:rsidRPr="00F870A7" w:rsidRDefault="004F0E15" w:rsidP="00C93336">
            <w:pPr>
              <w:pStyle w:val="a6"/>
              <w:numPr>
                <w:ilvl w:val="0"/>
                <w:numId w:val="36"/>
              </w:numPr>
              <w:rPr>
                <w:rFonts w:ascii="Times New Roman" w:hAnsi="Times New Roman" w:cs="Times New Roman"/>
                <w:sz w:val="24"/>
                <w:szCs w:val="24"/>
              </w:rPr>
            </w:pPr>
            <w:r w:rsidRPr="00F870A7">
              <w:rPr>
                <w:rFonts w:ascii="Times New Roman" w:hAnsi="Times New Roman" w:cs="Times New Roman"/>
                <w:sz w:val="24"/>
                <w:szCs w:val="24"/>
              </w:rPr>
              <w:t>использовать основные виды чтения (</w:t>
            </w:r>
            <w:proofErr w:type="spellStart"/>
            <w:r w:rsidRPr="00F870A7">
              <w:rPr>
                <w:rFonts w:ascii="Times New Roman" w:hAnsi="Times New Roman" w:cs="Times New Roman"/>
                <w:sz w:val="24"/>
                <w:szCs w:val="24"/>
              </w:rPr>
              <w:t>ознакомительно-изучаю-</w:t>
            </w:r>
            <w:r w:rsidRPr="00F870A7">
              <w:rPr>
                <w:rFonts w:ascii="Times New Roman" w:hAnsi="Times New Roman" w:cs="Times New Roman"/>
                <w:sz w:val="24"/>
                <w:szCs w:val="24"/>
              </w:rPr>
              <w:lastRenderedPageBreak/>
              <w:t>щее</w:t>
            </w:r>
            <w:proofErr w:type="spellEnd"/>
            <w:r w:rsidRPr="00F870A7">
              <w:rPr>
                <w:rFonts w:ascii="Times New Roman" w:hAnsi="Times New Roman" w:cs="Times New Roman"/>
                <w:sz w:val="24"/>
                <w:szCs w:val="24"/>
              </w:rPr>
              <w:t xml:space="preserve">, </w:t>
            </w:r>
            <w:proofErr w:type="gramStart"/>
            <w:r w:rsidRPr="00F870A7">
              <w:rPr>
                <w:rFonts w:ascii="Times New Roman" w:hAnsi="Times New Roman" w:cs="Times New Roman"/>
                <w:sz w:val="24"/>
                <w:szCs w:val="24"/>
              </w:rPr>
              <w:t>ознакомительно-реферативное</w:t>
            </w:r>
            <w:proofErr w:type="gramEnd"/>
            <w:r w:rsidRPr="00F870A7">
              <w:rPr>
                <w:rFonts w:ascii="Times New Roman" w:hAnsi="Times New Roman" w:cs="Times New Roman"/>
                <w:sz w:val="24"/>
                <w:szCs w:val="24"/>
              </w:rPr>
              <w:t xml:space="preserve"> и др.) в зависимости от коммуникативной задачи; </w:t>
            </w:r>
          </w:p>
          <w:p w:rsidR="004F0E15" w:rsidRPr="00F870A7" w:rsidRDefault="004F0E15" w:rsidP="00C93336">
            <w:pPr>
              <w:pStyle w:val="a6"/>
              <w:numPr>
                <w:ilvl w:val="0"/>
                <w:numId w:val="36"/>
              </w:numPr>
              <w:rPr>
                <w:rFonts w:ascii="Times New Roman" w:hAnsi="Times New Roman" w:cs="Times New Roman"/>
                <w:sz w:val="24"/>
                <w:szCs w:val="24"/>
              </w:rPr>
            </w:pPr>
            <w:r w:rsidRPr="00F870A7">
              <w:rPr>
                <w:rFonts w:ascii="Times New Roman" w:hAnsi="Times New Roman" w:cs="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4F0E15" w:rsidRPr="00F870A7" w:rsidRDefault="004F0E15" w:rsidP="00C93336">
            <w:pPr>
              <w:pStyle w:val="a6"/>
              <w:rPr>
                <w:rFonts w:ascii="Times New Roman" w:hAnsi="Times New Roman" w:cs="Times New Roman"/>
                <w:i/>
                <w:sz w:val="24"/>
                <w:szCs w:val="24"/>
              </w:rPr>
            </w:pPr>
            <w:r w:rsidRPr="00F870A7">
              <w:rPr>
                <w:rFonts w:ascii="Times New Roman" w:hAnsi="Times New Roman" w:cs="Times New Roman"/>
                <w:i/>
                <w:sz w:val="24"/>
                <w:szCs w:val="24"/>
              </w:rPr>
              <w:t>говорение и письмо</w:t>
            </w:r>
          </w:p>
          <w:p w:rsidR="004F0E15" w:rsidRPr="00F870A7" w:rsidRDefault="004F0E15" w:rsidP="00C93336">
            <w:pPr>
              <w:pStyle w:val="a6"/>
              <w:numPr>
                <w:ilvl w:val="0"/>
                <w:numId w:val="37"/>
              </w:numPr>
              <w:tabs>
                <w:tab w:val="clear" w:pos="567"/>
              </w:tabs>
              <w:ind w:left="154" w:hanging="154"/>
              <w:rPr>
                <w:rFonts w:ascii="Times New Roman" w:hAnsi="Times New Roman" w:cs="Times New Roman"/>
                <w:sz w:val="24"/>
                <w:szCs w:val="24"/>
              </w:rPr>
            </w:pPr>
            <w:proofErr w:type="gramStart"/>
            <w:r w:rsidRPr="00F870A7">
              <w:rPr>
                <w:rFonts w:ascii="Times New Roman" w:hAnsi="Times New Roman" w:cs="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4F0E15" w:rsidRPr="00F870A7" w:rsidRDefault="004F0E15" w:rsidP="00C93336">
            <w:pPr>
              <w:pStyle w:val="a6"/>
              <w:numPr>
                <w:ilvl w:val="0"/>
                <w:numId w:val="37"/>
              </w:numPr>
              <w:tabs>
                <w:tab w:val="clear" w:pos="567"/>
              </w:tabs>
              <w:ind w:left="154" w:hanging="154"/>
              <w:rPr>
                <w:rFonts w:ascii="Times New Roman" w:hAnsi="Times New Roman" w:cs="Times New Roman"/>
                <w:sz w:val="24"/>
                <w:szCs w:val="24"/>
              </w:rPr>
            </w:pPr>
            <w:r w:rsidRPr="00F870A7">
              <w:rPr>
                <w:rFonts w:ascii="Times New Roman" w:hAnsi="Times New Roman" w:cs="Times New Roman"/>
                <w:sz w:val="24"/>
                <w:szCs w:val="24"/>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4F0E15" w:rsidRPr="00F870A7" w:rsidRDefault="004F0E15" w:rsidP="00C93336">
            <w:pPr>
              <w:pStyle w:val="a6"/>
              <w:numPr>
                <w:ilvl w:val="0"/>
                <w:numId w:val="37"/>
              </w:numPr>
              <w:tabs>
                <w:tab w:val="clear" w:pos="567"/>
              </w:tabs>
              <w:ind w:left="154" w:hanging="154"/>
              <w:rPr>
                <w:rFonts w:ascii="Times New Roman" w:hAnsi="Times New Roman" w:cs="Times New Roman"/>
                <w:sz w:val="24"/>
                <w:szCs w:val="24"/>
              </w:rPr>
            </w:pPr>
            <w:r w:rsidRPr="00F870A7">
              <w:rPr>
                <w:rFonts w:ascii="Times New Roman" w:hAnsi="Times New Roman" w:cs="Times New Roman"/>
                <w:sz w:val="24"/>
                <w:szCs w:val="24"/>
              </w:rPr>
              <w:t xml:space="preserve">соблюдать в практике письма орфографические и </w:t>
            </w:r>
            <w:r w:rsidRPr="00F870A7">
              <w:rPr>
                <w:rFonts w:ascii="Times New Roman" w:hAnsi="Times New Roman" w:cs="Times New Roman"/>
                <w:sz w:val="24"/>
                <w:szCs w:val="24"/>
              </w:rPr>
              <w:lastRenderedPageBreak/>
              <w:t>пунктуационные нормы современного русского литературного языка;</w:t>
            </w:r>
          </w:p>
          <w:p w:rsidR="004F0E15" w:rsidRPr="00F870A7" w:rsidRDefault="004F0E15" w:rsidP="00C93336">
            <w:pPr>
              <w:pStyle w:val="a6"/>
              <w:numPr>
                <w:ilvl w:val="0"/>
                <w:numId w:val="37"/>
              </w:numPr>
              <w:tabs>
                <w:tab w:val="clear" w:pos="567"/>
              </w:tabs>
              <w:ind w:left="154" w:hanging="154"/>
              <w:rPr>
                <w:rFonts w:ascii="Times New Roman" w:hAnsi="Times New Roman" w:cs="Times New Roman"/>
                <w:sz w:val="24"/>
                <w:szCs w:val="24"/>
              </w:rPr>
            </w:pPr>
            <w:r w:rsidRPr="00F870A7">
              <w:rPr>
                <w:rFonts w:ascii="Times New Roman" w:hAnsi="Times New Roman" w:cs="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4F0E15" w:rsidRPr="00F870A7" w:rsidRDefault="004F0E15" w:rsidP="00C93336">
            <w:pPr>
              <w:pStyle w:val="a6"/>
              <w:numPr>
                <w:ilvl w:val="0"/>
                <w:numId w:val="37"/>
              </w:numPr>
              <w:tabs>
                <w:tab w:val="clear" w:pos="567"/>
              </w:tabs>
              <w:ind w:left="154" w:hanging="154"/>
              <w:rPr>
                <w:rFonts w:ascii="Times New Roman" w:hAnsi="Times New Roman" w:cs="Times New Roman"/>
                <w:i/>
                <w:sz w:val="24"/>
                <w:szCs w:val="24"/>
              </w:rPr>
            </w:pPr>
            <w:r w:rsidRPr="00F870A7">
              <w:rPr>
                <w:rFonts w:ascii="Times New Roman" w:hAnsi="Times New Roman" w:cs="Times New Roman"/>
                <w:sz w:val="24"/>
                <w:szCs w:val="24"/>
              </w:rPr>
              <w:t>использовать основные приемы информационной переработки устного и письменного текста;</w:t>
            </w:r>
          </w:p>
        </w:tc>
        <w:tc>
          <w:tcPr>
            <w:tcW w:w="3480" w:type="dxa"/>
            <w:tcBorders>
              <w:left w:val="single" w:sz="4" w:space="0" w:color="auto"/>
            </w:tcBorders>
          </w:tcPr>
          <w:p w:rsidR="004F0E15" w:rsidRPr="00F870A7" w:rsidRDefault="004F0E15" w:rsidP="00C93336">
            <w:pPr>
              <w:pStyle w:val="a6"/>
              <w:rPr>
                <w:rFonts w:ascii="Times New Roman" w:hAnsi="Times New Roman" w:cs="Times New Roman"/>
                <w:b/>
                <w:sz w:val="24"/>
                <w:szCs w:val="24"/>
              </w:rPr>
            </w:pPr>
            <w:r w:rsidRPr="00F870A7">
              <w:rPr>
                <w:rFonts w:ascii="Times New Roman" w:hAnsi="Times New Roman" w:cs="Times New Roman"/>
                <w:b/>
                <w:sz w:val="24"/>
                <w:szCs w:val="24"/>
              </w:rPr>
              <w:lastRenderedPageBreak/>
              <w:t xml:space="preserve">использовать приобретенные знания и умения в практической деятельности и повседневной жизни </w:t>
            </w:r>
            <w:proofErr w:type="gramStart"/>
            <w:r w:rsidRPr="00F870A7">
              <w:rPr>
                <w:rFonts w:ascii="Times New Roman" w:hAnsi="Times New Roman" w:cs="Times New Roman"/>
                <w:b/>
                <w:sz w:val="24"/>
                <w:szCs w:val="24"/>
              </w:rPr>
              <w:t>для</w:t>
            </w:r>
            <w:proofErr w:type="gramEnd"/>
            <w:r w:rsidRPr="00F870A7">
              <w:rPr>
                <w:rFonts w:ascii="Times New Roman" w:hAnsi="Times New Roman" w:cs="Times New Roman"/>
                <w:b/>
                <w:sz w:val="24"/>
                <w:szCs w:val="24"/>
              </w:rPr>
              <w:t>:</w:t>
            </w:r>
          </w:p>
          <w:p w:rsidR="004F0E15" w:rsidRPr="00F870A7" w:rsidRDefault="004F0E15" w:rsidP="00C93336">
            <w:pPr>
              <w:pStyle w:val="a6"/>
              <w:numPr>
                <w:ilvl w:val="0"/>
                <w:numId w:val="38"/>
              </w:numPr>
              <w:rPr>
                <w:rFonts w:ascii="Times New Roman" w:hAnsi="Times New Roman" w:cs="Times New Roman"/>
                <w:sz w:val="24"/>
                <w:szCs w:val="24"/>
              </w:rPr>
            </w:pPr>
            <w:r w:rsidRPr="00F870A7">
              <w:rPr>
                <w:rFonts w:ascii="Times New Roman" w:hAnsi="Times New Roman" w:cs="Times New Roman"/>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4F0E15" w:rsidRPr="00F870A7" w:rsidRDefault="004F0E15" w:rsidP="00C93336">
            <w:pPr>
              <w:pStyle w:val="a6"/>
              <w:numPr>
                <w:ilvl w:val="0"/>
                <w:numId w:val="38"/>
              </w:numPr>
              <w:rPr>
                <w:rFonts w:ascii="Times New Roman" w:hAnsi="Times New Roman" w:cs="Times New Roman"/>
                <w:sz w:val="24"/>
                <w:szCs w:val="24"/>
              </w:rPr>
            </w:pPr>
            <w:r w:rsidRPr="00F870A7">
              <w:rPr>
                <w:rFonts w:ascii="Times New Roman" w:hAnsi="Times New Roman" w:cs="Times New Roman"/>
                <w:sz w:val="24"/>
                <w:szCs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4F0E15" w:rsidRPr="00F870A7" w:rsidRDefault="004F0E15" w:rsidP="00C93336">
            <w:pPr>
              <w:pStyle w:val="a6"/>
              <w:numPr>
                <w:ilvl w:val="0"/>
                <w:numId w:val="38"/>
              </w:numPr>
              <w:rPr>
                <w:rFonts w:ascii="Times New Roman" w:hAnsi="Times New Roman" w:cs="Times New Roman"/>
                <w:sz w:val="24"/>
                <w:szCs w:val="24"/>
              </w:rPr>
            </w:pPr>
            <w:r w:rsidRPr="00F870A7">
              <w:rPr>
                <w:rFonts w:ascii="Times New Roman" w:hAnsi="Times New Roman" w:cs="Times New Roman"/>
                <w:sz w:val="24"/>
                <w:szCs w:val="24"/>
              </w:rPr>
              <w:t xml:space="preserve">увеличения словарного запаса; расширения круга используемых языковых </w:t>
            </w:r>
            <w:r w:rsidRPr="00F870A7">
              <w:rPr>
                <w:rFonts w:ascii="Times New Roman" w:hAnsi="Times New Roman" w:cs="Times New Roman"/>
                <w:sz w:val="24"/>
                <w:szCs w:val="24"/>
              </w:rPr>
              <w:lastRenderedPageBreak/>
              <w:t>и речевых средств; совершенствования способности к самооценке на основе наблюдения за собственной речью;</w:t>
            </w:r>
          </w:p>
          <w:p w:rsidR="004F0E15" w:rsidRPr="00F870A7" w:rsidRDefault="004F0E15" w:rsidP="00C93336">
            <w:pPr>
              <w:pStyle w:val="a6"/>
              <w:numPr>
                <w:ilvl w:val="0"/>
                <w:numId w:val="38"/>
              </w:numPr>
              <w:rPr>
                <w:rFonts w:ascii="Times New Roman" w:hAnsi="Times New Roman" w:cs="Times New Roman"/>
                <w:sz w:val="24"/>
                <w:szCs w:val="24"/>
              </w:rPr>
            </w:pPr>
            <w:r w:rsidRPr="00F870A7">
              <w:rPr>
                <w:rFonts w:ascii="Times New Roman" w:hAnsi="Times New Roman" w:cs="Times New Roman"/>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4F0E15" w:rsidRPr="00F870A7" w:rsidRDefault="004F0E15" w:rsidP="00C93336">
            <w:pPr>
              <w:pStyle w:val="a6"/>
              <w:numPr>
                <w:ilvl w:val="0"/>
                <w:numId w:val="38"/>
              </w:numPr>
              <w:rPr>
                <w:rFonts w:ascii="Times New Roman" w:hAnsi="Times New Roman" w:cs="Times New Roman"/>
                <w:sz w:val="24"/>
                <w:szCs w:val="24"/>
              </w:rPr>
            </w:pPr>
            <w:r w:rsidRPr="00F870A7">
              <w:rPr>
                <w:rFonts w:ascii="Times New Roman" w:hAnsi="Times New Roman" w:cs="Times New Roman"/>
                <w:sz w:val="24"/>
                <w:szCs w:val="24"/>
              </w:rPr>
              <w:t>самообразования и активного участия в производственной, культурной и общественной жизни государства.</w:t>
            </w:r>
          </w:p>
          <w:p w:rsidR="004F0E15" w:rsidRPr="00F870A7" w:rsidRDefault="004F0E15" w:rsidP="00C93336">
            <w:pPr>
              <w:pStyle w:val="a6"/>
              <w:rPr>
                <w:rFonts w:ascii="Times New Roman" w:hAnsi="Times New Roman" w:cs="Times New Roman"/>
                <w:i/>
                <w:sz w:val="24"/>
                <w:szCs w:val="24"/>
              </w:rPr>
            </w:pPr>
          </w:p>
        </w:tc>
      </w:tr>
      <w:tr w:rsidR="004F0E15" w:rsidRPr="00F870A7" w:rsidTr="00C93336">
        <w:tc>
          <w:tcPr>
            <w:tcW w:w="1668" w:type="dxa"/>
            <w:tcBorders>
              <w:top w:val="single" w:sz="4" w:space="0" w:color="000000" w:themeColor="text1"/>
            </w:tcBorders>
          </w:tcPr>
          <w:p w:rsidR="004F0E15" w:rsidRPr="00F870A7" w:rsidRDefault="004F0E15" w:rsidP="00C93336">
            <w:pPr>
              <w:pStyle w:val="a6"/>
              <w:rPr>
                <w:rFonts w:ascii="Times New Roman" w:hAnsi="Times New Roman" w:cs="Times New Roman"/>
                <w:sz w:val="24"/>
                <w:szCs w:val="24"/>
              </w:rPr>
            </w:pPr>
            <w:r w:rsidRPr="00F870A7">
              <w:rPr>
                <w:rFonts w:ascii="Times New Roman" w:hAnsi="Times New Roman" w:cs="Times New Roman"/>
                <w:sz w:val="24"/>
                <w:szCs w:val="24"/>
              </w:rPr>
              <w:lastRenderedPageBreak/>
              <w:t xml:space="preserve">Литература </w:t>
            </w:r>
          </w:p>
        </w:tc>
        <w:tc>
          <w:tcPr>
            <w:tcW w:w="3260" w:type="dxa"/>
            <w:tcBorders>
              <w:top w:val="single" w:sz="4" w:space="0" w:color="000000" w:themeColor="text1"/>
            </w:tcBorders>
          </w:tcPr>
          <w:p w:rsidR="004F0E15" w:rsidRPr="00F870A7" w:rsidRDefault="004F0E15" w:rsidP="00C93336">
            <w:pPr>
              <w:pStyle w:val="a6"/>
              <w:rPr>
                <w:rFonts w:ascii="Times New Roman" w:hAnsi="Times New Roman" w:cs="Times New Roman"/>
                <w:sz w:val="24"/>
                <w:szCs w:val="24"/>
              </w:rPr>
            </w:pPr>
            <w:r w:rsidRPr="00F870A7">
              <w:rPr>
                <w:rFonts w:ascii="Times New Roman" w:hAnsi="Times New Roman" w:cs="Times New Roman"/>
                <w:sz w:val="24"/>
                <w:szCs w:val="24"/>
              </w:rPr>
              <w:t xml:space="preserve"> В этом направлении приоритетами для учебного предмета "Литература" на этапе среднего  общего образования являются:</w:t>
            </w:r>
          </w:p>
          <w:p w:rsidR="004F0E15" w:rsidRPr="00F870A7" w:rsidRDefault="004F0E15" w:rsidP="00C93336">
            <w:pPr>
              <w:pStyle w:val="a6"/>
              <w:rPr>
                <w:rFonts w:ascii="Times New Roman" w:hAnsi="Times New Roman" w:cs="Times New Roman"/>
                <w:sz w:val="24"/>
                <w:szCs w:val="24"/>
              </w:rPr>
            </w:pPr>
            <w:r w:rsidRPr="00F870A7">
              <w:rPr>
                <w:rFonts w:ascii="Times New Roman" w:hAnsi="Times New Roman" w:cs="Times New Roman"/>
                <w:sz w:val="24"/>
                <w:szCs w:val="24"/>
              </w:rPr>
              <w:t>поиск и выделение значимых функциональных связей и отношений между частями целого, выделение характерных причинно-следственных связей;</w:t>
            </w:r>
          </w:p>
          <w:p w:rsidR="004F0E15" w:rsidRPr="00F870A7" w:rsidRDefault="004F0E15" w:rsidP="00C93336">
            <w:pPr>
              <w:pStyle w:val="a6"/>
              <w:rPr>
                <w:rFonts w:ascii="Times New Roman" w:hAnsi="Times New Roman" w:cs="Times New Roman"/>
                <w:sz w:val="24"/>
                <w:szCs w:val="24"/>
              </w:rPr>
            </w:pPr>
            <w:r w:rsidRPr="00F870A7">
              <w:rPr>
                <w:rFonts w:ascii="Times New Roman" w:hAnsi="Times New Roman" w:cs="Times New Roman"/>
                <w:sz w:val="24"/>
                <w:szCs w:val="24"/>
              </w:rPr>
              <w:t>сравнение, сопоставление, классификация;</w:t>
            </w:r>
          </w:p>
          <w:p w:rsidR="004F0E15" w:rsidRPr="00F870A7" w:rsidRDefault="004F0E15" w:rsidP="00C93336">
            <w:pPr>
              <w:pStyle w:val="a6"/>
              <w:rPr>
                <w:rFonts w:ascii="Times New Roman" w:hAnsi="Times New Roman" w:cs="Times New Roman"/>
                <w:sz w:val="24"/>
                <w:szCs w:val="24"/>
              </w:rPr>
            </w:pPr>
            <w:r w:rsidRPr="00F870A7">
              <w:rPr>
                <w:rFonts w:ascii="Times New Roman" w:hAnsi="Times New Roman" w:cs="Times New Roman"/>
                <w:sz w:val="24"/>
                <w:szCs w:val="24"/>
              </w:rPr>
              <w:t>самостоятельное выполнение различных творческих работ;</w:t>
            </w:r>
          </w:p>
          <w:p w:rsidR="004F0E15" w:rsidRPr="00F870A7" w:rsidRDefault="004F0E15" w:rsidP="00C93336">
            <w:pPr>
              <w:pStyle w:val="a6"/>
              <w:rPr>
                <w:rFonts w:ascii="Times New Roman" w:hAnsi="Times New Roman" w:cs="Times New Roman"/>
                <w:sz w:val="24"/>
                <w:szCs w:val="24"/>
              </w:rPr>
            </w:pPr>
            <w:r w:rsidRPr="00F870A7">
              <w:rPr>
                <w:rFonts w:ascii="Times New Roman" w:hAnsi="Times New Roman" w:cs="Times New Roman"/>
                <w:sz w:val="24"/>
                <w:szCs w:val="24"/>
              </w:rPr>
              <w:t>способность устно и письменно передавать содержание текста в сжатом или развернутом виде;</w:t>
            </w:r>
          </w:p>
          <w:p w:rsidR="004F0E15" w:rsidRPr="00F870A7" w:rsidRDefault="004F0E15" w:rsidP="00C93336">
            <w:pPr>
              <w:pStyle w:val="a6"/>
              <w:rPr>
                <w:rFonts w:ascii="Times New Roman" w:hAnsi="Times New Roman" w:cs="Times New Roman"/>
                <w:sz w:val="24"/>
                <w:szCs w:val="24"/>
              </w:rPr>
            </w:pPr>
            <w:r w:rsidRPr="00F870A7">
              <w:rPr>
                <w:rFonts w:ascii="Times New Roman" w:hAnsi="Times New Roman" w:cs="Times New Roman"/>
                <w:sz w:val="24"/>
                <w:szCs w:val="24"/>
              </w:rPr>
              <w:t xml:space="preserve">осознанное беглое чтение, проведение информационно-смыслового анализа текста, использование различных </w:t>
            </w:r>
            <w:r w:rsidRPr="00F870A7">
              <w:rPr>
                <w:rFonts w:ascii="Times New Roman" w:hAnsi="Times New Roman" w:cs="Times New Roman"/>
                <w:sz w:val="24"/>
                <w:szCs w:val="24"/>
              </w:rPr>
              <w:lastRenderedPageBreak/>
              <w:t>видов чтения (ознакомительное, просмотровое, поисковое и др.);</w:t>
            </w:r>
          </w:p>
          <w:p w:rsidR="004F0E15" w:rsidRPr="00F870A7" w:rsidRDefault="004F0E15" w:rsidP="00C93336">
            <w:pPr>
              <w:pStyle w:val="a6"/>
              <w:rPr>
                <w:rFonts w:ascii="Times New Roman" w:hAnsi="Times New Roman" w:cs="Times New Roman"/>
                <w:sz w:val="24"/>
                <w:szCs w:val="24"/>
              </w:rPr>
            </w:pPr>
            <w:r w:rsidRPr="00F870A7">
              <w:rPr>
                <w:rFonts w:ascii="Times New Roman" w:hAnsi="Times New Roman" w:cs="Times New Roman"/>
                <w:sz w:val="24"/>
                <w:szCs w:val="24"/>
              </w:rPr>
              <w:t>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4F0E15" w:rsidRPr="00F870A7" w:rsidRDefault="004F0E15" w:rsidP="00C93336">
            <w:pPr>
              <w:pStyle w:val="a6"/>
              <w:rPr>
                <w:rFonts w:ascii="Times New Roman" w:hAnsi="Times New Roman" w:cs="Times New Roman"/>
                <w:sz w:val="24"/>
                <w:szCs w:val="24"/>
              </w:rPr>
            </w:pPr>
            <w:r w:rsidRPr="00F870A7">
              <w:rPr>
                <w:rFonts w:ascii="Times New Roman" w:hAnsi="Times New Roman" w:cs="Times New Roman"/>
                <w:sz w:val="24"/>
                <w:szCs w:val="24"/>
              </w:rPr>
              <w:t>составление плана, тезисов, конспекта;</w:t>
            </w:r>
          </w:p>
          <w:p w:rsidR="004F0E15" w:rsidRPr="00F870A7" w:rsidRDefault="004F0E15" w:rsidP="00C93336">
            <w:pPr>
              <w:pStyle w:val="a6"/>
              <w:rPr>
                <w:rFonts w:ascii="Times New Roman" w:hAnsi="Times New Roman" w:cs="Times New Roman"/>
                <w:sz w:val="24"/>
                <w:szCs w:val="24"/>
              </w:rPr>
            </w:pPr>
            <w:r w:rsidRPr="00F870A7">
              <w:rPr>
                <w:rFonts w:ascii="Times New Roman" w:hAnsi="Times New Roman" w:cs="Times New Roman"/>
                <w:sz w:val="24"/>
                <w:szCs w:val="24"/>
              </w:rPr>
              <w:t>подбор аргументов, формулирование выводов, отражение в устной или письменной форме результатов своей деятельности;</w:t>
            </w:r>
          </w:p>
          <w:p w:rsidR="004F0E15" w:rsidRPr="00F870A7" w:rsidRDefault="004F0E15" w:rsidP="00C93336">
            <w:pPr>
              <w:pStyle w:val="a6"/>
              <w:rPr>
                <w:rFonts w:ascii="Times New Roman" w:hAnsi="Times New Roman" w:cs="Times New Roman"/>
                <w:sz w:val="24"/>
                <w:szCs w:val="24"/>
              </w:rPr>
            </w:pPr>
            <w:r w:rsidRPr="00F870A7">
              <w:rPr>
                <w:rFonts w:ascii="Times New Roman" w:hAnsi="Times New Roman" w:cs="Times New Roman"/>
                <w:sz w:val="24"/>
                <w:szCs w:val="24"/>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4F0E15" w:rsidRPr="00F870A7" w:rsidRDefault="004F0E15" w:rsidP="00C93336">
            <w:pPr>
              <w:pStyle w:val="a6"/>
              <w:rPr>
                <w:rFonts w:ascii="Times New Roman" w:hAnsi="Times New Roman" w:cs="Times New Roman"/>
                <w:sz w:val="24"/>
                <w:szCs w:val="24"/>
              </w:rPr>
            </w:pPr>
            <w:r w:rsidRPr="00F870A7">
              <w:rPr>
                <w:rFonts w:ascii="Times New Roman" w:hAnsi="Times New Roman" w:cs="Times New Roman"/>
                <w:sz w:val="24"/>
                <w:szCs w:val="24"/>
              </w:rPr>
              <w:t xml:space="preserve">самостоятельная организация учебной деятельности, владение навыками контроля и оценки своей деятельности, </w:t>
            </w:r>
            <w:r w:rsidRPr="00F870A7">
              <w:rPr>
                <w:rFonts w:ascii="Times New Roman" w:hAnsi="Times New Roman" w:cs="Times New Roman"/>
                <w:sz w:val="24"/>
                <w:szCs w:val="24"/>
              </w:rPr>
              <w:lastRenderedPageBreak/>
              <w:t xml:space="preserve">осознанное определение сферы своих интересов и возможностей. </w:t>
            </w:r>
          </w:p>
        </w:tc>
        <w:tc>
          <w:tcPr>
            <w:tcW w:w="3544" w:type="dxa"/>
            <w:tcBorders>
              <w:top w:val="single" w:sz="4" w:space="0" w:color="000000" w:themeColor="text1"/>
              <w:right w:val="single" w:sz="4" w:space="0" w:color="auto"/>
            </w:tcBorders>
          </w:tcPr>
          <w:p w:rsidR="004F0E15" w:rsidRPr="00F870A7" w:rsidRDefault="004F0E15" w:rsidP="00C93336">
            <w:pPr>
              <w:pStyle w:val="a6"/>
              <w:rPr>
                <w:rFonts w:ascii="Times New Roman" w:hAnsi="Times New Roman" w:cs="Times New Roman"/>
                <w:b/>
                <w:sz w:val="24"/>
                <w:szCs w:val="24"/>
              </w:rPr>
            </w:pPr>
            <w:r w:rsidRPr="00F870A7">
              <w:rPr>
                <w:rFonts w:ascii="Times New Roman" w:hAnsi="Times New Roman" w:cs="Times New Roman"/>
                <w:b/>
                <w:sz w:val="24"/>
                <w:szCs w:val="24"/>
              </w:rPr>
              <w:lastRenderedPageBreak/>
              <w:t>знать/понимать</w:t>
            </w:r>
          </w:p>
          <w:p w:rsidR="004F0E15" w:rsidRPr="00F870A7" w:rsidRDefault="004F0E15" w:rsidP="00C93336">
            <w:pPr>
              <w:pStyle w:val="a6"/>
              <w:numPr>
                <w:ilvl w:val="0"/>
                <w:numId w:val="31"/>
              </w:numPr>
              <w:rPr>
                <w:rFonts w:ascii="Times New Roman" w:hAnsi="Times New Roman" w:cs="Times New Roman"/>
                <w:sz w:val="24"/>
                <w:szCs w:val="24"/>
              </w:rPr>
            </w:pPr>
            <w:r w:rsidRPr="00F870A7">
              <w:rPr>
                <w:rFonts w:ascii="Times New Roman" w:hAnsi="Times New Roman" w:cs="Times New Roman"/>
                <w:sz w:val="24"/>
                <w:szCs w:val="24"/>
              </w:rPr>
              <w:t>образную природу словесного искусства;</w:t>
            </w:r>
          </w:p>
          <w:p w:rsidR="004F0E15" w:rsidRPr="00F870A7" w:rsidRDefault="004F0E15" w:rsidP="00C93336">
            <w:pPr>
              <w:pStyle w:val="a6"/>
              <w:numPr>
                <w:ilvl w:val="0"/>
                <w:numId w:val="31"/>
              </w:numPr>
              <w:rPr>
                <w:rFonts w:ascii="Times New Roman" w:hAnsi="Times New Roman" w:cs="Times New Roman"/>
                <w:sz w:val="24"/>
                <w:szCs w:val="24"/>
              </w:rPr>
            </w:pPr>
            <w:r w:rsidRPr="00F870A7">
              <w:rPr>
                <w:rFonts w:ascii="Times New Roman" w:hAnsi="Times New Roman" w:cs="Times New Roman"/>
                <w:sz w:val="24"/>
                <w:szCs w:val="24"/>
              </w:rPr>
              <w:t>содержание изученных литературных произведений;</w:t>
            </w:r>
          </w:p>
          <w:p w:rsidR="004F0E15" w:rsidRPr="00F870A7" w:rsidRDefault="004F0E15" w:rsidP="00C93336">
            <w:pPr>
              <w:pStyle w:val="a6"/>
              <w:numPr>
                <w:ilvl w:val="0"/>
                <w:numId w:val="31"/>
              </w:numPr>
              <w:rPr>
                <w:rFonts w:ascii="Times New Roman" w:hAnsi="Times New Roman" w:cs="Times New Roman"/>
                <w:sz w:val="24"/>
                <w:szCs w:val="24"/>
              </w:rPr>
            </w:pPr>
            <w:r w:rsidRPr="00F870A7">
              <w:rPr>
                <w:rFonts w:ascii="Times New Roman" w:hAnsi="Times New Roman" w:cs="Times New Roman"/>
                <w:sz w:val="24"/>
                <w:szCs w:val="24"/>
              </w:rPr>
              <w:t xml:space="preserve">основные факты жизни и творчества писателей-классиков </w:t>
            </w:r>
            <w:r w:rsidRPr="00F870A7">
              <w:rPr>
                <w:rFonts w:ascii="Times New Roman" w:hAnsi="Times New Roman" w:cs="Times New Roman"/>
                <w:sz w:val="24"/>
                <w:szCs w:val="24"/>
                <w:lang w:val="en-US"/>
              </w:rPr>
              <w:t>XIX</w:t>
            </w:r>
            <w:r w:rsidRPr="00F870A7">
              <w:rPr>
                <w:rFonts w:ascii="Times New Roman" w:hAnsi="Times New Roman" w:cs="Times New Roman"/>
                <w:sz w:val="24"/>
                <w:szCs w:val="24"/>
              </w:rPr>
              <w:t>-</w:t>
            </w:r>
            <w:r w:rsidRPr="00F870A7">
              <w:rPr>
                <w:rFonts w:ascii="Times New Roman" w:hAnsi="Times New Roman" w:cs="Times New Roman"/>
                <w:sz w:val="24"/>
                <w:szCs w:val="24"/>
                <w:lang w:val="en-US"/>
              </w:rPr>
              <w:t>XX</w:t>
            </w:r>
            <w:r w:rsidRPr="00F870A7">
              <w:rPr>
                <w:rFonts w:ascii="Times New Roman" w:hAnsi="Times New Roman" w:cs="Times New Roman"/>
                <w:sz w:val="24"/>
                <w:szCs w:val="24"/>
              </w:rPr>
              <w:t xml:space="preserve"> вв.;</w:t>
            </w:r>
          </w:p>
          <w:p w:rsidR="004F0E15" w:rsidRPr="00F870A7" w:rsidRDefault="004F0E15" w:rsidP="00C93336">
            <w:pPr>
              <w:pStyle w:val="a6"/>
              <w:numPr>
                <w:ilvl w:val="0"/>
                <w:numId w:val="31"/>
              </w:numPr>
              <w:rPr>
                <w:rFonts w:ascii="Times New Roman" w:hAnsi="Times New Roman" w:cs="Times New Roman"/>
                <w:sz w:val="24"/>
                <w:szCs w:val="24"/>
              </w:rPr>
            </w:pPr>
            <w:r w:rsidRPr="00F870A7">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p>
          <w:p w:rsidR="004F0E15" w:rsidRPr="00F870A7" w:rsidRDefault="004F0E15" w:rsidP="00C93336">
            <w:pPr>
              <w:pStyle w:val="a6"/>
              <w:numPr>
                <w:ilvl w:val="0"/>
                <w:numId w:val="31"/>
              </w:numPr>
              <w:rPr>
                <w:rFonts w:ascii="Times New Roman" w:hAnsi="Times New Roman" w:cs="Times New Roman"/>
                <w:sz w:val="24"/>
                <w:szCs w:val="24"/>
              </w:rPr>
            </w:pPr>
            <w:r w:rsidRPr="00F870A7">
              <w:rPr>
                <w:rFonts w:ascii="Times New Roman" w:hAnsi="Times New Roman" w:cs="Times New Roman"/>
                <w:sz w:val="24"/>
                <w:szCs w:val="24"/>
              </w:rPr>
              <w:t xml:space="preserve">основные теоретико-литературные понятия; </w:t>
            </w:r>
          </w:p>
          <w:p w:rsidR="004F0E15" w:rsidRPr="00F870A7" w:rsidRDefault="004F0E15" w:rsidP="00C93336">
            <w:pPr>
              <w:pStyle w:val="a6"/>
              <w:rPr>
                <w:rFonts w:ascii="Times New Roman" w:hAnsi="Times New Roman" w:cs="Times New Roman"/>
                <w:sz w:val="24"/>
                <w:szCs w:val="24"/>
              </w:rPr>
            </w:pPr>
          </w:p>
        </w:tc>
        <w:tc>
          <w:tcPr>
            <w:tcW w:w="3543" w:type="dxa"/>
            <w:tcBorders>
              <w:top w:val="single" w:sz="4" w:space="0" w:color="000000" w:themeColor="text1"/>
              <w:left w:val="single" w:sz="4" w:space="0" w:color="auto"/>
              <w:right w:val="single" w:sz="4" w:space="0" w:color="auto"/>
            </w:tcBorders>
          </w:tcPr>
          <w:p w:rsidR="004F0E15" w:rsidRPr="00F870A7" w:rsidRDefault="004F0E15" w:rsidP="00C93336">
            <w:pPr>
              <w:pStyle w:val="a6"/>
              <w:rPr>
                <w:rFonts w:ascii="Times New Roman" w:hAnsi="Times New Roman" w:cs="Times New Roman"/>
                <w:b/>
                <w:sz w:val="24"/>
                <w:szCs w:val="24"/>
              </w:rPr>
            </w:pPr>
            <w:r w:rsidRPr="00F870A7">
              <w:rPr>
                <w:rFonts w:ascii="Times New Roman" w:hAnsi="Times New Roman" w:cs="Times New Roman"/>
                <w:b/>
                <w:sz w:val="24"/>
                <w:szCs w:val="24"/>
              </w:rPr>
              <w:t>уметь</w:t>
            </w:r>
          </w:p>
          <w:p w:rsidR="004F0E15" w:rsidRPr="00F870A7" w:rsidRDefault="004F0E15" w:rsidP="00C93336">
            <w:pPr>
              <w:pStyle w:val="a6"/>
              <w:numPr>
                <w:ilvl w:val="0"/>
                <w:numId w:val="32"/>
              </w:numPr>
              <w:rPr>
                <w:rFonts w:ascii="Times New Roman" w:hAnsi="Times New Roman" w:cs="Times New Roman"/>
                <w:sz w:val="24"/>
                <w:szCs w:val="24"/>
              </w:rPr>
            </w:pPr>
            <w:r w:rsidRPr="00F870A7">
              <w:rPr>
                <w:rFonts w:ascii="Times New Roman" w:hAnsi="Times New Roman" w:cs="Times New Roman"/>
                <w:sz w:val="24"/>
                <w:szCs w:val="24"/>
              </w:rPr>
              <w:t>воспроизводить содержание литературного произведения;</w:t>
            </w:r>
          </w:p>
          <w:p w:rsidR="004F0E15" w:rsidRPr="00F870A7" w:rsidRDefault="004F0E15" w:rsidP="00C93336">
            <w:pPr>
              <w:pStyle w:val="a6"/>
              <w:numPr>
                <w:ilvl w:val="0"/>
                <w:numId w:val="32"/>
              </w:numPr>
              <w:rPr>
                <w:rFonts w:ascii="Times New Roman" w:hAnsi="Times New Roman" w:cs="Times New Roman"/>
                <w:sz w:val="24"/>
                <w:szCs w:val="24"/>
              </w:rPr>
            </w:pPr>
            <w:r w:rsidRPr="00F870A7">
              <w:rPr>
                <w:rFonts w:ascii="Times New Roman" w:hAnsi="Times New Roman" w:cs="Times New Roman"/>
                <w:sz w:val="24"/>
                <w:szCs w:val="24"/>
              </w:rPr>
              <w:t xml:space="preserve">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w:t>
            </w:r>
          </w:p>
          <w:p w:rsidR="004F0E15" w:rsidRPr="00F870A7" w:rsidRDefault="004F0E15" w:rsidP="00C93336">
            <w:pPr>
              <w:pStyle w:val="a6"/>
              <w:numPr>
                <w:ilvl w:val="0"/>
                <w:numId w:val="32"/>
              </w:numPr>
              <w:rPr>
                <w:rFonts w:ascii="Times New Roman" w:hAnsi="Times New Roman" w:cs="Times New Roman"/>
                <w:sz w:val="24"/>
                <w:szCs w:val="24"/>
              </w:rPr>
            </w:pPr>
            <w:r w:rsidRPr="00F870A7">
              <w:rPr>
                <w:rFonts w:ascii="Times New Roman" w:hAnsi="Times New Roman" w:cs="Times New Roman"/>
                <w:sz w:val="24"/>
                <w:szCs w:val="24"/>
              </w:rPr>
              <w:t xml:space="preserve">анализировать эпизод (сцену) изученного произведения, объяснять его связь с проблематикой </w:t>
            </w:r>
            <w:r w:rsidRPr="00F870A7">
              <w:rPr>
                <w:rFonts w:ascii="Times New Roman" w:hAnsi="Times New Roman" w:cs="Times New Roman"/>
                <w:sz w:val="24"/>
                <w:szCs w:val="24"/>
              </w:rPr>
              <w:lastRenderedPageBreak/>
              <w:t>произведения;</w:t>
            </w:r>
          </w:p>
          <w:p w:rsidR="004F0E15" w:rsidRPr="00F870A7" w:rsidRDefault="004F0E15" w:rsidP="00C93336">
            <w:pPr>
              <w:pStyle w:val="a6"/>
              <w:numPr>
                <w:ilvl w:val="0"/>
                <w:numId w:val="32"/>
              </w:numPr>
              <w:rPr>
                <w:rFonts w:ascii="Times New Roman" w:hAnsi="Times New Roman" w:cs="Times New Roman"/>
                <w:sz w:val="24"/>
                <w:szCs w:val="24"/>
              </w:rPr>
            </w:pPr>
            <w:r w:rsidRPr="00F870A7">
              <w:rPr>
                <w:rFonts w:ascii="Times New Roman" w:hAnsi="Times New Roman" w:cs="Times New Roman"/>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4F0E15" w:rsidRPr="00F870A7" w:rsidRDefault="004F0E15" w:rsidP="00C93336">
            <w:pPr>
              <w:pStyle w:val="a6"/>
              <w:numPr>
                <w:ilvl w:val="0"/>
                <w:numId w:val="32"/>
              </w:numPr>
              <w:rPr>
                <w:rFonts w:ascii="Times New Roman" w:hAnsi="Times New Roman" w:cs="Times New Roman"/>
                <w:sz w:val="24"/>
                <w:szCs w:val="24"/>
              </w:rPr>
            </w:pPr>
            <w:r w:rsidRPr="00F870A7">
              <w:rPr>
                <w:rFonts w:ascii="Times New Roman" w:hAnsi="Times New Roman" w:cs="Times New Roman"/>
                <w:sz w:val="24"/>
                <w:szCs w:val="24"/>
              </w:rPr>
              <w:t>определять род и жанр произведения;</w:t>
            </w:r>
          </w:p>
          <w:p w:rsidR="004F0E15" w:rsidRPr="00F870A7" w:rsidRDefault="004F0E15" w:rsidP="00C93336">
            <w:pPr>
              <w:pStyle w:val="a6"/>
              <w:numPr>
                <w:ilvl w:val="0"/>
                <w:numId w:val="32"/>
              </w:numPr>
              <w:rPr>
                <w:rFonts w:ascii="Times New Roman" w:hAnsi="Times New Roman" w:cs="Times New Roman"/>
                <w:sz w:val="24"/>
                <w:szCs w:val="24"/>
              </w:rPr>
            </w:pPr>
            <w:r w:rsidRPr="00F870A7">
              <w:rPr>
                <w:rFonts w:ascii="Times New Roman" w:hAnsi="Times New Roman" w:cs="Times New Roman"/>
                <w:sz w:val="24"/>
                <w:szCs w:val="24"/>
              </w:rPr>
              <w:t>сопоставлять литературные произведения;</w:t>
            </w:r>
          </w:p>
          <w:p w:rsidR="004F0E15" w:rsidRPr="00F870A7" w:rsidRDefault="004F0E15" w:rsidP="00C93336">
            <w:pPr>
              <w:pStyle w:val="a6"/>
              <w:numPr>
                <w:ilvl w:val="0"/>
                <w:numId w:val="32"/>
              </w:numPr>
              <w:rPr>
                <w:rFonts w:ascii="Times New Roman" w:hAnsi="Times New Roman" w:cs="Times New Roman"/>
                <w:sz w:val="24"/>
                <w:szCs w:val="24"/>
              </w:rPr>
            </w:pPr>
            <w:r w:rsidRPr="00F870A7">
              <w:rPr>
                <w:rFonts w:ascii="Times New Roman" w:hAnsi="Times New Roman" w:cs="Times New Roman"/>
                <w:sz w:val="24"/>
                <w:szCs w:val="24"/>
              </w:rPr>
              <w:t xml:space="preserve">выявлять авторскую позицию; </w:t>
            </w:r>
          </w:p>
          <w:p w:rsidR="004F0E15" w:rsidRPr="00F870A7" w:rsidRDefault="004F0E15" w:rsidP="00C93336">
            <w:pPr>
              <w:pStyle w:val="a6"/>
              <w:numPr>
                <w:ilvl w:val="0"/>
                <w:numId w:val="32"/>
              </w:numPr>
              <w:rPr>
                <w:rFonts w:ascii="Times New Roman" w:hAnsi="Times New Roman" w:cs="Times New Roman"/>
                <w:sz w:val="24"/>
                <w:szCs w:val="24"/>
              </w:rPr>
            </w:pPr>
            <w:r w:rsidRPr="00F870A7">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rsidR="004F0E15" w:rsidRPr="00F870A7" w:rsidRDefault="004F0E15" w:rsidP="00C93336">
            <w:pPr>
              <w:pStyle w:val="a6"/>
              <w:numPr>
                <w:ilvl w:val="0"/>
                <w:numId w:val="32"/>
              </w:numPr>
              <w:rPr>
                <w:rFonts w:ascii="Times New Roman" w:hAnsi="Times New Roman" w:cs="Times New Roman"/>
                <w:sz w:val="24"/>
                <w:szCs w:val="24"/>
              </w:rPr>
            </w:pPr>
            <w:r w:rsidRPr="00F870A7">
              <w:rPr>
                <w:rFonts w:ascii="Times New Roman" w:hAnsi="Times New Roman" w:cs="Times New Roman"/>
                <w:sz w:val="24"/>
                <w:szCs w:val="24"/>
              </w:rPr>
              <w:t>аргументировано формулировать свое отношение к прочитанному произведению;</w:t>
            </w:r>
          </w:p>
          <w:p w:rsidR="004F0E15" w:rsidRPr="00F870A7" w:rsidRDefault="004F0E15" w:rsidP="00C93336">
            <w:pPr>
              <w:pStyle w:val="a6"/>
              <w:numPr>
                <w:ilvl w:val="0"/>
                <w:numId w:val="32"/>
              </w:numPr>
              <w:rPr>
                <w:rFonts w:ascii="Times New Roman" w:hAnsi="Times New Roman" w:cs="Times New Roman"/>
                <w:sz w:val="24"/>
                <w:szCs w:val="24"/>
              </w:rPr>
            </w:pPr>
            <w:r w:rsidRPr="00F870A7">
              <w:rPr>
                <w:rFonts w:ascii="Times New Roman" w:hAnsi="Times New Roman" w:cs="Times New Roman"/>
                <w:sz w:val="24"/>
                <w:szCs w:val="24"/>
              </w:rPr>
              <w:lastRenderedPageBreak/>
              <w:t>писать рецензии на прочитанные произведения и сочинения разных жанров на литературные темы.</w:t>
            </w:r>
          </w:p>
          <w:p w:rsidR="004F0E15" w:rsidRPr="00F870A7" w:rsidRDefault="004F0E15" w:rsidP="00C93336">
            <w:pPr>
              <w:pStyle w:val="a6"/>
              <w:rPr>
                <w:rFonts w:ascii="Times New Roman" w:hAnsi="Times New Roman" w:cs="Times New Roman"/>
                <w:sz w:val="24"/>
                <w:szCs w:val="24"/>
              </w:rPr>
            </w:pPr>
          </w:p>
        </w:tc>
        <w:tc>
          <w:tcPr>
            <w:tcW w:w="3480" w:type="dxa"/>
            <w:tcBorders>
              <w:top w:val="single" w:sz="4" w:space="0" w:color="000000" w:themeColor="text1"/>
              <w:left w:val="single" w:sz="4" w:space="0" w:color="auto"/>
            </w:tcBorders>
          </w:tcPr>
          <w:p w:rsidR="004F0E15" w:rsidRPr="00F870A7" w:rsidRDefault="004F0E15" w:rsidP="00C93336">
            <w:pPr>
              <w:pStyle w:val="a6"/>
              <w:rPr>
                <w:rFonts w:ascii="Times New Roman" w:hAnsi="Times New Roman" w:cs="Times New Roman"/>
                <w:b/>
                <w:sz w:val="24"/>
                <w:szCs w:val="24"/>
              </w:rPr>
            </w:pPr>
            <w:r w:rsidRPr="00F870A7">
              <w:rPr>
                <w:rFonts w:ascii="Times New Roman" w:hAnsi="Times New Roman" w:cs="Times New Roman"/>
                <w:b/>
                <w:sz w:val="24"/>
                <w:szCs w:val="24"/>
              </w:rPr>
              <w:lastRenderedPageBreak/>
              <w:t xml:space="preserve">использовать приобретенные знания и умения в практической деятельности и повседневной жизни </w:t>
            </w:r>
            <w:proofErr w:type="gramStart"/>
            <w:r w:rsidRPr="00F870A7">
              <w:rPr>
                <w:rFonts w:ascii="Times New Roman" w:hAnsi="Times New Roman" w:cs="Times New Roman"/>
                <w:b/>
                <w:sz w:val="24"/>
                <w:szCs w:val="24"/>
              </w:rPr>
              <w:t>для</w:t>
            </w:r>
            <w:proofErr w:type="gramEnd"/>
            <w:r w:rsidRPr="00F870A7">
              <w:rPr>
                <w:rFonts w:ascii="Times New Roman" w:hAnsi="Times New Roman" w:cs="Times New Roman"/>
                <w:b/>
                <w:sz w:val="24"/>
                <w:szCs w:val="24"/>
              </w:rPr>
              <w:t>:</w:t>
            </w:r>
          </w:p>
          <w:p w:rsidR="004F0E15" w:rsidRPr="00F870A7" w:rsidRDefault="004F0E15" w:rsidP="00C93336">
            <w:pPr>
              <w:pStyle w:val="a6"/>
              <w:numPr>
                <w:ilvl w:val="0"/>
                <w:numId w:val="33"/>
              </w:numPr>
              <w:rPr>
                <w:rFonts w:ascii="Times New Roman" w:hAnsi="Times New Roman" w:cs="Times New Roman"/>
                <w:sz w:val="24"/>
                <w:szCs w:val="24"/>
              </w:rPr>
            </w:pPr>
            <w:r w:rsidRPr="00F870A7">
              <w:rPr>
                <w:rFonts w:ascii="Times New Roman" w:hAnsi="Times New Roman" w:cs="Times New Roman"/>
                <w:sz w:val="24"/>
                <w:szCs w:val="24"/>
              </w:rPr>
              <w:t>создания связного текста (устного и письменного) на необходимую тему с учетом норм русского литературного языка;</w:t>
            </w:r>
          </w:p>
          <w:p w:rsidR="004F0E15" w:rsidRPr="00F870A7" w:rsidRDefault="004F0E15" w:rsidP="00C93336">
            <w:pPr>
              <w:pStyle w:val="a6"/>
              <w:numPr>
                <w:ilvl w:val="0"/>
                <w:numId w:val="33"/>
              </w:numPr>
              <w:rPr>
                <w:rFonts w:ascii="Times New Roman" w:hAnsi="Times New Roman" w:cs="Times New Roman"/>
                <w:sz w:val="24"/>
                <w:szCs w:val="24"/>
              </w:rPr>
            </w:pPr>
            <w:r w:rsidRPr="00F870A7">
              <w:rPr>
                <w:rFonts w:ascii="Times New Roman" w:hAnsi="Times New Roman" w:cs="Times New Roman"/>
                <w:sz w:val="24"/>
                <w:szCs w:val="24"/>
              </w:rPr>
              <w:t>участия в диалоге или дискуссии;</w:t>
            </w:r>
          </w:p>
          <w:p w:rsidR="004F0E15" w:rsidRPr="00F870A7" w:rsidRDefault="004F0E15" w:rsidP="00C93336">
            <w:pPr>
              <w:pStyle w:val="a6"/>
              <w:numPr>
                <w:ilvl w:val="0"/>
                <w:numId w:val="33"/>
              </w:numPr>
              <w:rPr>
                <w:rFonts w:ascii="Times New Roman" w:hAnsi="Times New Roman" w:cs="Times New Roman"/>
                <w:sz w:val="24"/>
                <w:szCs w:val="24"/>
              </w:rPr>
            </w:pPr>
            <w:r w:rsidRPr="00F870A7">
              <w:rPr>
                <w:rFonts w:ascii="Times New Roman" w:hAnsi="Times New Roman" w:cs="Times New Roman"/>
                <w:sz w:val="24"/>
                <w:szCs w:val="24"/>
              </w:rPr>
              <w:t>самостоятельного знакомства с явлениями художественной культуры и оценки их эстетической значимости;</w:t>
            </w:r>
          </w:p>
          <w:p w:rsidR="004F0E15" w:rsidRPr="00F870A7" w:rsidRDefault="004F0E15" w:rsidP="00C93336">
            <w:pPr>
              <w:pStyle w:val="a6"/>
              <w:numPr>
                <w:ilvl w:val="0"/>
                <w:numId w:val="33"/>
              </w:numPr>
              <w:rPr>
                <w:rFonts w:ascii="Times New Roman" w:hAnsi="Times New Roman" w:cs="Times New Roman"/>
                <w:sz w:val="24"/>
                <w:szCs w:val="24"/>
              </w:rPr>
            </w:pPr>
            <w:r w:rsidRPr="00F870A7">
              <w:rPr>
                <w:rFonts w:ascii="Times New Roman" w:hAnsi="Times New Roman" w:cs="Times New Roman"/>
                <w:sz w:val="24"/>
                <w:szCs w:val="24"/>
              </w:rPr>
              <w:t xml:space="preserve">определения своего круга чтения и оценки литературных произведений. </w:t>
            </w:r>
          </w:p>
          <w:p w:rsidR="004F0E15" w:rsidRPr="00F870A7" w:rsidRDefault="004F0E15" w:rsidP="00C93336">
            <w:pPr>
              <w:pStyle w:val="a6"/>
              <w:numPr>
                <w:ilvl w:val="0"/>
                <w:numId w:val="33"/>
              </w:numPr>
              <w:rPr>
                <w:rFonts w:ascii="Times New Roman" w:hAnsi="Times New Roman" w:cs="Times New Roman"/>
                <w:sz w:val="24"/>
                <w:szCs w:val="24"/>
              </w:rPr>
            </w:pPr>
            <w:r w:rsidRPr="00F870A7">
              <w:rPr>
                <w:rFonts w:ascii="Times New Roman" w:hAnsi="Times New Roman" w:cs="Times New Roman"/>
                <w:sz w:val="24"/>
                <w:szCs w:val="24"/>
              </w:rPr>
              <w:t xml:space="preserve">определения своего круга чтения по русской литературе, понимания и </w:t>
            </w:r>
            <w:r w:rsidRPr="00F870A7">
              <w:rPr>
                <w:rFonts w:ascii="Times New Roman" w:hAnsi="Times New Roman" w:cs="Times New Roman"/>
                <w:sz w:val="24"/>
                <w:szCs w:val="24"/>
              </w:rPr>
              <w:lastRenderedPageBreak/>
              <w:t>оценки иноязычной русской литературы, формирования культуры межнациональных отношений.</w:t>
            </w:r>
          </w:p>
          <w:p w:rsidR="004F0E15" w:rsidRPr="00F870A7" w:rsidRDefault="004F0E15" w:rsidP="00C93336">
            <w:pPr>
              <w:pStyle w:val="a6"/>
              <w:rPr>
                <w:rFonts w:ascii="Times New Roman" w:hAnsi="Times New Roman" w:cs="Times New Roman"/>
                <w:sz w:val="24"/>
                <w:szCs w:val="24"/>
              </w:rPr>
            </w:pPr>
          </w:p>
        </w:tc>
      </w:tr>
      <w:tr w:rsidR="004F0E15" w:rsidRPr="00F870A7" w:rsidTr="00C93336">
        <w:tc>
          <w:tcPr>
            <w:tcW w:w="1668" w:type="dxa"/>
            <w:tcBorders>
              <w:top w:val="single" w:sz="4" w:space="0" w:color="000000" w:themeColor="text1"/>
              <w:bottom w:val="single" w:sz="4" w:space="0" w:color="000000" w:themeColor="text1"/>
            </w:tcBorders>
          </w:tcPr>
          <w:p w:rsidR="004F0E15" w:rsidRPr="00F870A7" w:rsidRDefault="004F0E15" w:rsidP="00C93336">
            <w:pPr>
              <w:pStyle w:val="a6"/>
              <w:rPr>
                <w:rFonts w:ascii="Times New Roman" w:hAnsi="Times New Roman" w:cs="Times New Roman"/>
                <w:sz w:val="24"/>
                <w:szCs w:val="24"/>
              </w:rPr>
            </w:pPr>
            <w:r w:rsidRPr="00F870A7">
              <w:rPr>
                <w:rFonts w:ascii="Times New Roman" w:hAnsi="Times New Roman" w:cs="Times New Roman"/>
                <w:sz w:val="24"/>
                <w:szCs w:val="24"/>
              </w:rPr>
              <w:lastRenderedPageBreak/>
              <w:t xml:space="preserve"> Английский язык </w:t>
            </w:r>
          </w:p>
        </w:tc>
        <w:tc>
          <w:tcPr>
            <w:tcW w:w="3260" w:type="dxa"/>
            <w:tcBorders>
              <w:top w:val="single" w:sz="4" w:space="0" w:color="000000" w:themeColor="text1"/>
              <w:bottom w:val="single" w:sz="4" w:space="0" w:color="000000" w:themeColor="text1"/>
            </w:tcBorders>
          </w:tcPr>
          <w:p w:rsidR="004F0E15" w:rsidRPr="00F870A7" w:rsidRDefault="004F0E15" w:rsidP="00C93336">
            <w:pPr>
              <w:pStyle w:val="a6"/>
              <w:rPr>
                <w:rFonts w:ascii="Times New Roman" w:eastAsia="Calibri" w:hAnsi="Times New Roman" w:cs="Times New Roman"/>
                <w:snapToGrid w:val="0"/>
                <w:sz w:val="24"/>
                <w:szCs w:val="24"/>
              </w:rPr>
            </w:pPr>
            <w:r w:rsidRPr="00F870A7">
              <w:rPr>
                <w:rFonts w:ascii="Times New Roman" w:hAnsi="Times New Roman" w:cs="Times New Roman"/>
                <w:snapToGrid w:val="0"/>
                <w:sz w:val="24"/>
                <w:szCs w:val="24"/>
              </w:rPr>
              <w:t>Р</w:t>
            </w:r>
            <w:r w:rsidRPr="00F870A7">
              <w:rPr>
                <w:rFonts w:ascii="Times New Roman" w:eastAsia="Calibri" w:hAnsi="Times New Roman" w:cs="Times New Roman"/>
                <w:snapToGrid w:val="0"/>
                <w:sz w:val="24"/>
                <w:szCs w:val="24"/>
              </w:rPr>
              <w:t xml:space="preserve">азвитие у учащихся учебных умений, связанных с приемами самостоятельного приобретения знаний:  использовать двуязычные и одноязычные (толковые) словари и другую справочную литературу,  ориентироваться в письменном и </w:t>
            </w:r>
            <w:proofErr w:type="spellStart"/>
            <w:r w:rsidRPr="00F870A7">
              <w:rPr>
                <w:rFonts w:ascii="Times New Roman" w:eastAsia="Calibri" w:hAnsi="Times New Roman" w:cs="Times New Roman"/>
                <w:snapToGrid w:val="0"/>
                <w:sz w:val="24"/>
                <w:szCs w:val="24"/>
              </w:rPr>
              <w:t>аудиотексте</w:t>
            </w:r>
            <w:proofErr w:type="spellEnd"/>
            <w:r w:rsidRPr="00F870A7">
              <w:rPr>
                <w:rFonts w:ascii="Times New Roman" w:eastAsia="Calibri" w:hAnsi="Times New Roman" w:cs="Times New Roman"/>
                <w:snapToGrid w:val="0"/>
                <w:sz w:val="24"/>
                <w:szCs w:val="24"/>
              </w:rPr>
              <w:t xml:space="preserve"> на  английском языке,  обобщать информацию, выделять ее из различных источников;  а также развитие специальных учебных умений: использовать выборочный перевод для достижения понимания текста; интерпретировать языковые средства, отражающие особенности культуры  англоязычных </w:t>
            </w:r>
            <w:proofErr w:type="spellStart"/>
            <w:r w:rsidRPr="00F870A7">
              <w:rPr>
                <w:rFonts w:ascii="Times New Roman" w:eastAsia="Calibri" w:hAnsi="Times New Roman" w:cs="Times New Roman"/>
                <w:snapToGrid w:val="0"/>
                <w:sz w:val="24"/>
                <w:szCs w:val="24"/>
              </w:rPr>
              <w:t>стран</w:t>
            </w:r>
            <w:proofErr w:type="gramStart"/>
            <w:r w:rsidRPr="00F870A7">
              <w:rPr>
                <w:rFonts w:ascii="Times New Roman" w:eastAsia="Calibri" w:hAnsi="Times New Roman" w:cs="Times New Roman"/>
                <w:snapToGrid w:val="0"/>
                <w:sz w:val="24"/>
                <w:szCs w:val="24"/>
              </w:rPr>
              <w:t>;у</w:t>
            </w:r>
            <w:proofErr w:type="gramEnd"/>
            <w:r w:rsidRPr="00F870A7">
              <w:rPr>
                <w:rFonts w:ascii="Times New Roman" w:eastAsia="Calibri" w:hAnsi="Times New Roman" w:cs="Times New Roman"/>
                <w:snapToGrid w:val="0"/>
                <w:sz w:val="24"/>
                <w:szCs w:val="24"/>
              </w:rPr>
              <w:t>частвовать</w:t>
            </w:r>
            <w:proofErr w:type="spellEnd"/>
            <w:r w:rsidRPr="00F870A7">
              <w:rPr>
                <w:rFonts w:ascii="Times New Roman" w:eastAsia="Calibri" w:hAnsi="Times New Roman" w:cs="Times New Roman"/>
                <w:snapToGrid w:val="0"/>
                <w:sz w:val="24"/>
                <w:szCs w:val="24"/>
              </w:rPr>
              <w:t xml:space="preserve"> в проектной деятельности </w:t>
            </w:r>
            <w:proofErr w:type="spellStart"/>
            <w:r w:rsidRPr="00F870A7">
              <w:rPr>
                <w:rFonts w:ascii="Times New Roman" w:eastAsia="Calibri" w:hAnsi="Times New Roman" w:cs="Times New Roman"/>
                <w:snapToGrid w:val="0"/>
                <w:sz w:val="24"/>
                <w:szCs w:val="24"/>
              </w:rPr>
              <w:t>межпредметного</w:t>
            </w:r>
            <w:proofErr w:type="spellEnd"/>
            <w:r w:rsidRPr="00F870A7">
              <w:rPr>
                <w:rFonts w:ascii="Times New Roman" w:eastAsia="Calibri" w:hAnsi="Times New Roman" w:cs="Times New Roman"/>
                <w:snapToGrid w:val="0"/>
                <w:sz w:val="24"/>
                <w:szCs w:val="24"/>
              </w:rPr>
              <w:t xml:space="preserve"> характера, в том числе с использованием интернет.</w:t>
            </w:r>
          </w:p>
          <w:p w:rsidR="004F0E15" w:rsidRPr="00F870A7" w:rsidRDefault="004F0E15" w:rsidP="00C93336">
            <w:pPr>
              <w:pStyle w:val="a6"/>
              <w:rPr>
                <w:rFonts w:ascii="Times New Roman" w:hAnsi="Times New Roman" w:cs="Times New Roman"/>
                <w:sz w:val="24"/>
                <w:szCs w:val="24"/>
              </w:rPr>
            </w:pPr>
          </w:p>
        </w:tc>
        <w:tc>
          <w:tcPr>
            <w:tcW w:w="3544" w:type="dxa"/>
            <w:tcBorders>
              <w:top w:val="single" w:sz="4" w:space="0" w:color="000000" w:themeColor="text1"/>
              <w:bottom w:val="single" w:sz="4" w:space="0" w:color="000000" w:themeColor="text1"/>
              <w:right w:val="single" w:sz="4" w:space="0" w:color="auto"/>
            </w:tcBorders>
          </w:tcPr>
          <w:p w:rsidR="004F0E15" w:rsidRPr="00F870A7" w:rsidRDefault="004F0E15" w:rsidP="00C93336">
            <w:pPr>
              <w:pStyle w:val="a6"/>
              <w:rPr>
                <w:rFonts w:ascii="Times New Roman" w:eastAsia="Calibri" w:hAnsi="Times New Roman" w:cs="Times New Roman"/>
                <w:b/>
                <w:sz w:val="24"/>
                <w:szCs w:val="24"/>
              </w:rPr>
            </w:pPr>
            <w:r w:rsidRPr="00F870A7">
              <w:rPr>
                <w:rFonts w:ascii="Times New Roman" w:eastAsia="Calibri" w:hAnsi="Times New Roman" w:cs="Times New Roman"/>
                <w:b/>
                <w:sz w:val="24"/>
                <w:szCs w:val="24"/>
              </w:rPr>
              <w:lastRenderedPageBreak/>
              <w:t>знать/понимать</w:t>
            </w:r>
          </w:p>
          <w:p w:rsidR="004F0E15" w:rsidRPr="00F870A7" w:rsidRDefault="004F0E15" w:rsidP="00C93336">
            <w:pPr>
              <w:pStyle w:val="a6"/>
              <w:numPr>
                <w:ilvl w:val="0"/>
                <w:numId w:val="27"/>
              </w:numPr>
              <w:tabs>
                <w:tab w:val="clear" w:pos="567"/>
                <w:tab w:val="num" w:pos="104"/>
              </w:tabs>
              <w:ind w:left="104" w:hanging="104"/>
              <w:rPr>
                <w:rFonts w:ascii="Times New Roman" w:eastAsia="Calibri" w:hAnsi="Times New Roman" w:cs="Times New Roman"/>
                <w:i/>
                <w:sz w:val="24"/>
                <w:szCs w:val="24"/>
              </w:rPr>
            </w:pPr>
            <w:proofErr w:type="spellStart"/>
            <w:r w:rsidRPr="00F870A7">
              <w:rPr>
                <w:rFonts w:ascii="Times New Roman" w:eastAsia="Calibri" w:hAnsi="Times New Roman" w:cs="Times New Roman"/>
                <w:sz w:val="24"/>
                <w:szCs w:val="24"/>
              </w:rPr>
              <w:t>значенияновыхлексическихединиц</w:t>
            </w:r>
            <w:proofErr w:type="spellEnd"/>
            <w:r w:rsidRPr="00F870A7">
              <w:rPr>
                <w:rFonts w:ascii="Times New Roman" w:eastAsia="Calibri" w:hAnsi="Times New Roman" w:cs="Times New Roman"/>
                <w:sz w:val="24"/>
                <w:szCs w:val="24"/>
              </w:rPr>
              <w:t>,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4F0E15" w:rsidRPr="00F870A7" w:rsidRDefault="004F0E15" w:rsidP="00C93336">
            <w:pPr>
              <w:pStyle w:val="a6"/>
              <w:numPr>
                <w:ilvl w:val="0"/>
                <w:numId w:val="27"/>
              </w:numPr>
              <w:tabs>
                <w:tab w:val="clear" w:pos="567"/>
                <w:tab w:val="num" w:pos="246"/>
              </w:tabs>
              <w:ind w:left="104" w:hanging="104"/>
              <w:rPr>
                <w:rFonts w:ascii="Times New Roman" w:eastAsia="Calibri" w:hAnsi="Times New Roman" w:cs="Times New Roman"/>
                <w:i/>
                <w:sz w:val="24"/>
                <w:szCs w:val="24"/>
              </w:rPr>
            </w:pPr>
            <w:proofErr w:type="spellStart"/>
            <w:r w:rsidRPr="00F870A7">
              <w:rPr>
                <w:rFonts w:ascii="Times New Roman" w:eastAsia="Calibri" w:hAnsi="Times New Roman" w:cs="Times New Roman"/>
                <w:sz w:val="24"/>
                <w:szCs w:val="24"/>
              </w:rPr>
              <w:t>значениеизученныхграмматическихявлений</w:t>
            </w:r>
            <w:proofErr w:type="spellEnd"/>
            <w:r w:rsidRPr="00F870A7">
              <w:rPr>
                <w:rFonts w:ascii="Times New Roman" w:eastAsia="Calibri" w:hAnsi="Times New Roman" w:cs="Times New Roman"/>
                <w:sz w:val="24"/>
                <w:szCs w:val="24"/>
              </w:rPr>
              <w:t xml:space="preserve"> в расширенном объеме </w:t>
            </w:r>
          </w:p>
          <w:p w:rsidR="004F0E15" w:rsidRPr="00F870A7" w:rsidRDefault="004F0E15" w:rsidP="00C93336">
            <w:pPr>
              <w:pStyle w:val="a6"/>
              <w:numPr>
                <w:ilvl w:val="0"/>
                <w:numId w:val="27"/>
              </w:numPr>
              <w:tabs>
                <w:tab w:val="clear" w:pos="567"/>
                <w:tab w:val="num" w:pos="104"/>
              </w:tabs>
              <w:ind w:left="104" w:hanging="104"/>
              <w:rPr>
                <w:rFonts w:ascii="Times New Roman" w:hAnsi="Times New Roman" w:cs="Times New Roman"/>
                <w:sz w:val="24"/>
                <w:szCs w:val="24"/>
              </w:rPr>
            </w:pPr>
            <w:proofErr w:type="spellStart"/>
            <w:proofErr w:type="gramStart"/>
            <w:r w:rsidRPr="00F870A7">
              <w:rPr>
                <w:rFonts w:ascii="Times New Roman" w:eastAsia="Calibri" w:hAnsi="Times New Roman" w:cs="Times New Roman"/>
                <w:sz w:val="24"/>
                <w:szCs w:val="24"/>
              </w:rPr>
              <w:t>страноведческуюинформацию</w:t>
            </w:r>
            <w:proofErr w:type="spellEnd"/>
            <w:r w:rsidRPr="00F870A7">
              <w:rPr>
                <w:rFonts w:ascii="Times New Roman" w:eastAsia="Calibri" w:hAnsi="Times New Roman" w:cs="Times New Roman"/>
                <w:sz w:val="24"/>
                <w:szCs w:val="24"/>
              </w:rPr>
              <w:t xml:space="preserve">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w:t>
            </w:r>
            <w:r w:rsidRPr="00F870A7">
              <w:rPr>
                <w:rFonts w:ascii="Times New Roman" w:eastAsia="Calibri" w:hAnsi="Times New Roman" w:cs="Times New Roman"/>
                <w:sz w:val="24"/>
                <w:szCs w:val="24"/>
              </w:rPr>
              <w:lastRenderedPageBreak/>
              <w:t>соответствии со сферой общения и социальным статусом партнера;</w:t>
            </w:r>
            <w:proofErr w:type="gramEnd"/>
          </w:p>
        </w:tc>
        <w:tc>
          <w:tcPr>
            <w:tcW w:w="3543" w:type="dxa"/>
            <w:tcBorders>
              <w:top w:val="single" w:sz="4" w:space="0" w:color="000000" w:themeColor="text1"/>
              <w:left w:val="single" w:sz="4" w:space="0" w:color="auto"/>
              <w:bottom w:val="single" w:sz="4" w:space="0" w:color="000000" w:themeColor="text1"/>
              <w:right w:val="single" w:sz="4" w:space="0" w:color="auto"/>
            </w:tcBorders>
          </w:tcPr>
          <w:p w:rsidR="004F0E15" w:rsidRPr="00F870A7" w:rsidRDefault="004F0E15" w:rsidP="00C93336">
            <w:pPr>
              <w:pStyle w:val="a6"/>
              <w:rPr>
                <w:rFonts w:ascii="Times New Roman" w:eastAsia="Calibri" w:hAnsi="Times New Roman" w:cs="Times New Roman"/>
                <w:b/>
                <w:sz w:val="24"/>
                <w:szCs w:val="24"/>
              </w:rPr>
            </w:pPr>
            <w:r w:rsidRPr="00F870A7">
              <w:rPr>
                <w:rFonts w:ascii="Times New Roman" w:eastAsia="Calibri" w:hAnsi="Times New Roman" w:cs="Times New Roman"/>
                <w:b/>
                <w:sz w:val="24"/>
                <w:szCs w:val="24"/>
              </w:rPr>
              <w:lastRenderedPageBreak/>
              <w:t>уметь</w:t>
            </w:r>
          </w:p>
          <w:p w:rsidR="004F0E15" w:rsidRPr="00F870A7" w:rsidRDefault="004F0E15" w:rsidP="00C93336">
            <w:pPr>
              <w:pStyle w:val="a6"/>
              <w:rPr>
                <w:rFonts w:ascii="Times New Roman" w:eastAsia="Calibri" w:hAnsi="Times New Roman" w:cs="Times New Roman"/>
                <w:i/>
                <w:sz w:val="24"/>
                <w:szCs w:val="24"/>
              </w:rPr>
            </w:pPr>
            <w:r w:rsidRPr="00F870A7">
              <w:rPr>
                <w:rFonts w:ascii="Times New Roman" w:eastAsia="Calibri" w:hAnsi="Times New Roman" w:cs="Times New Roman"/>
                <w:i/>
                <w:sz w:val="24"/>
                <w:szCs w:val="24"/>
              </w:rPr>
              <w:t>говорение</w:t>
            </w:r>
          </w:p>
          <w:p w:rsidR="004F0E15" w:rsidRPr="00F870A7" w:rsidRDefault="004F0E15" w:rsidP="00C93336">
            <w:pPr>
              <w:pStyle w:val="a6"/>
              <w:numPr>
                <w:ilvl w:val="0"/>
                <w:numId w:val="28"/>
              </w:numPr>
              <w:rPr>
                <w:rFonts w:ascii="Times New Roman" w:eastAsia="Calibri" w:hAnsi="Times New Roman" w:cs="Times New Roman"/>
                <w:sz w:val="24"/>
                <w:szCs w:val="24"/>
              </w:rPr>
            </w:pPr>
            <w:r w:rsidRPr="00F870A7">
              <w:rPr>
                <w:rFonts w:ascii="Times New Roman" w:eastAsia="Calibri" w:hAnsi="Times New Roman" w:cs="Times New Roman"/>
                <w:sz w:val="24"/>
                <w:szCs w:val="24"/>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4F0E15" w:rsidRPr="00F870A7" w:rsidRDefault="004F0E15" w:rsidP="00C93336">
            <w:pPr>
              <w:pStyle w:val="a6"/>
              <w:numPr>
                <w:ilvl w:val="0"/>
                <w:numId w:val="28"/>
              </w:numPr>
              <w:rPr>
                <w:rFonts w:ascii="Times New Roman" w:eastAsia="Calibri" w:hAnsi="Times New Roman" w:cs="Times New Roman"/>
                <w:sz w:val="24"/>
                <w:szCs w:val="24"/>
              </w:rPr>
            </w:pPr>
            <w:r w:rsidRPr="00F870A7">
              <w:rPr>
                <w:rFonts w:ascii="Times New Roman" w:eastAsia="Calibri" w:hAnsi="Times New Roman" w:cs="Times New Roman"/>
                <w:sz w:val="24"/>
                <w:szCs w:val="24"/>
              </w:rPr>
              <w:t xml:space="preserve">рассказывать о своем окружении, рассуждать в рамках изученной тематики и проблематики; представлять </w:t>
            </w:r>
            <w:proofErr w:type="spellStart"/>
            <w:r w:rsidRPr="00F870A7">
              <w:rPr>
                <w:rFonts w:ascii="Times New Roman" w:eastAsia="Calibri" w:hAnsi="Times New Roman" w:cs="Times New Roman"/>
                <w:sz w:val="24"/>
                <w:szCs w:val="24"/>
              </w:rPr>
              <w:t>социокультурный</w:t>
            </w:r>
            <w:proofErr w:type="spellEnd"/>
            <w:r w:rsidRPr="00F870A7">
              <w:rPr>
                <w:rFonts w:ascii="Times New Roman" w:eastAsia="Calibri" w:hAnsi="Times New Roman" w:cs="Times New Roman"/>
                <w:sz w:val="24"/>
                <w:szCs w:val="24"/>
              </w:rPr>
              <w:t xml:space="preserve"> портрет своей страны и страны/стран изучаемого языка;</w:t>
            </w:r>
          </w:p>
          <w:p w:rsidR="004F0E15" w:rsidRPr="00F870A7" w:rsidRDefault="004F0E15" w:rsidP="00C93336">
            <w:pPr>
              <w:pStyle w:val="a6"/>
              <w:rPr>
                <w:rFonts w:ascii="Times New Roman" w:eastAsia="Calibri" w:hAnsi="Times New Roman" w:cs="Times New Roman"/>
                <w:i/>
                <w:sz w:val="24"/>
                <w:szCs w:val="24"/>
              </w:rPr>
            </w:pPr>
            <w:proofErr w:type="spellStart"/>
            <w:r w:rsidRPr="00F870A7">
              <w:rPr>
                <w:rFonts w:ascii="Times New Roman" w:eastAsia="Calibri" w:hAnsi="Times New Roman" w:cs="Times New Roman"/>
                <w:i/>
                <w:sz w:val="24"/>
                <w:szCs w:val="24"/>
              </w:rPr>
              <w:t>аудирование</w:t>
            </w:r>
            <w:proofErr w:type="spellEnd"/>
          </w:p>
          <w:p w:rsidR="004F0E15" w:rsidRPr="00F870A7" w:rsidRDefault="004F0E15" w:rsidP="00C93336">
            <w:pPr>
              <w:pStyle w:val="a6"/>
              <w:numPr>
                <w:ilvl w:val="0"/>
                <w:numId w:val="29"/>
              </w:numPr>
              <w:rPr>
                <w:rFonts w:ascii="Times New Roman" w:eastAsia="Calibri" w:hAnsi="Times New Roman" w:cs="Times New Roman"/>
                <w:sz w:val="24"/>
                <w:szCs w:val="24"/>
              </w:rPr>
            </w:pPr>
            <w:r w:rsidRPr="00F870A7">
              <w:rPr>
                <w:rFonts w:ascii="Times New Roman" w:eastAsia="Calibri" w:hAnsi="Times New Roman" w:cs="Times New Roman"/>
                <w:sz w:val="24"/>
                <w:szCs w:val="24"/>
              </w:rPr>
              <w:t xml:space="preserve">относительно полно и точно понимать высказывания </w:t>
            </w:r>
            <w:r w:rsidRPr="00F870A7">
              <w:rPr>
                <w:rFonts w:ascii="Times New Roman" w:eastAsia="Calibri" w:hAnsi="Times New Roman" w:cs="Times New Roman"/>
                <w:sz w:val="24"/>
                <w:szCs w:val="24"/>
              </w:rPr>
              <w:lastRenderedPageBreak/>
              <w:t>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4F0E15" w:rsidRPr="00F870A7" w:rsidRDefault="004F0E15" w:rsidP="00C93336">
            <w:pPr>
              <w:pStyle w:val="a6"/>
              <w:rPr>
                <w:rFonts w:ascii="Times New Roman" w:eastAsia="Calibri" w:hAnsi="Times New Roman" w:cs="Times New Roman"/>
                <w:i/>
                <w:sz w:val="24"/>
                <w:szCs w:val="24"/>
              </w:rPr>
            </w:pPr>
            <w:r w:rsidRPr="00F870A7">
              <w:rPr>
                <w:rFonts w:ascii="Times New Roman" w:eastAsia="Calibri" w:hAnsi="Times New Roman" w:cs="Times New Roman"/>
                <w:i/>
                <w:sz w:val="24"/>
                <w:szCs w:val="24"/>
              </w:rPr>
              <w:t>чтение</w:t>
            </w:r>
          </w:p>
          <w:p w:rsidR="004F0E15" w:rsidRPr="00F870A7" w:rsidRDefault="004F0E15" w:rsidP="00C93336">
            <w:pPr>
              <w:pStyle w:val="a6"/>
              <w:numPr>
                <w:ilvl w:val="0"/>
                <w:numId w:val="29"/>
              </w:numPr>
              <w:rPr>
                <w:rFonts w:ascii="Times New Roman" w:eastAsia="Calibri" w:hAnsi="Times New Roman" w:cs="Times New Roman"/>
                <w:sz w:val="24"/>
                <w:szCs w:val="24"/>
              </w:rPr>
            </w:pPr>
            <w:proofErr w:type="gramStart"/>
            <w:r w:rsidRPr="00F870A7">
              <w:rPr>
                <w:rFonts w:ascii="Times New Roman" w:eastAsia="Calibri" w:hAnsi="Times New Roman" w:cs="Times New Roman"/>
                <w:sz w:val="24"/>
                <w:szCs w:val="24"/>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4F0E15" w:rsidRPr="00F870A7" w:rsidRDefault="004F0E15" w:rsidP="00C93336">
            <w:pPr>
              <w:pStyle w:val="a6"/>
              <w:rPr>
                <w:rFonts w:ascii="Times New Roman" w:eastAsia="Calibri" w:hAnsi="Times New Roman" w:cs="Times New Roman"/>
                <w:i/>
                <w:sz w:val="24"/>
                <w:szCs w:val="24"/>
              </w:rPr>
            </w:pPr>
            <w:r w:rsidRPr="00F870A7">
              <w:rPr>
                <w:rFonts w:ascii="Times New Roman" w:eastAsia="Calibri" w:hAnsi="Times New Roman" w:cs="Times New Roman"/>
                <w:i/>
                <w:sz w:val="24"/>
                <w:szCs w:val="24"/>
              </w:rPr>
              <w:t>письменная речь</w:t>
            </w:r>
          </w:p>
          <w:p w:rsidR="004F0E15" w:rsidRPr="00593942" w:rsidRDefault="004F0E15" w:rsidP="00C93336">
            <w:pPr>
              <w:pStyle w:val="a6"/>
              <w:numPr>
                <w:ilvl w:val="0"/>
                <w:numId w:val="29"/>
              </w:numPr>
              <w:rPr>
                <w:rFonts w:ascii="Times New Roman" w:hAnsi="Times New Roman" w:cs="Times New Roman"/>
                <w:sz w:val="24"/>
                <w:szCs w:val="24"/>
              </w:rPr>
            </w:pPr>
            <w:r w:rsidRPr="00F870A7">
              <w:rPr>
                <w:rFonts w:ascii="Times New Roman" w:eastAsia="Calibri" w:hAnsi="Times New Roman" w:cs="Times New Roman"/>
                <w:sz w:val="24"/>
                <w:szCs w:val="24"/>
              </w:rPr>
              <w:t xml:space="preserve">писать личное письмо, заполнять анкету, письменно излагать </w:t>
            </w:r>
            <w:r w:rsidRPr="00F870A7">
              <w:rPr>
                <w:rFonts w:ascii="Times New Roman" w:eastAsia="Calibri" w:hAnsi="Times New Roman" w:cs="Times New Roman"/>
                <w:sz w:val="24"/>
                <w:szCs w:val="24"/>
              </w:rPr>
              <w:lastRenderedPageBreak/>
              <w:t>сведения о себе в форме, принятой в стране/странах изучаемого языка, делать выписки из иноязычного текста;</w:t>
            </w:r>
          </w:p>
          <w:p w:rsidR="004F0E15" w:rsidRDefault="004F0E15" w:rsidP="00C93336">
            <w:pPr>
              <w:pStyle w:val="a6"/>
              <w:rPr>
                <w:rFonts w:ascii="Times New Roman" w:eastAsia="Calibri" w:hAnsi="Times New Roman" w:cs="Times New Roman"/>
                <w:sz w:val="24"/>
                <w:szCs w:val="24"/>
              </w:rPr>
            </w:pPr>
          </w:p>
          <w:p w:rsidR="004F0E15" w:rsidRPr="00F870A7" w:rsidRDefault="004F0E15" w:rsidP="00C93336">
            <w:pPr>
              <w:pStyle w:val="a6"/>
              <w:rPr>
                <w:rFonts w:ascii="Times New Roman" w:hAnsi="Times New Roman" w:cs="Times New Roman"/>
                <w:sz w:val="24"/>
                <w:szCs w:val="24"/>
              </w:rPr>
            </w:pPr>
          </w:p>
        </w:tc>
        <w:tc>
          <w:tcPr>
            <w:tcW w:w="3480" w:type="dxa"/>
            <w:tcBorders>
              <w:top w:val="single" w:sz="4" w:space="0" w:color="000000" w:themeColor="text1"/>
              <w:left w:val="single" w:sz="4" w:space="0" w:color="auto"/>
              <w:bottom w:val="single" w:sz="4" w:space="0" w:color="000000" w:themeColor="text1"/>
            </w:tcBorders>
          </w:tcPr>
          <w:p w:rsidR="004F0E15" w:rsidRPr="00F870A7" w:rsidRDefault="004F0E15" w:rsidP="00C93336">
            <w:pPr>
              <w:pStyle w:val="a6"/>
              <w:rPr>
                <w:rFonts w:ascii="Times New Roman" w:eastAsia="Calibri" w:hAnsi="Times New Roman" w:cs="Times New Roman"/>
                <w:sz w:val="24"/>
                <w:szCs w:val="24"/>
              </w:rPr>
            </w:pPr>
            <w:r w:rsidRPr="00F870A7">
              <w:rPr>
                <w:rFonts w:ascii="Times New Roman" w:eastAsia="Calibri" w:hAnsi="Times New Roman" w:cs="Times New Roman"/>
                <w:b/>
                <w:sz w:val="24"/>
                <w:szCs w:val="24"/>
              </w:rPr>
              <w:lastRenderedPageBreak/>
              <w:t xml:space="preserve">использовать приобретенные знания и умения в практической деятельности и повседневной жизни </w:t>
            </w:r>
            <w:proofErr w:type="gramStart"/>
            <w:r w:rsidRPr="00F870A7">
              <w:rPr>
                <w:rFonts w:ascii="Times New Roman" w:eastAsia="Calibri" w:hAnsi="Times New Roman" w:cs="Times New Roman"/>
                <w:b/>
                <w:sz w:val="24"/>
                <w:szCs w:val="24"/>
              </w:rPr>
              <w:t>для</w:t>
            </w:r>
            <w:proofErr w:type="gramEnd"/>
            <w:r w:rsidRPr="00F870A7">
              <w:rPr>
                <w:rFonts w:ascii="Times New Roman" w:eastAsia="Calibri" w:hAnsi="Times New Roman" w:cs="Times New Roman"/>
                <w:sz w:val="24"/>
                <w:szCs w:val="24"/>
              </w:rPr>
              <w:t>:</w:t>
            </w:r>
          </w:p>
          <w:p w:rsidR="004F0E15" w:rsidRPr="00F870A7" w:rsidRDefault="004F0E15" w:rsidP="00C93336">
            <w:pPr>
              <w:pStyle w:val="a6"/>
              <w:numPr>
                <w:ilvl w:val="0"/>
                <w:numId w:val="29"/>
              </w:numPr>
              <w:rPr>
                <w:rFonts w:ascii="Times New Roman" w:eastAsia="Calibri" w:hAnsi="Times New Roman" w:cs="Times New Roman"/>
                <w:sz w:val="24"/>
                <w:szCs w:val="24"/>
              </w:rPr>
            </w:pPr>
            <w:r w:rsidRPr="00F870A7">
              <w:rPr>
                <w:rFonts w:ascii="Times New Roman" w:eastAsia="Calibri" w:hAnsi="Times New Roman" w:cs="Times New Roman"/>
                <w:sz w:val="24"/>
                <w:szCs w:val="24"/>
              </w:rPr>
              <w:t>общения с представителями других стран, ориентации в современном поликультурном мире;</w:t>
            </w:r>
          </w:p>
          <w:p w:rsidR="004F0E15" w:rsidRPr="00F870A7" w:rsidRDefault="004F0E15" w:rsidP="00C93336">
            <w:pPr>
              <w:pStyle w:val="a6"/>
              <w:numPr>
                <w:ilvl w:val="0"/>
                <w:numId w:val="29"/>
              </w:numPr>
              <w:rPr>
                <w:rFonts w:ascii="Times New Roman" w:eastAsia="Calibri" w:hAnsi="Times New Roman" w:cs="Times New Roman"/>
                <w:sz w:val="24"/>
                <w:szCs w:val="24"/>
              </w:rPr>
            </w:pPr>
            <w:proofErr w:type="gramStart"/>
            <w:r w:rsidRPr="00F870A7">
              <w:rPr>
                <w:rFonts w:ascii="Times New Roman" w:eastAsia="Calibri" w:hAnsi="Times New Roman" w:cs="Times New Roman"/>
                <w:sz w:val="24"/>
                <w:szCs w:val="24"/>
              </w:rPr>
              <w:t>получения сведений из иноязычных источников информации (в том числе через</w:t>
            </w:r>
            <w:proofErr w:type="gramEnd"/>
          </w:p>
          <w:p w:rsidR="004F0E15" w:rsidRPr="00F870A7" w:rsidRDefault="004F0E15" w:rsidP="00C93336">
            <w:pPr>
              <w:pStyle w:val="a6"/>
              <w:rPr>
                <w:rFonts w:ascii="Times New Roman" w:eastAsia="Calibri" w:hAnsi="Times New Roman" w:cs="Times New Roman"/>
                <w:sz w:val="24"/>
                <w:szCs w:val="24"/>
              </w:rPr>
            </w:pPr>
            <w:proofErr w:type="gramStart"/>
            <w:r w:rsidRPr="00F870A7">
              <w:rPr>
                <w:rFonts w:ascii="Times New Roman" w:eastAsia="Calibri" w:hAnsi="Times New Roman" w:cs="Times New Roman"/>
                <w:sz w:val="24"/>
                <w:szCs w:val="24"/>
              </w:rPr>
              <w:t>Интернет), необходимых в образовательных и самообразовательных целях;</w:t>
            </w:r>
            <w:proofErr w:type="gramEnd"/>
          </w:p>
          <w:p w:rsidR="004F0E15" w:rsidRPr="00F870A7" w:rsidRDefault="004F0E15" w:rsidP="00C93336">
            <w:pPr>
              <w:pStyle w:val="a6"/>
              <w:numPr>
                <w:ilvl w:val="0"/>
                <w:numId w:val="30"/>
              </w:numPr>
              <w:rPr>
                <w:rFonts w:ascii="Times New Roman" w:eastAsia="Calibri" w:hAnsi="Times New Roman" w:cs="Times New Roman"/>
                <w:sz w:val="24"/>
                <w:szCs w:val="24"/>
              </w:rPr>
            </w:pPr>
            <w:r w:rsidRPr="00F870A7">
              <w:rPr>
                <w:rFonts w:ascii="Times New Roman" w:eastAsia="Calibri" w:hAnsi="Times New Roman" w:cs="Times New Roman"/>
                <w:sz w:val="24"/>
                <w:szCs w:val="24"/>
              </w:rPr>
              <w:t>расширения возможностей в выборе будущей профессиональной деятельности;</w:t>
            </w:r>
          </w:p>
          <w:p w:rsidR="004F0E15" w:rsidRPr="00F870A7" w:rsidRDefault="004F0E15" w:rsidP="00C93336">
            <w:pPr>
              <w:pStyle w:val="a6"/>
              <w:numPr>
                <w:ilvl w:val="0"/>
                <w:numId w:val="30"/>
              </w:numPr>
              <w:rPr>
                <w:rFonts w:ascii="Times New Roman" w:eastAsia="Calibri" w:hAnsi="Times New Roman" w:cs="Times New Roman"/>
                <w:sz w:val="24"/>
                <w:szCs w:val="24"/>
              </w:rPr>
            </w:pPr>
            <w:r w:rsidRPr="00F870A7">
              <w:rPr>
                <w:rFonts w:ascii="Times New Roman" w:eastAsia="Calibri" w:hAnsi="Times New Roman" w:cs="Times New Roman"/>
                <w:sz w:val="24"/>
                <w:szCs w:val="24"/>
              </w:rPr>
              <w:t xml:space="preserve">изучения ценностей мировой культуры, культурного наследия и достижений других стран; ознакомления представителей зарубежных стран с культурой и </w:t>
            </w:r>
            <w:r w:rsidRPr="00F870A7">
              <w:rPr>
                <w:rFonts w:ascii="Times New Roman" w:eastAsia="Calibri" w:hAnsi="Times New Roman" w:cs="Times New Roman"/>
                <w:sz w:val="24"/>
                <w:szCs w:val="24"/>
              </w:rPr>
              <w:lastRenderedPageBreak/>
              <w:t>достижениями России.</w:t>
            </w:r>
          </w:p>
          <w:p w:rsidR="004F0E15" w:rsidRPr="00F870A7" w:rsidRDefault="004F0E15" w:rsidP="00C93336">
            <w:pPr>
              <w:pStyle w:val="a6"/>
              <w:rPr>
                <w:rFonts w:ascii="Times New Roman" w:eastAsia="Calibri" w:hAnsi="Times New Roman" w:cs="Times New Roman"/>
                <w:sz w:val="24"/>
                <w:szCs w:val="24"/>
              </w:rPr>
            </w:pPr>
          </w:p>
          <w:p w:rsidR="004F0E15" w:rsidRPr="00F870A7" w:rsidRDefault="004F0E15" w:rsidP="00C93336">
            <w:pPr>
              <w:pStyle w:val="a6"/>
              <w:rPr>
                <w:rFonts w:ascii="Times New Roman" w:eastAsia="Times New Roman" w:hAnsi="Times New Roman" w:cs="Times New Roman"/>
                <w:color w:val="4F81BD"/>
                <w:sz w:val="24"/>
                <w:szCs w:val="24"/>
              </w:rPr>
            </w:pPr>
          </w:p>
          <w:p w:rsidR="004F0E15" w:rsidRPr="00F870A7" w:rsidRDefault="004F0E15" w:rsidP="00C93336">
            <w:pPr>
              <w:pStyle w:val="a6"/>
              <w:rPr>
                <w:rFonts w:ascii="Times New Roman" w:eastAsia="Calibri" w:hAnsi="Times New Roman" w:cs="Times New Roman"/>
                <w:sz w:val="24"/>
                <w:szCs w:val="24"/>
              </w:rPr>
            </w:pPr>
          </w:p>
          <w:p w:rsidR="004F0E15" w:rsidRPr="00F870A7" w:rsidRDefault="004F0E15" w:rsidP="00C93336">
            <w:pPr>
              <w:pStyle w:val="a6"/>
              <w:rPr>
                <w:rFonts w:ascii="Times New Roman" w:eastAsia="Times New Roman" w:hAnsi="Times New Roman" w:cs="Times New Roman"/>
                <w:color w:val="4F81BD"/>
                <w:sz w:val="24"/>
                <w:szCs w:val="24"/>
              </w:rPr>
            </w:pPr>
          </w:p>
          <w:p w:rsidR="004F0E15" w:rsidRPr="00F870A7" w:rsidRDefault="004F0E15" w:rsidP="00C93336">
            <w:pPr>
              <w:pStyle w:val="a6"/>
              <w:rPr>
                <w:rFonts w:ascii="Times New Roman" w:hAnsi="Times New Roman" w:cs="Times New Roman"/>
                <w:sz w:val="24"/>
                <w:szCs w:val="24"/>
              </w:rPr>
            </w:pPr>
          </w:p>
        </w:tc>
      </w:tr>
      <w:tr w:rsidR="004F0E15" w:rsidRPr="00F870A7" w:rsidTr="00C93336">
        <w:tc>
          <w:tcPr>
            <w:tcW w:w="1668" w:type="dxa"/>
            <w:tcBorders>
              <w:top w:val="single" w:sz="4" w:space="0" w:color="000000" w:themeColor="text1"/>
              <w:bottom w:val="single" w:sz="4" w:space="0" w:color="000000" w:themeColor="text1"/>
            </w:tcBorders>
          </w:tcPr>
          <w:p w:rsidR="004F0E15" w:rsidRPr="00F870A7" w:rsidRDefault="004F0E15" w:rsidP="00C93336">
            <w:pPr>
              <w:pStyle w:val="a6"/>
              <w:rPr>
                <w:rFonts w:ascii="Times New Roman" w:hAnsi="Times New Roman" w:cs="Times New Roman"/>
                <w:sz w:val="24"/>
                <w:szCs w:val="24"/>
              </w:rPr>
            </w:pPr>
            <w:r w:rsidRPr="00F870A7">
              <w:rPr>
                <w:rFonts w:ascii="Times New Roman" w:hAnsi="Times New Roman" w:cs="Times New Roman"/>
                <w:sz w:val="24"/>
                <w:szCs w:val="24"/>
              </w:rPr>
              <w:lastRenderedPageBreak/>
              <w:t xml:space="preserve">Математика </w:t>
            </w:r>
          </w:p>
        </w:tc>
        <w:tc>
          <w:tcPr>
            <w:tcW w:w="3260" w:type="dxa"/>
            <w:tcBorders>
              <w:top w:val="single" w:sz="4" w:space="0" w:color="000000" w:themeColor="text1"/>
              <w:bottom w:val="single" w:sz="4" w:space="0" w:color="000000" w:themeColor="text1"/>
            </w:tcBorders>
          </w:tcPr>
          <w:p w:rsidR="004F0E15" w:rsidRPr="00F870A7" w:rsidRDefault="004F0E15" w:rsidP="00C93336">
            <w:pPr>
              <w:pStyle w:val="a6"/>
              <w:rPr>
                <w:rFonts w:ascii="Times New Roman" w:hAnsi="Times New Roman" w:cs="Times New Roman"/>
                <w:sz w:val="24"/>
                <w:szCs w:val="24"/>
              </w:rPr>
            </w:pPr>
            <w:r w:rsidRPr="00F870A7">
              <w:rPr>
                <w:rFonts w:ascii="Times New Roman" w:hAnsi="Times New Roman" w:cs="Times New Roman"/>
                <w:sz w:val="24"/>
                <w:szCs w:val="24"/>
              </w:rPr>
              <w:t>В ходе освоения содержания математического образования учащиеся овладевают разнообразными способами деятельности, приобретают и совершенствуют опыт:</w:t>
            </w:r>
          </w:p>
          <w:p w:rsidR="004F0E15" w:rsidRPr="00F870A7" w:rsidRDefault="004F0E15" w:rsidP="00C93336">
            <w:pPr>
              <w:pStyle w:val="a6"/>
              <w:rPr>
                <w:rFonts w:ascii="Times New Roman" w:hAnsi="Times New Roman" w:cs="Times New Roman"/>
                <w:sz w:val="24"/>
                <w:szCs w:val="24"/>
              </w:rPr>
            </w:pPr>
            <w:r w:rsidRPr="00F870A7">
              <w:rPr>
                <w:rFonts w:ascii="Times New Roman" w:hAnsi="Times New Roman" w:cs="Times New Roman"/>
                <w:sz w:val="24"/>
                <w:szCs w:val="24"/>
              </w:rPr>
              <w:t xml:space="preserve">построения и исследования математических моделей для описания и решения прикладных задач, задач из смежных дисциплин; </w:t>
            </w:r>
          </w:p>
          <w:p w:rsidR="004F0E15" w:rsidRPr="00F870A7" w:rsidRDefault="004F0E15" w:rsidP="00C93336">
            <w:pPr>
              <w:pStyle w:val="a6"/>
              <w:rPr>
                <w:rFonts w:ascii="Times New Roman" w:hAnsi="Times New Roman" w:cs="Times New Roman"/>
                <w:sz w:val="24"/>
                <w:szCs w:val="24"/>
              </w:rPr>
            </w:pPr>
            <w:r w:rsidRPr="00F870A7">
              <w:rPr>
                <w:rFonts w:ascii="Times New Roman" w:hAnsi="Times New Roman" w:cs="Times New Roman"/>
                <w:sz w:val="24"/>
                <w:szCs w:val="24"/>
              </w:rPr>
              <w:t>выполнения и самостоятельного составления алгоритмических предписаний и инструкций на математическом материале; выполнения расчетов практического характера; использования математических формул и самостоятельного составления формул на основе обобщения частных случаев и эксперимента;</w:t>
            </w:r>
          </w:p>
          <w:p w:rsidR="004F0E15" w:rsidRPr="00F870A7" w:rsidRDefault="004F0E15" w:rsidP="00C93336">
            <w:pPr>
              <w:pStyle w:val="a6"/>
              <w:rPr>
                <w:rFonts w:ascii="Times New Roman" w:hAnsi="Times New Roman" w:cs="Times New Roman"/>
                <w:sz w:val="24"/>
                <w:szCs w:val="24"/>
              </w:rPr>
            </w:pPr>
            <w:r w:rsidRPr="00F870A7">
              <w:rPr>
                <w:rFonts w:ascii="Times New Roman" w:hAnsi="Times New Roman" w:cs="Times New Roman"/>
                <w:sz w:val="24"/>
                <w:szCs w:val="24"/>
              </w:rPr>
              <w:t xml:space="preserve">самостоятельной работы с источниками информации, </w:t>
            </w:r>
            <w:r w:rsidRPr="00F870A7">
              <w:rPr>
                <w:rFonts w:ascii="Times New Roman" w:hAnsi="Times New Roman" w:cs="Times New Roman"/>
                <w:sz w:val="24"/>
                <w:szCs w:val="24"/>
              </w:rPr>
              <w:lastRenderedPageBreak/>
              <w:t>обобщения и систематизации полученной информации, интегрирования ее в личный опыт;</w:t>
            </w:r>
          </w:p>
          <w:p w:rsidR="004F0E15" w:rsidRPr="00F870A7" w:rsidRDefault="004F0E15" w:rsidP="00C93336">
            <w:pPr>
              <w:pStyle w:val="a6"/>
              <w:rPr>
                <w:rFonts w:ascii="Times New Roman" w:hAnsi="Times New Roman" w:cs="Times New Roman"/>
                <w:sz w:val="24"/>
                <w:szCs w:val="24"/>
              </w:rPr>
            </w:pPr>
            <w:r w:rsidRPr="00F870A7">
              <w:rPr>
                <w:rFonts w:ascii="Times New Roman" w:hAnsi="Times New Roman" w:cs="Times New Roman"/>
                <w:sz w:val="24"/>
                <w:szCs w:val="24"/>
              </w:rPr>
              <w:t>проведения доказательных рассуждений, логического обоснования выводов, различения доказанных и недоказанных утверждений, аргументированных и эмоционально убедительных суждений;</w:t>
            </w:r>
          </w:p>
          <w:p w:rsidR="004F0E15" w:rsidRPr="00F870A7" w:rsidRDefault="004F0E15" w:rsidP="00C93336">
            <w:pPr>
              <w:pStyle w:val="a6"/>
              <w:rPr>
                <w:rFonts w:ascii="Times New Roman" w:hAnsi="Times New Roman" w:cs="Times New Roman"/>
                <w:sz w:val="24"/>
                <w:szCs w:val="24"/>
              </w:rPr>
            </w:pPr>
            <w:r w:rsidRPr="00F870A7">
              <w:rPr>
                <w:rFonts w:ascii="Times New Roman" w:hAnsi="Times New Roman" w:cs="Times New Roman"/>
                <w:sz w:val="24"/>
                <w:szCs w:val="24"/>
              </w:rPr>
              <w:t>самостоятельной и коллективной деятельности, включения своих результатов в результаты работы группы, соотнесение своего мнения с мнением других участников учебного коллектива и мнением авторитетных источников.</w:t>
            </w:r>
          </w:p>
          <w:p w:rsidR="004F0E15" w:rsidRPr="00F870A7" w:rsidRDefault="004F0E15" w:rsidP="00C93336">
            <w:pPr>
              <w:pStyle w:val="a6"/>
              <w:rPr>
                <w:rFonts w:ascii="Times New Roman" w:hAnsi="Times New Roman" w:cs="Times New Roman"/>
                <w:snapToGrid w:val="0"/>
                <w:sz w:val="24"/>
                <w:szCs w:val="24"/>
              </w:rPr>
            </w:pPr>
          </w:p>
        </w:tc>
        <w:tc>
          <w:tcPr>
            <w:tcW w:w="3544" w:type="dxa"/>
            <w:tcBorders>
              <w:top w:val="single" w:sz="4" w:space="0" w:color="000000" w:themeColor="text1"/>
              <w:bottom w:val="single" w:sz="4" w:space="0" w:color="000000" w:themeColor="text1"/>
              <w:right w:val="single" w:sz="4" w:space="0" w:color="auto"/>
            </w:tcBorders>
          </w:tcPr>
          <w:p w:rsidR="004F0E15" w:rsidRPr="00F870A7" w:rsidRDefault="004F0E15" w:rsidP="00C93336">
            <w:pPr>
              <w:pStyle w:val="a6"/>
              <w:rPr>
                <w:rFonts w:ascii="Times New Roman" w:hAnsi="Times New Roman" w:cs="Times New Roman"/>
                <w:b/>
                <w:sz w:val="24"/>
                <w:szCs w:val="24"/>
              </w:rPr>
            </w:pPr>
            <w:r w:rsidRPr="00F870A7">
              <w:rPr>
                <w:rFonts w:ascii="Times New Roman" w:hAnsi="Times New Roman" w:cs="Times New Roman"/>
                <w:b/>
                <w:sz w:val="24"/>
                <w:szCs w:val="24"/>
              </w:rPr>
              <w:lastRenderedPageBreak/>
              <w:t>знать/понимать</w:t>
            </w:r>
          </w:p>
          <w:p w:rsidR="004F0E15" w:rsidRPr="00F870A7" w:rsidRDefault="004F0E15" w:rsidP="00C93336">
            <w:pPr>
              <w:pStyle w:val="a6"/>
              <w:numPr>
                <w:ilvl w:val="0"/>
                <w:numId w:val="18"/>
              </w:numPr>
              <w:tabs>
                <w:tab w:val="clear" w:pos="567"/>
                <w:tab w:val="num" w:pos="104"/>
              </w:tabs>
              <w:ind w:left="104" w:hanging="104"/>
              <w:rPr>
                <w:rFonts w:ascii="Times New Roman" w:hAnsi="Times New Roman" w:cs="Times New Roman"/>
                <w:sz w:val="24"/>
                <w:szCs w:val="24"/>
              </w:rPr>
            </w:pPr>
            <w:r w:rsidRPr="00F870A7">
              <w:rPr>
                <w:rFonts w:ascii="Times New Roman" w:hAnsi="Times New Roman" w:cs="Times New Roman"/>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4F0E15" w:rsidRPr="00F870A7" w:rsidRDefault="004F0E15" w:rsidP="00C93336">
            <w:pPr>
              <w:pStyle w:val="a6"/>
              <w:numPr>
                <w:ilvl w:val="0"/>
                <w:numId w:val="18"/>
              </w:numPr>
              <w:tabs>
                <w:tab w:val="clear" w:pos="567"/>
                <w:tab w:val="num" w:pos="104"/>
              </w:tabs>
              <w:ind w:left="104" w:hanging="104"/>
              <w:rPr>
                <w:rFonts w:ascii="Times New Roman" w:hAnsi="Times New Roman" w:cs="Times New Roman"/>
                <w:sz w:val="24"/>
                <w:szCs w:val="24"/>
              </w:rPr>
            </w:pPr>
            <w:r w:rsidRPr="00F870A7">
              <w:rPr>
                <w:rFonts w:ascii="Times New Roman" w:hAnsi="Times New Roman" w:cs="Times New Roman"/>
                <w:sz w:val="24"/>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4F0E15" w:rsidRPr="00F870A7" w:rsidRDefault="004F0E15" w:rsidP="00C93336">
            <w:pPr>
              <w:pStyle w:val="a6"/>
              <w:numPr>
                <w:ilvl w:val="0"/>
                <w:numId w:val="18"/>
              </w:numPr>
              <w:tabs>
                <w:tab w:val="clear" w:pos="567"/>
                <w:tab w:val="num" w:pos="104"/>
              </w:tabs>
              <w:ind w:left="104" w:hanging="104"/>
              <w:rPr>
                <w:rFonts w:ascii="Times New Roman" w:hAnsi="Times New Roman" w:cs="Times New Roman"/>
                <w:sz w:val="24"/>
                <w:szCs w:val="24"/>
              </w:rPr>
            </w:pPr>
            <w:r w:rsidRPr="00F870A7">
              <w:rPr>
                <w:rFonts w:ascii="Times New Roman" w:hAnsi="Times New Roman" w:cs="Times New Roman"/>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4F0E15" w:rsidRPr="00F870A7" w:rsidRDefault="004F0E15" w:rsidP="00C93336">
            <w:pPr>
              <w:pStyle w:val="a6"/>
              <w:numPr>
                <w:ilvl w:val="0"/>
                <w:numId w:val="18"/>
              </w:numPr>
              <w:tabs>
                <w:tab w:val="clear" w:pos="567"/>
                <w:tab w:val="num" w:pos="104"/>
              </w:tabs>
              <w:ind w:left="104" w:hanging="104"/>
              <w:rPr>
                <w:rFonts w:ascii="Times New Roman" w:hAnsi="Times New Roman" w:cs="Times New Roman"/>
                <w:sz w:val="24"/>
                <w:szCs w:val="24"/>
              </w:rPr>
            </w:pPr>
            <w:r w:rsidRPr="00F870A7">
              <w:rPr>
                <w:rFonts w:ascii="Times New Roman" w:hAnsi="Times New Roman" w:cs="Times New Roman"/>
                <w:sz w:val="24"/>
                <w:szCs w:val="24"/>
              </w:rPr>
              <w:t>вероятностный характер различных процессов окружающего мира;</w:t>
            </w:r>
          </w:p>
          <w:p w:rsidR="004F0E15" w:rsidRPr="00F870A7" w:rsidRDefault="004F0E15" w:rsidP="00C93336">
            <w:pPr>
              <w:pStyle w:val="a6"/>
              <w:rPr>
                <w:rFonts w:ascii="Times New Roman" w:eastAsia="Calibri" w:hAnsi="Times New Roman" w:cs="Times New Roman"/>
                <w:sz w:val="24"/>
                <w:szCs w:val="24"/>
              </w:rPr>
            </w:pPr>
          </w:p>
        </w:tc>
        <w:tc>
          <w:tcPr>
            <w:tcW w:w="3543" w:type="dxa"/>
            <w:tcBorders>
              <w:top w:val="single" w:sz="4" w:space="0" w:color="000000" w:themeColor="text1"/>
              <w:left w:val="single" w:sz="4" w:space="0" w:color="auto"/>
              <w:bottom w:val="single" w:sz="4" w:space="0" w:color="000000" w:themeColor="text1"/>
              <w:right w:val="single" w:sz="4" w:space="0" w:color="auto"/>
            </w:tcBorders>
          </w:tcPr>
          <w:p w:rsidR="004F0E15" w:rsidRPr="00F870A7" w:rsidRDefault="004F0E15" w:rsidP="00C93336">
            <w:pPr>
              <w:pStyle w:val="a6"/>
              <w:rPr>
                <w:rFonts w:ascii="Times New Roman" w:hAnsi="Times New Roman" w:cs="Times New Roman"/>
                <w:caps/>
                <w:sz w:val="24"/>
                <w:szCs w:val="24"/>
              </w:rPr>
            </w:pPr>
            <w:r w:rsidRPr="00F870A7">
              <w:rPr>
                <w:rFonts w:ascii="Times New Roman" w:hAnsi="Times New Roman" w:cs="Times New Roman"/>
                <w:caps/>
                <w:sz w:val="24"/>
                <w:szCs w:val="24"/>
              </w:rPr>
              <w:lastRenderedPageBreak/>
              <w:t>Алгебра</w:t>
            </w:r>
          </w:p>
          <w:p w:rsidR="004F0E15" w:rsidRPr="00F870A7" w:rsidRDefault="004F0E15" w:rsidP="00C93336">
            <w:pPr>
              <w:pStyle w:val="a6"/>
              <w:rPr>
                <w:rFonts w:ascii="Times New Roman" w:hAnsi="Times New Roman" w:cs="Times New Roman"/>
                <w:b/>
                <w:sz w:val="24"/>
                <w:szCs w:val="24"/>
              </w:rPr>
            </w:pPr>
            <w:r w:rsidRPr="00F870A7">
              <w:rPr>
                <w:rFonts w:ascii="Times New Roman" w:hAnsi="Times New Roman" w:cs="Times New Roman"/>
                <w:b/>
                <w:sz w:val="24"/>
                <w:szCs w:val="24"/>
              </w:rPr>
              <w:t>уметь</w:t>
            </w:r>
          </w:p>
          <w:p w:rsidR="004F0E15" w:rsidRPr="00F870A7" w:rsidRDefault="004F0E15" w:rsidP="00C93336">
            <w:pPr>
              <w:pStyle w:val="a6"/>
              <w:numPr>
                <w:ilvl w:val="0"/>
                <w:numId w:val="19"/>
              </w:numPr>
              <w:tabs>
                <w:tab w:val="clear" w:pos="567"/>
                <w:tab w:val="num" w:pos="0"/>
              </w:tabs>
              <w:ind w:left="0" w:firstLine="0"/>
              <w:rPr>
                <w:rFonts w:ascii="Times New Roman" w:hAnsi="Times New Roman" w:cs="Times New Roman"/>
                <w:sz w:val="24"/>
                <w:szCs w:val="24"/>
              </w:rPr>
            </w:pPr>
            <w:r w:rsidRPr="00F870A7">
              <w:rPr>
                <w:rFonts w:ascii="Times New Roman" w:hAnsi="Times New Roman" w:cs="Times New Roman"/>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4F0E15" w:rsidRPr="00F870A7" w:rsidRDefault="004F0E15" w:rsidP="00C93336">
            <w:pPr>
              <w:pStyle w:val="a6"/>
              <w:numPr>
                <w:ilvl w:val="0"/>
                <w:numId w:val="19"/>
              </w:numPr>
              <w:tabs>
                <w:tab w:val="clear" w:pos="567"/>
                <w:tab w:val="num" w:pos="0"/>
              </w:tabs>
              <w:ind w:left="0" w:firstLine="0"/>
              <w:rPr>
                <w:rFonts w:ascii="Times New Roman" w:hAnsi="Times New Roman" w:cs="Times New Roman"/>
                <w:sz w:val="24"/>
                <w:szCs w:val="24"/>
              </w:rPr>
            </w:pPr>
            <w:r w:rsidRPr="00F870A7">
              <w:rPr>
                <w:rFonts w:ascii="Times New Roman" w:hAnsi="Times New Roman" w:cs="Times New Roman"/>
                <w:sz w:val="24"/>
                <w:szCs w:val="24"/>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4F0E15" w:rsidRPr="00F870A7" w:rsidRDefault="004F0E15" w:rsidP="00C93336">
            <w:pPr>
              <w:pStyle w:val="a6"/>
              <w:numPr>
                <w:ilvl w:val="0"/>
                <w:numId w:val="19"/>
              </w:numPr>
              <w:tabs>
                <w:tab w:val="clear" w:pos="567"/>
                <w:tab w:val="num" w:pos="0"/>
              </w:tabs>
              <w:ind w:left="0" w:firstLine="0"/>
              <w:rPr>
                <w:rFonts w:ascii="Times New Roman" w:hAnsi="Times New Roman" w:cs="Times New Roman"/>
                <w:sz w:val="24"/>
                <w:szCs w:val="24"/>
              </w:rPr>
            </w:pPr>
            <w:r w:rsidRPr="00F870A7">
              <w:rPr>
                <w:rFonts w:ascii="Times New Roman" w:hAnsi="Times New Roman" w:cs="Times New Roman"/>
                <w:sz w:val="24"/>
                <w:szCs w:val="24"/>
              </w:rPr>
              <w:t>вычислять значения числовых и буквенных выражений, осуществляя необходимые подстановки и преобразования;</w:t>
            </w:r>
          </w:p>
          <w:p w:rsidR="004F0E15" w:rsidRPr="00F870A7" w:rsidRDefault="004F0E15" w:rsidP="00C93336">
            <w:pPr>
              <w:pStyle w:val="a6"/>
              <w:rPr>
                <w:rFonts w:ascii="Times New Roman" w:hAnsi="Times New Roman" w:cs="Times New Roman"/>
                <w:caps/>
                <w:sz w:val="24"/>
                <w:szCs w:val="24"/>
              </w:rPr>
            </w:pPr>
            <w:r w:rsidRPr="00F870A7">
              <w:rPr>
                <w:rFonts w:ascii="Times New Roman" w:hAnsi="Times New Roman" w:cs="Times New Roman"/>
                <w:caps/>
                <w:sz w:val="24"/>
                <w:szCs w:val="24"/>
              </w:rPr>
              <w:lastRenderedPageBreak/>
              <w:t>Функции и графики</w:t>
            </w:r>
          </w:p>
          <w:p w:rsidR="004F0E15" w:rsidRPr="00F870A7" w:rsidRDefault="004F0E15" w:rsidP="00C93336">
            <w:pPr>
              <w:pStyle w:val="a6"/>
              <w:rPr>
                <w:rFonts w:ascii="Times New Roman" w:hAnsi="Times New Roman" w:cs="Times New Roman"/>
                <w:b/>
                <w:sz w:val="24"/>
                <w:szCs w:val="24"/>
              </w:rPr>
            </w:pPr>
            <w:r w:rsidRPr="00F870A7">
              <w:rPr>
                <w:rFonts w:ascii="Times New Roman" w:hAnsi="Times New Roman" w:cs="Times New Roman"/>
                <w:b/>
                <w:sz w:val="24"/>
                <w:szCs w:val="24"/>
              </w:rPr>
              <w:t>уметь</w:t>
            </w:r>
          </w:p>
          <w:p w:rsidR="004F0E15" w:rsidRPr="00F870A7" w:rsidRDefault="004F0E15" w:rsidP="00C93336">
            <w:pPr>
              <w:pStyle w:val="a6"/>
              <w:numPr>
                <w:ilvl w:val="0"/>
                <w:numId w:val="20"/>
              </w:numPr>
              <w:tabs>
                <w:tab w:val="clear" w:pos="567"/>
                <w:tab w:val="num" w:pos="154"/>
              </w:tabs>
              <w:ind w:left="154" w:firstLine="0"/>
              <w:rPr>
                <w:rFonts w:ascii="Times New Roman" w:hAnsi="Times New Roman" w:cs="Times New Roman"/>
                <w:sz w:val="24"/>
                <w:szCs w:val="24"/>
              </w:rPr>
            </w:pPr>
            <w:r w:rsidRPr="00F870A7">
              <w:rPr>
                <w:rFonts w:ascii="Times New Roman" w:hAnsi="Times New Roman" w:cs="Times New Roman"/>
                <w:b/>
                <w:sz w:val="24"/>
                <w:szCs w:val="24"/>
              </w:rPr>
              <w:t>определять</w:t>
            </w:r>
            <w:r w:rsidRPr="00F870A7">
              <w:rPr>
                <w:rFonts w:ascii="Times New Roman" w:hAnsi="Times New Roman" w:cs="Times New Roman"/>
                <w:sz w:val="24"/>
                <w:szCs w:val="24"/>
              </w:rPr>
              <w:t xml:space="preserve"> значение функции по значению аргумента при различных способах задания функции; </w:t>
            </w:r>
          </w:p>
          <w:p w:rsidR="004F0E15" w:rsidRPr="00F870A7" w:rsidRDefault="004F0E15" w:rsidP="00C93336">
            <w:pPr>
              <w:pStyle w:val="a6"/>
              <w:numPr>
                <w:ilvl w:val="0"/>
                <w:numId w:val="20"/>
              </w:numPr>
              <w:tabs>
                <w:tab w:val="clear" w:pos="567"/>
                <w:tab w:val="num" w:pos="154"/>
              </w:tabs>
              <w:ind w:left="154" w:firstLine="0"/>
              <w:rPr>
                <w:rFonts w:ascii="Times New Roman" w:hAnsi="Times New Roman" w:cs="Times New Roman"/>
                <w:sz w:val="24"/>
                <w:szCs w:val="24"/>
              </w:rPr>
            </w:pPr>
            <w:r w:rsidRPr="00F870A7">
              <w:rPr>
                <w:rFonts w:ascii="Times New Roman" w:hAnsi="Times New Roman" w:cs="Times New Roman"/>
                <w:sz w:val="24"/>
                <w:szCs w:val="24"/>
              </w:rPr>
              <w:t>строить графики изученных функций;</w:t>
            </w:r>
          </w:p>
          <w:p w:rsidR="004F0E15" w:rsidRPr="00F870A7" w:rsidRDefault="004F0E15" w:rsidP="00C93336">
            <w:pPr>
              <w:pStyle w:val="a6"/>
              <w:numPr>
                <w:ilvl w:val="0"/>
                <w:numId w:val="20"/>
              </w:numPr>
              <w:tabs>
                <w:tab w:val="clear" w:pos="567"/>
                <w:tab w:val="num" w:pos="154"/>
              </w:tabs>
              <w:ind w:left="154" w:firstLine="0"/>
              <w:rPr>
                <w:rFonts w:ascii="Times New Roman" w:hAnsi="Times New Roman" w:cs="Times New Roman"/>
                <w:sz w:val="24"/>
                <w:szCs w:val="24"/>
              </w:rPr>
            </w:pPr>
            <w:r w:rsidRPr="00F870A7">
              <w:rPr>
                <w:rFonts w:ascii="Times New Roman" w:hAnsi="Times New Roman" w:cs="Times New Roman"/>
                <w:sz w:val="24"/>
                <w:szCs w:val="24"/>
              </w:rPr>
              <w:t xml:space="preserve">описывать по графику </w:t>
            </w:r>
            <w:r w:rsidRPr="00F870A7">
              <w:rPr>
                <w:rFonts w:ascii="Times New Roman" w:hAnsi="Times New Roman" w:cs="Times New Roman"/>
                <w:i/>
                <w:sz w:val="24"/>
                <w:szCs w:val="24"/>
              </w:rPr>
              <w:t>и в простейших случаях по формуле</w:t>
            </w:r>
            <w:r w:rsidRPr="00F870A7">
              <w:rPr>
                <w:rStyle w:val="a8"/>
                <w:rFonts w:ascii="Times New Roman" w:hAnsi="Times New Roman" w:cs="Times New Roman"/>
                <w:i/>
                <w:sz w:val="24"/>
                <w:szCs w:val="24"/>
              </w:rPr>
              <w:footnoteReference w:id="1"/>
            </w:r>
            <w:r w:rsidRPr="00F870A7">
              <w:rPr>
                <w:rFonts w:ascii="Times New Roman" w:hAnsi="Times New Roman" w:cs="Times New Roman"/>
                <w:sz w:val="24"/>
                <w:szCs w:val="24"/>
              </w:rPr>
              <w:t xml:space="preserve"> поведение и свойства функций, находить по графику функции наибольшие и наименьшие значения;</w:t>
            </w:r>
          </w:p>
          <w:p w:rsidR="004F0E15" w:rsidRPr="00F870A7" w:rsidRDefault="004F0E15" w:rsidP="00C93336">
            <w:pPr>
              <w:pStyle w:val="a6"/>
              <w:numPr>
                <w:ilvl w:val="0"/>
                <w:numId w:val="20"/>
              </w:numPr>
              <w:tabs>
                <w:tab w:val="clear" w:pos="567"/>
                <w:tab w:val="num" w:pos="154"/>
              </w:tabs>
              <w:ind w:left="154" w:firstLine="0"/>
              <w:rPr>
                <w:rFonts w:ascii="Times New Roman" w:hAnsi="Times New Roman" w:cs="Times New Roman"/>
                <w:sz w:val="24"/>
                <w:szCs w:val="24"/>
              </w:rPr>
            </w:pPr>
            <w:r w:rsidRPr="00F870A7">
              <w:rPr>
                <w:rFonts w:ascii="Times New Roman" w:hAnsi="Times New Roman" w:cs="Times New Roman"/>
                <w:sz w:val="24"/>
                <w:szCs w:val="24"/>
              </w:rPr>
              <w:t xml:space="preserve">решать уравнения, простейшие системы уравнений, используя </w:t>
            </w:r>
            <w:r w:rsidRPr="00F870A7">
              <w:rPr>
                <w:rFonts w:ascii="Times New Roman" w:hAnsi="Times New Roman" w:cs="Times New Roman"/>
                <w:i/>
                <w:sz w:val="24"/>
                <w:szCs w:val="24"/>
              </w:rPr>
              <w:t>свойства функций</w:t>
            </w:r>
            <w:r w:rsidRPr="00F870A7">
              <w:rPr>
                <w:rFonts w:ascii="Times New Roman" w:hAnsi="Times New Roman" w:cs="Times New Roman"/>
                <w:sz w:val="24"/>
                <w:szCs w:val="24"/>
              </w:rPr>
              <w:t xml:space="preserve"> и их графиков;</w:t>
            </w:r>
          </w:p>
          <w:p w:rsidR="004F0E15" w:rsidRPr="00F870A7" w:rsidRDefault="004F0E15" w:rsidP="00C93336">
            <w:pPr>
              <w:pStyle w:val="a6"/>
              <w:rPr>
                <w:rFonts w:ascii="Times New Roman" w:hAnsi="Times New Roman" w:cs="Times New Roman"/>
                <w:caps/>
                <w:sz w:val="24"/>
                <w:szCs w:val="24"/>
              </w:rPr>
            </w:pPr>
            <w:r w:rsidRPr="00F870A7">
              <w:rPr>
                <w:rFonts w:ascii="Times New Roman" w:hAnsi="Times New Roman" w:cs="Times New Roman"/>
                <w:caps/>
                <w:sz w:val="24"/>
                <w:szCs w:val="24"/>
              </w:rPr>
              <w:t>Начала математического анализа</w:t>
            </w:r>
          </w:p>
          <w:p w:rsidR="004F0E15" w:rsidRPr="00F870A7" w:rsidRDefault="004F0E15" w:rsidP="00C93336">
            <w:pPr>
              <w:pStyle w:val="a6"/>
              <w:rPr>
                <w:rFonts w:ascii="Times New Roman" w:hAnsi="Times New Roman" w:cs="Times New Roman"/>
                <w:b/>
                <w:sz w:val="24"/>
                <w:szCs w:val="24"/>
              </w:rPr>
            </w:pPr>
            <w:r w:rsidRPr="00F870A7">
              <w:rPr>
                <w:rFonts w:ascii="Times New Roman" w:hAnsi="Times New Roman" w:cs="Times New Roman"/>
                <w:b/>
                <w:sz w:val="24"/>
                <w:szCs w:val="24"/>
              </w:rPr>
              <w:t>уметь</w:t>
            </w:r>
          </w:p>
          <w:p w:rsidR="004F0E15" w:rsidRPr="00F870A7" w:rsidRDefault="004F0E15" w:rsidP="00C93336">
            <w:pPr>
              <w:pStyle w:val="a6"/>
              <w:numPr>
                <w:ilvl w:val="0"/>
                <w:numId w:val="21"/>
              </w:numPr>
              <w:tabs>
                <w:tab w:val="clear" w:pos="567"/>
                <w:tab w:val="num" w:pos="154"/>
              </w:tabs>
              <w:ind w:left="154" w:firstLine="0"/>
              <w:rPr>
                <w:rFonts w:ascii="Times New Roman" w:hAnsi="Times New Roman" w:cs="Times New Roman"/>
                <w:sz w:val="24"/>
                <w:szCs w:val="24"/>
              </w:rPr>
            </w:pPr>
            <w:r w:rsidRPr="00F870A7">
              <w:rPr>
                <w:rFonts w:ascii="Times New Roman" w:hAnsi="Times New Roman" w:cs="Times New Roman"/>
                <w:sz w:val="24"/>
                <w:szCs w:val="24"/>
              </w:rPr>
              <w:t xml:space="preserve">вычислять производные </w:t>
            </w:r>
            <w:r w:rsidRPr="00F870A7">
              <w:rPr>
                <w:rFonts w:ascii="Times New Roman" w:hAnsi="Times New Roman" w:cs="Times New Roman"/>
                <w:i/>
                <w:sz w:val="24"/>
                <w:szCs w:val="24"/>
              </w:rPr>
              <w:t>и первообразные</w:t>
            </w:r>
            <w:r w:rsidRPr="00F870A7">
              <w:rPr>
                <w:rFonts w:ascii="Times New Roman" w:hAnsi="Times New Roman" w:cs="Times New Roman"/>
                <w:sz w:val="24"/>
                <w:szCs w:val="24"/>
              </w:rPr>
              <w:t xml:space="preserve"> элементарных функций, используя справочные материалы; </w:t>
            </w:r>
          </w:p>
          <w:p w:rsidR="004F0E15" w:rsidRPr="00F870A7" w:rsidRDefault="004F0E15" w:rsidP="00C93336">
            <w:pPr>
              <w:pStyle w:val="a6"/>
              <w:numPr>
                <w:ilvl w:val="0"/>
                <w:numId w:val="21"/>
              </w:numPr>
              <w:tabs>
                <w:tab w:val="clear" w:pos="567"/>
                <w:tab w:val="num" w:pos="154"/>
              </w:tabs>
              <w:ind w:left="154" w:firstLine="0"/>
              <w:rPr>
                <w:rFonts w:ascii="Times New Roman" w:hAnsi="Times New Roman" w:cs="Times New Roman"/>
                <w:sz w:val="24"/>
                <w:szCs w:val="24"/>
              </w:rPr>
            </w:pPr>
            <w:r w:rsidRPr="00F870A7">
              <w:rPr>
                <w:rFonts w:ascii="Times New Roman" w:hAnsi="Times New Roman" w:cs="Times New Roman"/>
                <w:sz w:val="24"/>
                <w:szCs w:val="24"/>
              </w:rPr>
              <w:t xml:space="preserve">исследовать в простейших случаях функции на монотонность, находить наибольшие и наименьшие </w:t>
            </w:r>
            <w:r w:rsidRPr="00F870A7">
              <w:rPr>
                <w:rFonts w:ascii="Times New Roman" w:hAnsi="Times New Roman" w:cs="Times New Roman"/>
                <w:sz w:val="24"/>
                <w:szCs w:val="24"/>
              </w:rPr>
              <w:lastRenderedPageBreak/>
              <w:t xml:space="preserve">значения функций, строить графики многочленов </w:t>
            </w:r>
            <w:r w:rsidRPr="00F870A7">
              <w:rPr>
                <w:rFonts w:ascii="Times New Roman" w:hAnsi="Times New Roman" w:cs="Times New Roman"/>
                <w:i/>
                <w:sz w:val="24"/>
                <w:szCs w:val="24"/>
              </w:rPr>
              <w:t>и простейших рациональных функций</w:t>
            </w:r>
            <w:r w:rsidRPr="00F870A7">
              <w:rPr>
                <w:rFonts w:ascii="Times New Roman" w:hAnsi="Times New Roman" w:cs="Times New Roman"/>
                <w:sz w:val="24"/>
                <w:szCs w:val="24"/>
              </w:rPr>
              <w:t xml:space="preserve"> с использованием аппарата математического анализа;</w:t>
            </w:r>
          </w:p>
          <w:p w:rsidR="004F0E15" w:rsidRPr="00F870A7" w:rsidRDefault="004F0E15" w:rsidP="00C93336">
            <w:pPr>
              <w:pStyle w:val="a6"/>
              <w:numPr>
                <w:ilvl w:val="0"/>
                <w:numId w:val="21"/>
              </w:numPr>
              <w:tabs>
                <w:tab w:val="clear" w:pos="567"/>
                <w:tab w:val="num" w:pos="154"/>
              </w:tabs>
              <w:ind w:left="154" w:firstLine="0"/>
              <w:rPr>
                <w:rFonts w:ascii="Times New Roman" w:hAnsi="Times New Roman" w:cs="Times New Roman"/>
                <w:sz w:val="24"/>
                <w:szCs w:val="24"/>
              </w:rPr>
            </w:pPr>
            <w:r w:rsidRPr="00F870A7">
              <w:rPr>
                <w:rFonts w:ascii="Times New Roman" w:hAnsi="Times New Roman" w:cs="Times New Roman"/>
                <w:i/>
                <w:sz w:val="24"/>
                <w:szCs w:val="24"/>
              </w:rPr>
              <w:t>вычислять в простейших случаях площади с использованием первообразной;</w:t>
            </w:r>
          </w:p>
          <w:p w:rsidR="004F0E15" w:rsidRPr="00F870A7" w:rsidRDefault="004F0E15" w:rsidP="00C93336">
            <w:pPr>
              <w:pStyle w:val="a6"/>
              <w:rPr>
                <w:rFonts w:ascii="Times New Roman" w:hAnsi="Times New Roman" w:cs="Times New Roman"/>
                <w:caps/>
                <w:sz w:val="24"/>
                <w:szCs w:val="24"/>
              </w:rPr>
            </w:pPr>
            <w:r w:rsidRPr="00F870A7">
              <w:rPr>
                <w:rFonts w:ascii="Times New Roman" w:hAnsi="Times New Roman" w:cs="Times New Roman"/>
                <w:caps/>
                <w:sz w:val="24"/>
                <w:szCs w:val="24"/>
              </w:rPr>
              <w:t>Уравнения и неравенства</w:t>
            </w:r>
          </w:p>
          <w:p w:rsidR="004F0E15" w:rsidRPr="00F870A7" w:rsidRDefault="004F0E15" w:rsidP="00C93336">
            <w:pPr>
              <w:pStyle w:val="a6"/>
              <w:rPr>
                <w:rFonts w:ascii="Times New Roman" w:hAnsi="Times New Roman" w:cs="Times New Roman"/>
                <w:b/>
                <w:sz w:val="24"/>
                <w:szCs w:val="24"/>
              </w:rPr>
            </w:pPr>
            <w:r w:rsidRPr="00F870A7">
              <w:rPr>
                <w:rFonts w:ascii="Times New Roman" w:hAnsi="Times New Roman" w:cs="Times New Roman"/>
                <w:b/>
                <w:sz w:val="24"/>
                <w:szCs w:val="24"/>
              </w:rPr>
              <w:t>уметь</w:t>
            </w:r>
          </w:p>
          <w:p w:rsidR="004F0E15" w:rsidRPr="00F870A7" w:rsidRDefault="004F0E15" w:rsidP="00C93336">
            <w:pPr>
              <w:pStyle w:val="a6"/>
              <w:numPr>
                <w:ilvl w:val="0"/>
                <w:numId w:val="22"/>
              </w:numPr>
              <w:tabs>
                <w:tab w:val="clear" w:pos="567"/>
                <w:tab w:val="num" w:pos="154"/>
              </w:tabs>
              <w:ind w:left="154" w:hanging="154"/>
              <w:rPr>
                <w:rFonts w:ascii="Times New Roman" w:hAnsi="Times New Roman" w:cs="Times New Roman"/>
                <w:sz w:val="24"/>
                <w:szCs w:val="24"/>
              </w:rPr>
            </w:pPr>
            <w:r w:rsidRPr="00F870A7">
              <w:rPr>
                <w:rFonts w:ascii="Times New Roman" w:hAnsi="Times New Roman" w:cs="Times New Roman"/>
                <w:sz w:val="24"/>
                <w:szCs w:val="24"/>
              </w:rPr>
              <w:t xml:space="preserve">решать рациональные, показательные и логарифмические уравнения и неравенства, </w:t>
            </w:r>
            <w:r w:rsidRPr="00F870A7">
              <w:rPr>
                <w:rFonts w:ascii="Times New Roman" w:hAnsi="Times New Roman" w:cs="Times New Roman"/>
                <w:i/>
                <w:sz w:val="24"/>
                <w:szCs w:val="24"/>
              </w:rPr>
              <w:t>простейшие иррациональные и тригонометрические уравнения, их системы</w:t>
            </w:r>
            <w:r w:rsidRPr="00F870A7">
              <w:rPr>
                <w:rFonts w:ascii="Times New Roman" w:hAnsi="Times New Roman" w:cs="Times New Roman"/>
                <w:sz w:val="24"/>
                <w:szCs w:val="24"/>
              </w:rPr>
              <w:t>;</w:t>
            </w:r>
          </w:p>
          <w:p w:rsidR="004F0E15" w:rsidRPr="00F870A7" w:rsidRDefault="004F0E15" w:rsidP="00C93336">
            <w:pPr>
              <w:pStyle w:val="a6"/>
              <w:numPr>
                <w:ilvl w:val="0"/>
                <w:numId w:val="22"/>
              </w:numPr>
              <w:tabs>
                <w:tab w:val="clear" w:pos="567"/>
                <w:tab w:val="num" w:pos="154"/>
              </w:tabs>
              <w:ind w:left="154" w:hanging="154"/>
              <w:rPr>
                <w:rFonts w:ascii="Times New Roman" w:hAnsi="Times New Roman" w:cs="Times New Roman"/>
                <w:sz w:val="24"/>
                <w:szCs w:val="24"/>
              </w:rPr>
            </w:pPr>
            <w:r w:rsidRPr="00F870A7">
              <w:rPr>
                <w:rFonts w:ascii="Times New Roman" w:hAnsi="Times New Roman" w:cs="Times New Roman"/>
                <w:sz w:val="24"/>
                <w:szCs w:val="24"/>
              </w:rPr>
              <w:t xml:space="preserve">составлять уравнения </w:t>
            </w:r>
            <w:r w:rsidRPr="00F870A7">
              <w:rPr>
                <w:rFonts w:ascii="Times New Roman" w:hAnsi="Times New Roman" w:cs="Times New Roman"/>
                <w:i/>
                <w:sz w:val="24"/>
                <w:szCs w:val="24"/>
              </w:rPr>
              <w:t>и неравенства</w:t>
            </w:r>
            <w:r w:rsidRPr="00F870A7">
              <w:rPr>
                <w:rFonts w:ascii="Times New Roman" w:hAnsi="Times New Roman" w:cs="Times New Roman"/>
                <w:sz w:val="24"/>
                <w:szCs w:val="24"/>
              </w:rPr>
              <w:t xml:space="preserve"> по условию задачи;</w:t>
            </w:r>
          </w:p>
          <w:p w:rsidR="004F0E15" w:rsidRPr="00F870A7" w:rsidRDefault="004F0E15" w:rsidP="00C93336">
            <w:pPr>
              <w:pStyle w:val="a6"/>
              <w:numPr>
                <w:ilvl w:val="0"/>
                <w:numId w:val="22"/>
              </w:numPr>
              <w:tabs>
                <w:tab w:val="clear" w:pos="567"/>
                <w:tab w:val="num" w:pos="154"/>
              </w:tabs>
              <w:ind w:left="154" w:hanging="154"/>
              <w:rPr>
                <w:rFonts w:ascii="Times New Roman" w:hAnsi="Times New Roman" w:cs="Times New Roman"/>
                <w:sz w:val="24"/>
                <w:szCs w:val="24"/>
              </w:rPr>
            </w:pPr>
            <w:r w:rsidRPr="00F870A7">
              <w:rPr>
                <w:rFonts w:ascii="Times New Roman" w:hAnsi="Times New Roman" w:cs="Times New Roman"/>
                <w:sz w:val="24"/>
                <w:szCs w:val="24"/>
              </w:rPr>
              <w:t>использовать для приближенного решения уравнений и неравен</w:t>
            </w:r>
            <w:proofErr w:type="gramStart"/>
            <w:r w:rsidRPr="00F870A7">
              <w:rPr>
                <w:rFonts w:ascii="Times New Roman" w:hAnsi="Times New Roman" w:cs="Times New Roman"/>
                <w:sz w:val="24"/>
                <w:szCs w:val="24"/>
              </w:rPr>
              <w:t>ств гр</w:t>
            </w:r>
            <w:proofErr w:type="gramEnd"/>
            <w:r w:rsidRPr="00F870A7">
              <w:rPr>
                <w:rFonts w:ascii="Times New Roman" w:hAnsi="Times New Roman" w:cs="Times New Roman"/>
                <w:sz w:val="24"/>
                <w:szCs w:val="24"/>
              </w:rPr>
              <w:t>афический метод;</w:t>
            </w:r>
          </w:p>
          <w:p w:rsidR="004F0E15" w:rsidRPr="00F870A7" w:rsidRDefault="004F0E15" w:rsidP="00C93336">
            <w:pPr>
              <w:pStyle w:val="a6"/>
              <w:numPr>
                <w:ilvl w:val="0"/>
                <w:numId w:val="22"/>
              </w:numPr>
              <w:tabs>
                <w:tab w:val="clear" w:pos="567"/>
                <w:tab w:val="num" w:pos="154"/>
              </w:tabs>
              <w:ind w:left="154" w:hanging="154"/>
              <w:rPr>
                <w:rFonts w:ascii="Times New Roman" w:hAnsi="Times New Roman" w:cs="Times New Roman"/>
                <w:sz w:val="24"/>
                <w:szCs w:val="24"/>
              </w:rPr>
            </w:pPr>
            <w:r w:rsidRPr="00F870A7">
              <w:rPr>
                <w:rFonts w:ascii="Times New Roman" w:hAnsi="Times New Roman" w:cs="Times New Roman"/>
                <w:sz w:val="24"/>
                <w:szCs w:val="24"/>
              </w:rPr>
              <w:t>изображать на координатной плоскости множества решений простейших уравнений и их систем;</w:t>
            </w:r>
          </w:p>
          <w:p w:rsidR="004F0E15" w:rsidRPr="00F870A7" w:rsidRDefault="004F0E15" w:rsidP="00C93336">
            <w:pPr>
              <w:pStyle w:val="a6"/>
              <w:rPr>
                <w:rFonts w:ascii="Times New Roman" w:hAnsi="Times New Roman" w:cs="Times New Roman"/>
                <w:caps/>
                <w:sz w:val="24"/>
                <w:szCs w:val="24"/>
              </w:rPr>
            </w:pPr>
            <w:r w:rsidRPr="00F870A7">
              <w:rPr>
                <w:rFonts w:ascii="Times New Roman" w:hAnsi="Times New Roman" w:cs="Times New Roman"/>
                <w:caps/>
                <w:sz w:val="24"/>
                <w:szCs w:val="24"/>
              </w:rPr>
              <w:t>Элементы комбинаторики, статистики и теории вероятностей</w:t>
            </w:r>
          </w:p>
          <w:p w:rsidR="004F0E15" w:rsidRPr="00F870A7" w:rsidRDefault="004F0E15" w:rsidP="00C93336">
            <w:pPr>
              <w:pStyle w:val="a6"/>
              <w:rPr>
                <w:rFonts w:ascii="Times New Roman" w:hAnsi="Times New Roman" w:cs="Times New Roman"/>
                <w:b/>
                <w:sz w:val="24"/>
                <w:szCs w:val="24"/>
              </w:rPr>
            </w:pPr>
            <w:r w:rsidRPr="00F870A7">
              <w:rPr>
                <w:rFonts w:ascii="Times New Roman" w:hAnsi="Times New Roman" w:cs="Times New Roman"/>
                <w:b/>
                <w:sz w:val="24"/>
                <w:szCs w:val="24"/>
              </w:rPr>
              <w:lastRenderedPageBreak/>
              <w:t>уметь</w:t>
            </w:r>
          </w:p>
          <w:p w:rsidR="004F0E15" w:rsidRPr="00F870A7" w:rsidRDefault="004F0E15" w:rsidP="00C93336">
            <w:pPr>
              <w:pStyle w:val="a6"/>
              <w:numPr>
                <w:ilvl w:val="0"/>
                <w:numId w:val="23"/>
              </w:numPr>
              <w:tabs>
                <w:tab w:val="clear" w:pos="567"/>
              </w:tabs>
              <w:ind w:left="154" w:hanging="154"/>
              <w:rPr>
                <w:rFonts w:ascii="Times New Roman" w:hAnsi="Times New Roman" w:cs="Times New Roman"/>
                <w:sz w:val="24"/>
                <w:szCs w:val="24"/>
              </w:rPr>
            </w:pPr>
            <w:r w:rsidRPr="00F870A7">
              <w:rPr>
                <w:rFonts w:ascii="Times New Roman" w:hAnsi="Times New Roman" w:cs="Times New Roman"/>
                <w:sz w:val="24"/>
                <w:szCs w:val="24"/>
              </w:rPr>
              <w:t>решать простейшие комбинаторные задачи методом перебора, а также с использованием известных формул;</w:t>
            </w:r>
          </w:p>
          <w:p w:rsidR="004F0E15" w:rsidRPr="00F870A7" w:rsidRDefault="004F0E15" w:rsidP="00C93336">
            <w:pPr>
              <w:pStyle w:val="a6"/>
              <w:numPr>
                <w:ilvl w:val="0"/>
                <w:numId w:val="23"/>
              </w:numPr>
              <w:tabs>
                <w:tab w:val="clear" w:pos="567"/>
              </w:tabs>
              <w:ind w:left="154" w:hanging="154"/>
              <w:rPr>
                <w:rFonts w:ascii="Times New Roman" w:hAnsi="Times New Roman" w:cs="Times New Roman"/>
                <w:sz w:val="24"/>
                <w:szCs w:val="24"/>
              </w:rPr>
            </w:pPr>
            <w:r w:rsidRPr="00F870A7">
              <w:rPr>
                <w:rFonts w:ascii="Times New Roman" w:hAnsi="Times New Roman" w:cs="Times New Roman"/>
                <w:sz w:val="24"/>
                <w:szCs w:val="24"/>
              </w:rPr>
              <w:t>вычислять в простейших случаях вероятности событий на основе подсчета числа исходов;</w:t>
            </w:r>
          </w:p>
          <w:p w:rsidR="004F0E15" w:rsidRPr="00F870A7" w:rsidRDefault="004F0E15" w:rsidP="00C93336">
            <w:pPr>
              <w:pStyle w:val="a6"/>
              <w:rPr>
                <w:rFonts w:ascii="Times New Roman" w:hAnsi="Times New Roman" w:cs="Times New Roman"/>
                <w:caps/>
                <w:sz w:val="24"/>
                <w:szCs w:val="24"/>
              </w:rPr>
            </w:pPr>
          </w:p>
          <w:p w:rsidR="004F0E15" w:rsidRPr="00F870A7" w:rsidRDefault="004F0E15" w:rsidP="00C93336">
            <w:pPr>
              <w:pStyle w:val="a6"/>
              <w:rPr>
                <w:rFonts w:ascii="Times New Roman" w:hAnsi="Times New Roman" w:cs="Times New Roman"/>
                <w:caps/>
                <w:sz w:val="24"/>
                <w:szCs w:val="24"/>
              </w:rPr>
            </w:pPr>
            <w:r w:rsidRPr="00F870A7">
              <w:rPr>
                <w:rFonts w:ascii="Times New Roman" w:hAnsi="Times New Roman" w:cs="Times New Roman"/>
                <w:caps/>
                <w:sz w:val="24"/>
                <w:szCs w:val="24"/>
              </w:rPr>
              <w:t>Геометрия</w:t>
            </w:r>
          </w:p>
          <w:p w:rsidR="004F0E15" w:rsidRPr="00F870A7" w:rsidRDefault="004F0E15" w:rsidP="00C93336">
            <w:pPr>
              <w:pStyle w:val="a6"/>
              <w:rPr>
                <w:rFonts w:ascii="Times New Roman" w:hAnsi="Times New Roman" w:cs="Times New Roman"/>
                <w:b/>
                <w:sz w:val="24"/>
                <w:szCs w:val="24"/>
              </w:rPr>
            </w:pPr>
            <w:r w:rsidRPr="00F870A7">
              <w:rPr>
                <w:rFonts w:ascii="Times New Roman" w:hAnsi="Times New Roman" w:cs="Times New Roman"/>
                <w:b/>
                <w:sz w:val="24"/>
                <w:szCs w:val="24"/>
              </w:rPr>
              <w:t>уметь</w:t>
            </w:r>
          </w:p>
          <w:p w:rsidR="004F0E15" w:rsidRPr="00F870A7" w:rsidRDefault="004F0E15" w:rsidP="00C93336">
            <w:pPr>
              <w:pStyle w:val="a6"/>
              <w:numPr>
                <w:ilvl w:val="0"/>
                <w:numId w:val="26"/>
              </w:numPr>
              <w:tabs>
                <w:tab w:val="clear" w:pos="567"/>
                <w:tab w:val="num" w:pos="154"/>
              </w:tabs>
              <w:ind w:left="154" w:hanging="154"/>
              <w:rPr>
                <w:rFonts w:ascii="Times New Roman" w:hAnsi="Times New Roman" w:cs="Times New Roman"/>
                <w:sz w:val="24"/>
                <w:szCs w:val="24"/>
              </w:rPr>
            </w:pPr>
            <w:r w:rsidRPr="00F870A7">
              <w:rPr>
                <w:rFonts w:ascii="Times New Roman" w:hAnsi="Times New Roman" w:cs="Times New Roman"/>
                <w:sz w:val="24"/>
                <w:szCs w:val="24"/>
              </w:rPr>
              <w:t>распознавать на чертежах и моделях пространственные формы; соотносить трехмерные объекты с их описаниями, изображениями;</w:t>
            </w:r>
          </w:p>
          <w:p w:rsidR="004F0E15" w:rsidRPr="00F870A7" w:rsidRDefault="004F0E15" w:rsidP="00C93336">
            <w:pPr>
              <w:pStyle w:val="a6"/>
              <w:numPr>
                <w:ilvl w:val="0"/>
                <w:numId w:val="26"/>
              </w:numPr>
              <w:tabs>
                <w:tab w:val="clear" w:pos="567"/>
                <w:tab w:val="num" w:pos="154"/>
              </w:tabs>
              <w:ind w:left="154" w:hanging="154"/>
              <w:rPr>
                <w:rFonts w:ascii="Times New Roman" w:hAnsi="Times New Roman" w:cs="Times New Roman"/>
                <w:sz w:val="24"/>
                <w:szCs w:val="24"/>
              </w:rPr>
            </w:pPr>
            <w:r w:rsidRPr="00F870A7">
              <w:rPr>
                <w:rFonts w:ascii="Times New Roman" w:hAnsi="Times New Roman" w:cs="Times New Roman"/>
                <w:sz w:val="24"/>
                <w:szCs w:val="24"/>
              </w:rPr>
              <w:t xml:space="preserve">описывать взаимное расположение прямых и плоскостей в пространстве, </w:t>
            </w:r>
            <w:r w:rsidRPr="00F870A7">
              <w:rPr>
                <w:rFonts w:ascii="Times New Roman" w:hAnsi="Times New Roman" w:cs="Times New Roman"/>
                <w:i/>
                <w:sz w:val="24"/>
                <w:szCs w:val="24"/>
              </w:rPr>
              <w:t>аргументировать свои суждения об этом расположении</w:t>
            </w:r>
            <w:r w:rsidRPr="00F870A7">
              <w:rPr>
                <w:rFonts w:ascii="Times New Roman" w:hAnsi="Times New Roman" w:cs="Times New Roman"/>
                <w:sz w:val="24"/>
                <w:szCs w:val="24"/>
              </w:rPr>
              <w:t>;</w:t>
            </w:r>
          </w:p>
          <w:p w:rsidR="004F0E15" w:rsidRPr="00F870A7" w:rsidRDefault="004F0E15" w:rsidP="00C93336">
            <w:pPr>
              <w:pStyle w:val="a6"/>
              <w:numPr>
                <w:ilvl w:val="0"/>
                <w:numId w:val="26"/>
              </w:numPr>
              <w:tabs>
                <w:tab w:val="clear" w:pos="567"/>
                <w:tab w:val="num" w:pos="154"/>
              </w:tabs>
              <w:ind w:left="154" w:hanging="154"/>
              <w:rPr>
                <w:rFonts w:ascii="Times New Roman" w:hAnsi="Times New Roman" w:cs="Times New Roman"/>
                <w:sz w:val="24"/>
                <w:szCs w:val="24"/>
              </w:rPr>
            </w:pPr>
            <w:r w:rsidRPr="00F870A7">
              <w:rPr>
                <w:rFonts w:ascii="Times New Roman" w:hAnsi="Times New Roman" w:cs="Times New Roman"/>
                <w:sz w:val="24"/>
                <w:szCs w:val="24"/>
              </w:rPr>
              <w:t>анализировать в простейших случаях взаимное расположение объектов в пространстве;</w:t>
            </w:r>
          </w:p>
          <w:p w:rsidR="004F0E15" w:rsidRPr="00F870A7" w:rsidRDefault="004F0E15" w:rsidP="00C93336">
            <w:pPr>
              <w:pStyle w:val="a6"/>
              <w:numPr>
                <w:ilvl w:val="0"/>
                <w:numId w:val="26"/>
              </w:numPr>
              <w:tabs>
                <w:tab w:val="clear" w:pos="567"/>
                <w:tab w:val="num" w:pos="154"/>
              </w:tabs>
              <w:ind w:left="154" w:hanging="154"/>
              <w:rPr>
                <w:rFonts w:ascii="Times New Roman" w:hAnsi="Times New Roman" w:cs="Times New Roman"/>
                <w:sz w:val="24"/>
                <w:szCs w:val="24"/>
              </w:rPr>
            </w:pPr>
            <w:r w:rsidRPr="00F870A7">
              <w:rPr>
                <w:rFonts w:ascii="Times New Roman" w:hAnsi="Times New Roman" w:cs="Times New Roman"/>
                <w:sz w:val="24"/>
                <w:szCs w:val="24"/>
              </w:rPr>
              <w:t>изображать основные многогранники и круглые тела; выполнять чертежи по условиям задач;</w:t>
            </w:r>
          </w:p>
          <w:p w:rsidR="004F0E15" w:rsidRPr="00F870A7" w:rsidRDefault="004F0E15" w:rsidP="00C93336">
            <w:pPr>
              <w:pStyle w:val="a6"/>
              <w:numPr>
                <w:ilvl w:val="0"/>
                <w:numId w:val="26"/>
              </w:numPr>
              <w:tabs>
                <w:tab w:val="clear" w:pos="567"/>
                <w:tab w:val="num" w:pos="154"/>
              </w:tabs>
              <w:ind w:left="154" w:hanging="154"/>
              <w:rPr>
                <w:rFonts w:ascii="Times New Roman" w:hAnsi="Times New Roman" w:cs="Times New Roman"/>
                <w:sz w:val="24"/>
                <w:szCs w:val="24"/>
              </w:rPr>
            </w:pPr>
            <w:r w:rsidRPr="00F870A7">
              <w:rPr>
                <w:rFonts w:ascii="Times New Roman" w:hAnsi="Times New Roman" w:cs="Times New Roman"/>
                <w:i/>
                <w:sz w:val="24"/>
                <w:szCs w:val="24"/>
              </w:rPr>
              <w:t>строить простейшие сечения куба, призмы, пирамиды</w:t>
            </w:r>
            <w:r w:rsidRPr="00F870A7">
              <w:rPr>
                <w:rFonts w:ascii="Times New Roman" w:hAnsi="Times New Roman" w:cs="Times New Roman"/>
                <w:sz w:val="24"/>
                <w:szCs w:val="24"/>
              </w:rPr>
              <w:t xml:space="preserve">; </w:t>
            </w:r>
          </w:p>
          <w:p w:rsidR="004F0E15" w:rsidRPr="00F870A7" w:rsidRDefault="004F0E15" w:rsidP="00C93336">
            <w:pPr>
              <w:pStyle w:val="a6"/>
              <w:numPr>
                <w:ilvl w:val="0"/>
                <w:numId w:val="26"/>
              </w:numPr>
              <w:tabs>
                <w:tab w:val="clear" w:pos="567"/>
                <w:tab w:val="num" w:pos="154"/>
              </w:tabs>
              <w:ind w:left="154" w:hanging="154"/>
              <w:rPr>
                <w:rFonts w:ascii="Times New Roman" w:hAnsi="Times New Roman" w:cs="Times New Roman"/>
                <w:sz w:val="24"/>
                <w:szCs w:val="24"/>
              </w:rPr>
            </w:pPr>
            <w:r w:rsidRPr="00F870A7">
              <w:rPr>
                <w:rFonts w:ascii="Times New Roman" w:hAnsi="Times New Roman" w:cs="Times New Roman"/>
                <w:sz w:val="24"/>
                <w:szCs w:val="24"/>
              </w:rPr>
              <w:t xml:space="preserve">решать планиметрические и </w:t>
            </w:r>
            <w:r w:rsidRPr="00F870A7">
              <w:rPr>
                <w:rFonts w:ascii="Times New Roman" w:hAnsi="Times New Roman" w:cs="Times New Roman"/>
                <w:sz w:val="24"/>
                <w:szCs w:val="24"/>
              </w:rPr>
              <w:lastRenderedPageBreak/>
              <w:t>простейшие стереометрические задачи на нахождение геометрических величин (длин, углов, площадей, объемов);</w:t>
            </w:r>
          </w:p>
          <w:p w:rsidR="004F0E15" w:rsidRPr="00F870A7" w:rsidRDefault="004F0E15" w:rsidP="00C93336">
            <w:pPr>
              <w:pStyle w:val="a6"/>
              <w:numPr>
                <w:ilvl w:val="0"/>
                <w:numId w:val="26"/>
              </w:numPr>
              <w:tabs>
                <w:tab w:val="clear" w:pos="567"/>
                <w:tab w:val="num" w:pos="154"/>
              </w:tabs>
              <w:ind w:left="154" w:hanging="154"/>
              <w:rPr>
                <w:rFonts w:ascii="Times New Roman" w:hAnsi="Times New Roman" w:cs="Times New Roman"/>
                <w:sz w:val="24"/>
                <w:szCs w:val="24"/>
              </w:rPr>
            </w:pPr>
            <w:r w:rsidRPr="00F870A7">
              <w:rPr>
                <w:rFonts w:ascii="Times New Roman" w:hAnsi="Times New Roman" w:cs="Times New Roman"/>
                <w:sz w:val="24"/>
                <w:szCs w:val="24"/>
              </w:rPr>
              <w:t>использовать при решении стереометрических задач планиметрические факты и методы;</w:t>
            </w:r>
          </w:p>
          <w:p w:rsidR="004F0E15" w:rsidRPr="00F870A7" w:rsidRDefault="004F0E15" w:rsidP="00C93336">
            <w:pPr>
              <w:pStyle w:val="a6"/>
              <w:numPr>
                <w:ilvl w:val="0"/>
                <w:numId w:val="26"/>
              </w:numPr>
              <w:tabs>
                <w:tab w:val="clear" w:pos="567"/>
                <w:tab w:val="num" w:pos="154"/>
              </w:tabs>
              <w:ind w:left="154" w:hanging="154"/>
              <w:rPr>
                <w:rFonts w:ascii="Times New Roman" w:eastAsia="Calibri" w:hAnsi="Times New Roman" w:cs="Times New Roman"/>
                <w:sz w:val="24"/>
                <w:szCs w:val="24"/>
              </w:rPr>
            </w:pPr>
            <w:r w:rsidRPr="00F870A7">
              <w:rPr>
                <w:rFonts w:ascii="Times New Roman" w:hAnsi="Times New Roman" w:cs="Times New Roman"/>
                <w:sz w:val="24"/>
                <w:szCs w:val="24"/>
              </w:rPr>
              <w:t>проводить доказательные рассуждения в ходе решения задач;</w:t>
            </w:r>
          </w:p>
        </w:tc>
        <w:tc>
          <w:tcPr>
            <w:tcW w:w="3480" w:type="dxa"/>
            <w:tcBorders>
              <w:top w:val="single" w:sz="4" w:space="0" w:color="000000" w:themeColor="text1"/>
              <w:left w:val="single" w:sz="4" w:space="0" w:color="auto"/>
              <w:bottom w:val="single" w:sz="4" w:space="0" w:color="000000" w:themeColor="text1"/>
            </w:tcBorders>
          </w:tcPr>
          <w:p w:rsidR="004F0E15" w:rsidRPr="00F870A7" w:rsidRDefault="004F0E15" w:rsidP="00C93336">
            <w:pPr>
              <w:pStyle w:val="a6"/>
              <w:rPr>
                <w:rFonts w:ascii="Times New Roman" w:hAnsi="Times New Roman" w:cs="Times New Roman"/>
                <w:caps/>
                <w:sz w:val="24"/>
                <w:szCs w:val="24"/>
              </w:rPr>
            </w:pPr>
            <w:r w:rsidRPr="00F870A7">
              <w:rPr>
                <w:rFonts w:ascii="Times New Roman" w:hAnsi="Times New Roman" w:cs="Times New Roman"/>
                <w:caps/>
                <w:sz w:val="24"/>
                <w:szCs w:val="24"/>
              </w:rPr>
              <w:lastRenderedPageBreak/>
              <w:t>Алгебра</w:t>
            </w:r>
          </w:p>
          <w:p w:rsidR="004F0E15" w:rsidRPr="00F870A7" w:rsidRDefault="004F0E15" w:rsidP="00C93336">
            <w:pPr>
              <w:pStyle w:val="a6"/>
              <w:rPr>
                <w:rFonts w:ascii="Times New Roman" w:hAnsi="Times New Roman" w:cs="Times New Roman"/>
                <w:b/>
                <w:sz w:val="24"/>
                <w:szCs w:val="24"/>
              </w:rPr>
            </w:pPr>
            <w:r w:rsidRPr="00F870A7">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F870A7">
              <w:rPr>
                <w:rFonts w:ascii="Times New Roman" w:hAnsi="Times New Roman" w:cs="Times New Roman"/>
                <w:b/>
                <w:sz w:val="24"/>
                <w:szCs w:val="24"/>
              </w:rPr>
              <w:t>для</w:t>
            </w:r>
            <w:proofErr w:type="gramEnd"/>
            <w:r w:rsidRPr="00F870A7">
              <w:rPr>
                <w:rFonts w:ascii="Times New Roman" w:hAnsi="Times New Roman" w:cs="Times New Roman"/>
                <w:b/>
                <w:sz w:val="24"/>
                <w:szCs w:val="24"/>
              </w:rPr>
              <w:t>:</w:t>
            </w:r>
          </w:p>
          <w:p w:rsidR="004F0E15" w:rsidRPr="00F870A7" w:rsidRDefault="004F0E15" w:rsidP="00C93336">
            <w:pPr>
              <w:pStyle w:val="a6"/>
              <w:numPr>
                <w:ilvl w:val="0"/>
                <w:numId w:val="24"/>
              </w:numPr>
              <w:tabs>
                <w:tab w:val="clear" w:pos="567"/>
                <w:tab w:val="num" w:pos="176"/>
              </w:tabs>
              <w:ind w:left="176" w:hanging="176"/>
              <w:rPr>
                <w:rFonts w:ascii="Times New Roman" w:hAnsi="Times New Roman" w:cs="Times New Roman"/>
                <w:sz w:val="24"/>
                <w:szCs w:val="24"/>
              </w:rPr>
            </w:pPr>
            <w:r w:rsidRPr="00F870A7">
              <w:rPr>
                <w:rFonts w:ascii="Times New Roman" w:hAnsi="Times New Roman" w:cs="Times New Roman"/>
                <w:sz w:val="24"/>
                <w:szCs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4F0E15" w:rsidRPr="00F870A7" w:rsidRDefault="004F0E15" w:rsidP="00C93336">
            <w:pPr>
              <w:pStyle w:val="a6"/>
              <w:rPr>
                <w:rFonts w:ascii="Times New Roman" w:hAnsi="Times New Roman" w:cs="Times New Roman"/>
                <w:caps/>
                <w:sz w:val="24"/>
                <w:szCs w:val="24"/>
              </w:rPr>
            </w:pPr>
          </w:p>
          <w:p w:rsidR="004F0E15" w:rsidRPr="00F870A7" w:rsidRDefault="004F0E15" w:rsidP="00C93336">
            <w:pPr>
              <w:pStyle w:val="a6"/>
              <w:rPr>
                <w:rFonts w:ascii="Times New Roman" w:hAnsi="Times New Roman" w:cs="Times New Roman"/>
                <w:caps/>
                <w:sz w:val="24"/>
                <w:szCs w:val="24"/>
              </w:rPr>
            </w:pPr>
          </w:p>
          <w:p w:rsidR="004F0E15" w:rsidRPr="00F870A7" w:rsidRDefault="004F0E15" w:rsidP="00C93336">
            <w:pPr>
              <w:pStyle w:val="a6"/>
              <w:rPr>
                <w:rFonts w:ascii="Times New Roman" w:hAnsi="Times New Roman" w:cs="Times New Roman"/>
                <w:caps/>
                <w:sz w:val="24"/>
                <w:szCs w:val="24"/>
              </w:rPr>
            </w:pPr>
          </w:p>
          <w:p w:rsidR="004F0E15" w:rsidRPr="00F870A7" w:rsidRDefault="004F0E15" w:rsidP="00C93336">
            <w:pPr>
              <w:pStyle w:val="a6"/>
              <w:rPr>
                <w:rFonts w:ascii="Times New Roman" w:hAnsi="Times New Roman" w:cs="Times New Roman"/>
                <w:caps/>
                <w:sz w:val="24"/>
                <w:szCs w:val="24"/>
              </w:rPr>
            </w:pPr>
            <w:r w:rsidRPr="00F870A7">
              <w:rPr>
                <w:rFonts w:ascii="Times New Roman" w:hAnsi="Times New Roman" w:cs="Times New Roman"/>
                <w:caps/>
                <w:sz w:val="24"/>
                <w:szCs w:val="24"/>
              </w:rPr>
              <w:t>Функции и графики</w:t>
            </w:r>
          </w:p>
          <w:p w:rsidR="004F0E15" w:rsidRPr="00F870A7" w:rsidRDefault="004F0E15" w:rsidP="00C93336">
            <w:pPr>
              <w:pStyle w:val="a6"/>
              <w:rPr>
                <w:rFonts w:ascii="Times New Roman" w:hAnsi="Times New Roman" w:cs="Times New Roman"/>
                <w:b/>
                <w:sz w:val="24"/>
                <w:szCs w:val="24"/>
              </w:rPr>
            </w:pPr>
            <w:r w:rsidRPr="00F870A7">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F870A7">
              <w:rPr>
                <w:rFonts w:ascii="Times New Roman" w:hAnsi="Times New Roman" w:cs="Times New Roman"/>
                <w:b/>
                <w:sz w:val="24"/>
                <w:szCs w:val="24"/>
              </w:rPr>
              <w:t>для</w:t>
            </w:r>
            <w:proofErr w:type="gramEnd"/>
            <w:r w:rsidRPr="00F870A7">
              <w:rPr>
                <w:rFonts w:ascii="Times New Roman" w:hAnsi="Times New Roman" w:cs="Times New Roman"/>
                <w:b/>
                <w:sz w:val="24"/>
                <w:szCs w:val="24"/>
              </w:rPr>
              <w:t>:</w:t>
            </w:r>
          </w:p>
          <w:p w:rsidR="004F0E15" w:rsidRPr="00F870A7" w:rsidRDefault="004F0E15" w:rsidP="00C93336">
            <w:pPr>
              <w:pStyle w:val="a6"/>
              <w:numPr>
                <w:ilvl w:val="0"/>
                <w:numId w:val="24"/>
              </w:numPr>
              <w:tabs>
                <w:tab w:val="clear" w:pos="567"/>
                <w:tab w:val="num" w:pos="35"/>
              </w:tabs>
              <w:ind w:left="176" w:hanging="176"/>
              <w:rPr>
                <w:rFonts w:ascii="Times New Roman" w:hAnsi="Times New Roman" w:cs="Times New Roman"/>
                <w:sz w:val="24"/>
                <w:szCs w:val="24"/>
              </w:rPr>
            </w:pPr>
            <w:r w:rsidRPr="00F870A7">
              <w:rPr>
                <w:rFonts w:ascii="Times New Roman" w:hAnsi="Times New Roman" w:cs="Times New Roman"/>
                <w:sz w:val="24"/>
                <w:szCs w:val="24"/>
              </w:rPr>
              <w:t>описания с помощью функций различных зависимостей, представления их графически, интерпретации графиков;</w:t>
            </w:r>
          </w:p>
          <w:p w:rsidR="004F0E15" w:rsidRPr="00F870A7" w:rsidRDefault="004F0E15" w:rsidP="00C93336">
            <w:pPr>
              <w:pStyle w:val="a6"/>
              <w:tabs>
                <w:tab w:val="num" w:pos="35"/>
              </w:tabs>
              <w:ind w:left="176" w:hanging="176"/>
              <w:rPr>
                <w:rFonts w:ascii="Times New Roman" w:hAnsi="Times New Roman" w:cs="Times New Roman"/>
                <w:caps/>
                <w:sz w:val="24"/>
                <w:szCs w:val="24"/>
              </w:rPr>
            </w:pPr>
          </w:p>
          <w:p w:rsidR="004F0E15" w:rsidRPr="00F870A7" w:rsidRDefault="004F0E15" w:rsidP="00C93336">
            <w:pPr>
              <w:pStyle w:val="a6"/>
              <w:tabs>
                <w:tab w:val="num" w:pos="35"/>
              </w:tabs>
              <w:ind w:left="176" w:hanging="176"/>
              <w:rPr>
                <w:rFonts w:ascii="Times New Roman" w:hAnsi="Times New Roman" w:cs="Times New Roman"/>
                <w:caps/>
                <w:sz w:val="24"/>
                <w:szCs w:val="24"/>
              </w:rPr>
            </w:pPr>
          </w:p>
          <w:p w:rsidR="004F0E15" w:rsidRPr="00F870A7" w:rsidRDefault="004F0E15" w:rsidP="00C93336">
            <w:pPr>
              <w:pStyle w:val="a6"/>
              <w:rPr>
                <w:rFonts w:ascii="Times New Roman" w:hAnsi="Times New Roman" w:cs="Times New Roman"/>
                <w:caps/>
                <w:sz w:val="24"/>
                <w:szCs w:val="24"/>
              </w:rPr>
            </w:pPr>
          </w:p>
          <w:p w:rsidR="004F0E15" w:rsidRPr="00F870A7" w:rsidRDefault="004F0E15" w:rsidP="00C93336">
            <w:pPr>
              <w:pStyle w:val="a6"/>
              <w:rPr>
                <w:rFonts w:ascii="Times New Roman" w:hAnsi="Times New Roman" w:cs="Times New Roman"/>
                <w:caps/>
                <w:sz w:val="24"/>
                <w:szCs w:val="24"/>
              </w:rPr>
            </w:pPr>
            <w:r w:rsidRPr="00F870A7">
              <w:rPr>
                <w:rFonts w:ascii="Times New Roman" w:hAnsi="Times New Roman" w:cs="Times New Roman"/>
                <w:caps/>
                <w:sz w:val="24"/>
                <w:szCs w:val="24"/>
              </w:rPr>
              <w:t>Начала математического анализа</w:t>
            </w:r>
          </w:p>
          <w:p w:rsidR="004F0E15" w:rsidRPr="00F870A7" w:rsidRDefault="004F0E15" w:rsidP="00C93336">
            <w:pPr>
              <w:pStyle w:val="a6"/>
              <w:rPr>
                <w:rFonts w:ascii="Times New Roman" w:hAnsi="Times New Roman" w:cs="Times New Roman"/>
                <w:b/>
                <w:sz w:val="24"/>
                <w:szCs w:val="24"/>
              </w:rPr>
            </w:pPr>
            <w:r w:rsidRPr="00F870A7">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F870A7">
              <w:rPr>
                <w:rFonts w:ascii="Times New Roman" w:hAnsi="Times New Roman" w:cs="Times New Roman"/>
                <w:b/>
                <w:sz w:val="24"/>
                <w:szCs w:val="24"/>
              </w:rPr>
              <w:t>для</w:t>
            </w:r>
            <w:proofErr w:type="gramEnd"/>
            <w:r w:rsidRPr="00F870A7">
              <w:rPr>
                <w:rFonts w:ascii="Times New Roman" w:hAnsi="Times New Roman" w:cs="Times New Roman"/>
                <w:b/>
                <w:sz w:val="24"/>
                <w:szCs w:val="24"/>
              </w:rPr>
              <w:t>:</w:t>
            </w:r>
          </w:p>
          <w:p w:rsidR="004F0E15" w:rsidRPr="00F870A7" w:rsidRDefault="004F0E15" w:rsidP="00C93336">
            <w:pPr>
              <w:pStyle w:val="a6"/>
              <w:numPr>
                <w:ilvl w:val="0"/>
                <w:numId w:val="24"/>
              </w:numPr>
              <w:tabs>
                <w:tab w:val="clear" w:pos="567"/>
                <w:tab w:val="num" w:pos="176"/>
              </w:tabs>
              <w:ind w:left="176" w:hanging="176"/>
              <w:rPr>
                <w:rFonts w:ascii="Times New Roman" w:hAnsi="Times New Roman" w:cs="Times New Roman"/>
                <w:sz w:val="24"/>
                <w:szCs w:val="24"/>
              </w:rPr>
            </w:pPr>
            <w:r w:rsidRPr="00F870A7">
              <w:rPr>
                <w:rFonts w:ascii="Times New Roman" w:hAnsi="Times New Roman" w:cs="Times New Roman"/>
                <w:sz w:val="24"/>
                <w:szCs w:val="24"/>
              </w:rPr>
              <w:t xml:space="preserve">решения прикладных задач, в том числе </w:t>
            </w:r>
            <w:proofErr w:type="spellStart"/>
            <w:proofErr w:type="gramStart"/>
            <w:r w:rsidRPr="00F870A7">
              <w:rPr>
                <w:rFonts w:ascii="Times New Roman" w:hAnsi="Times New Roman" w:cs="Times New Roman"/>
                <w:sz w:val="24"/>
                <w:szCs w:val="24"/>
              </w:rPr>
              <w:t>социально-экономи-ческих</w:t>
            </w:r>
            <w:proofErr w:type="spellEnd"/>
            <w:proofErr w:type="gramEnd"/>
            <w:r w:rsidRPr="00F870A7">
              <w:rPr>
                <w:rFonts w:ascii="Times New Roman" w:hAnsi="Times New Roman" w:cs="Times New Roman"/>
                <w:sz w:val="24"/>
                <w:szCs w:val="24"/>
              </w:rPr>
              <w:t xml:space="preserve"> и физических, на наибольшие и наименьшие значения, на нахождение скорости и ускорения;</w:t>
            </w:r>
          </w:p>
          <w:p w:rsidR="004F0E15" w:rsidRPr="00F870A7" w:rsidRDefault="004F0E15" w:rsidP="00C93336">
            <w:pPr>
              <w:pStyle w:val="a6"/>
              <w:rPr>
                <w:rFonts w:ascii="Times New Roman" w:hAnsi="Times New Roman" w:cs="Times New Roman"/>
                <w:caps/>
                <w:sz w:val="24"/>
                <w:szCs w:val="24"/>
              </w:rPr>
            </w:pPr>
          </w:p>
          <w:p w:rsidR="004F0E15" w:rsidRPr="00F870A7" w:rsidRDefault="004F0E15" w:rsidP="00C93336">
            <w:pPr>
              <w:pStyle w:val="a6"/>
              <w:rPr>
                <w:rFonts w:ascii="Times New Roman" w:hAnsi="Times New Roman" w:cs="Times New Roman"/>
                <w:caps/>
                <w:sz w:val="24"/>
                <w:szCs w:val="24"/>
              </w:rPr>
            </w:pPr>
          </w:p>
          <w:p w:rsidR="004F0E15" w:rsidRPr="00F870A7" w:rsidRDefault="004F0E15" w:rsidP="00C93336">
            <w:pPr>
              <w:pStyle w:val="a6"/>
              <w:rPr>
                <w:rFonts w:ascii="Times New Roman" w:hAnsi="Times New Roman" w:cs="Times New Roman"/>
                <w:caps/>
                <w:sz w:val="24"/>
                <w:szCs w:val="24"/>
              </w:rPr>
            </w:pPr>
          </w:p>
          <w:p w:rsidR="004F0E15" w:rsidRPr="00F870A7" w:rsidRDefault="004F0E15" w:rsidP="00C93336">
            <w:pPr>
              <w:pStyle w:val="a6"/>
              <w:rPr>
                <w:rFonts w:ascii="Times New Roman" w:hAnsi="Times New Roman" w:cs="Times New Roman"/>
                <w:caps/>
                <w:sz w:val="24"/>
                <w:szCs w:val="24"/>
              </w:rPr>
            </w:pPr>
            <w:r w:rsidRPr="00F870A7">
              <w:rPr>
                <w:rFonts w:ascii="Times New Roman" w:hAnsi="Times New Roman" w:cs="Times New Roman"/>
                <w:caps/>
                <w:sz w:val="24"/>
                <w:szCs w:val="24"/>
              </w:rPr>
              <w:t>Уравнения и неравенства</w:t>
            </w:r>
          </w:p>
          <w:p w:rsidR="004F0E15" w:rsidRPr="00F870A7" w:rsidRDefault="004F0E15" w:rsidP="00C93336">
            <w:pPr>
              <w:pStyle w:val="a6"/>
              <w:rPr>
                <w:rFonts w:ascii="Times New Roman" w:hAnsi="Times New Roman" w:cs="Times New Roman"/>
                <w:b/>
                <w:sz w:val="24"/>
                <w:szCs w:val="24"/>
              </w:rPr>
            </w:pPr>
            <w:r w:rsidRPr="00F870A7">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F870A7">
              <w:rPr>
                <w:rFonts w:ascii="Times New Roman" w:hAnsi="Times New Roman" w:cs="Times New Roman"/>
                <w:b/>
                <w:sz w:val="24"/>
                <w:szCs w:val="24"/>
              </w:rPr>
              <w:t>для</w:t>
            </w:r>
            <w:proofErr w:type="gramEnd"/>
            <w:r w:rsidRPr="00F870A7">
              <w:rPr>
                <w:rFonts w:ascii="Times New Roman" w:hAnsi="Times New Roman" w:cs="Times New Roman"/>
                <w:b/>
                <w:sz w:val="24"/>
                <w:szCs w:val="24"/>
              </w:rPr>
              <w:t>:</w:t>
            </w:r>
          </w:p>
          <w:p w:rsidR="004F0E15" w:rsidRPr="00F870A7" w:rsidRDefault="004F0E15" w:rsidP="00C93336">
            <w:pPr>
              <w:pStyle w:val="a6"/>
              <w:numPr>
                <w:ilvl w:val="0"/>
                <w:numId w:val="24"/>
              </w:numPr>
              <w:rPr>
                <w:rFonts w:ascii="Times New Roman" w:hAnsi="Times New Roman" w:cs="Times New Roman"/>
                <w:sz w:val="24"/>
                <w:szCs w:val="24"/>
              </w:rPr>
            </w:pPr>
            <w:r w:rsidRPr="00F870A7">
              <w:rPr>
                <w:rFonts w:ascii="Times New Roman" w:hAnsi="Times New Roman" w:cs="Times New Roman"/>
                <w:sz w:val="24"/>
                <w:szCs w:val="24"/>
              </w:rPr>
              <w:t>построения и исследования простейших математических моделей;</w:t>
            </w:r>
          </w:p>
          <w:p w:rsidR="004F0E15" w:rsidRPr="00F870A7" w:rsidRDefault="004F0E15" w:rsidP="00C93336">
            <w:pPr>
              <w:pStyle w:val="a6"/>
              <w:rPr>
                <w:rFonts w:ascii="Times New Roman" w:hAnsi="Times New Roman" w:cs="Times New Roman"/>
                <w:caps/>
                <w:sz w:val="24"/>
                <w:szCs w:val="24"/>
              </w:rPr>
            </w:pPr>
          </w:p>
          <w:p w:rsidR="004F0E15" w:rsidRPr="00F870A7" w:rsidRDefault="004F0E15" w:rsidP="00C93336">
            <w:pPr>
              <w:pStyle w:val="a6"/>
              <w:rPr>
                <w:rFonts w:ascii="Times New Roman" w:hAnsi="Times New Roman" w:cs="Times New Roman"/>
                <w:caps/>
                <w:sz w:val="24"/>
                <w:szCs w:val="24"/>
              </w:rPr>
            </w:pPr>
            <w:r w:rsidRPr="00F870A7">
              <w:rPr>
                <w:rFonts w:ascii="Times New Roman" w:hAnsi="Times New Roman" w:cs="Times New Roman"/>
                <w:caps/>
                <w:sz w:val="24"/>
                <w:szCs w:val="24"/>
              </w:rPr>
              <w:t xml:space="preserve">Элементы комбинаторики, </w:t>
            </w:r>
            <w:r w:rsidRPr="00F870A7">
              <w:rPr>
                <w:rFonts w:ascii="Times New Roman" w:hAnsi="Times New Roman" w:cs="Times New Roman"/>
                <w:caps/>
                <w:sz w:val="24"/>
                <w:szCs w:val="24"/>
              </w:rPr>
              <w:lastRenderedPageBreak/>
              <w:t>статистики и теории вероятностей</w:t>
            </w:r>
          </w:p>
          <w:p w:rsidR="004F0E15" w:rsidRPr="00F870A7" w:rsidRDefault="004F0E15" w:rsidP="00C93336">
            <w:pPr>
              <w:pStyle w:val="a6"/>
              <w:rPr>
                <w:rFonts w:ascii="Times New Roman" w:hAnsi="Times New Roman" w:cs="Times New Roman"/>
                <w:b/>
                <w:sz w:val="24"/>
                <w:szCs w:val="24"/>
              </w:rPr>
            </w:pPr>
            <w:r w:rsidRPr="00F870A7">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F870A7">
              <w:rPr>
                <w:rFonts w:ascii="Times New Roman" w:hAnsi="Times New Roman" w:cs="Times New Roman"/>
                <w:b/>
                <w:sz w:val="24"/>
                <w:szCs w:val="24"/>
              </w:rPr>
              <w:t>для</w:t>
            </w:r>
            <w:proofErr w:type="gramEnd"/>
            <w:r w:rsidRPr="00F870A7">
              <w:rPr>
                <w:rFonts w:ascii="Times New Roman" w:hAnsi="Times New Roman" w:cs="Times New Roman"/>
                <w:b/>
                <w:sz w:val="24"/>
                <w:szCs w:val="24"/>
              </w:rPr>
              <w:t>:</w:t>
            </w:r>
          </w:p>
          <w:p w:rsidR="004F0E15" w:rsidRPr="00F870A7" w:rsidRDefault="004F0E15" w:rsidP="00C93336">
            <w:pPr>
              <w:pStyle w:val="a6"/>
              <w:numPr>
                <w:ilvl w:val="0"/>
                <w:numId w:val="24"/>
              </w:numPr>
              <w:tabs>
                <w:tab w:val="clear" w:pos="567"/>
                <w:tab w:val="num" w:pos="0"/>
              </w:tabs>
              <w:ind w:left="35" w:hanging="35"/>
              <w:rPr>
                <w:rFonts w:ascii="Times New Roman" w:hAnsi="Times New Roman" w:cs="Times New Roman"/>
                <w:sz w:val="24"/>
                <w:szCs w:val="24"/>
              </w:rPr>
            </w:pPr>
            <w:r w:rsidRPr="00F870A7">
              <w:rPr>
                <w:rFonts w:ascii="Times New Roman" w:hAnsi="Times New Roman" w:cs="Times New Roman"/>
                <w:sz w:val="24"/>
                <w:szCs w:val="24"/>
              </w:rPr>
              <w:t>анализа реальных числовых данных, представленных в виде диаграмм, графиков;</w:t>
            </w:r>
          </w:p>
          <w:p w:rsidR="004F0E15" w:rsidRPr="00F870A7" w:rsidRDefault="004F0E15" w:rsidP="00C93336">
            <w:pPr>
              <w:pStyle w:val="a6"/>
              <w:numPr>
                <w:ilvl w:val="0"/>
                <w:numId w:val="24"/>
              </w:numPr>
              <w:tabs>
                <w:tab w:val="clear" w:pos="567"/>
                <w:tab w:val="num" w:pos="0"/>
              </w:tabs>
              <w:ind w:left="35" w:hanging="35"/>
              <w:rPr>
                <w:rFonts w:ascii="Times New Roman" w:hAnsi="Times New Roman" w:cs="Times New Roman"/>
                <w:sz w:val="24"/>
                <w:szCs w:val="24"/>
              </w:rPr>
            </w:pPr>
            <w:r w:rsidRPr="00F870A7">
              <w:rPr>
                <w:rFonts w:ascii="Times New Roman" w:hAnsi="Times New Roman" w:cs="Times New Roman"/>
                <w:sz w:val="24"/>
                <w:szCs w:val="24"/>
              </w:rPr>
              <w:t>анализа информации статистического характера;</w:t>
            </w:r>
          </w:p>
          <w:p w:rsidR="004F0E15" w:rsidRPr="00F870A7" w:rsidRDefault="004F0E15" w:rsidP="00C93336">
            <w:pPr>
              <w:pStyle w:val="a6"/>
              <w:tabs>
                <w:tab w:val="right" w:pos="2981"/>
              </w:tabs>
              <w:rPr>
                <w:rFonts w:ascii="Times New Roman" w:hAnsi="Times New Roman" w:cs="Times New Roman"/>
                <w:caps/>
                <w:sz w:val="24"/>
                <w:szCs w:val="24"/>
              </w:rPr>
            </w:pPr>
            <w:r w:rsidRPr="00F870A7">
              <w:rPr>
                <w:rFonts w:ascii="Times New Roman" w:hAnsi="Times New Roman" w:cs="Times New Roman"/>
                <w:caps/>
                <w:sz w:val="24"/>
                <w:szCs w:val="24"/>
              </w:rPr>
              <w:t>Геометрия</w:t>
            </w:r>
            <w:r w:rsidRPr="00F870A7">
              <w:rPr>
                <w:rFonts w:ascii="Times New Roman" w:hAnsi="Times New Roman" w:cs="Times New Roman"/>
                <w:caps/>
                <w:sz w:val="24"/>
                <w:szCs w:val="24"/>
              </w:rPr>
              <w:tab/>
            </w:r>
          </w:p>
          <w:p w:rsidR="004F0E15" w:rsidRPr="00F870A7" w:rsidRDefault="004F0E15" w:rsidP="00C93336">
            <w:pPr>
              <w:pStyle w:val="a6"/>
              <w:rPr>
                <w:rFonts w:ascii="Times New Roman" w:hAnsi="Times New Roman" w:cs="Times New Roman"/>
                <w:b/>
                <w:sz w:val="24"/>
                <w:szCs w:val="24"/>
              </w:rPr>
            </w:pPr>
            <w:r w:rsidRPr="00F870A7">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F870A7">
              <w:rPr>
                <w:rFonts w:ascii="Times New Roman" w:hAnsi="Times New Roman" w:cs="Times New Roman"/>
                <w:b/>
                <w:sz w:val="24"/>
                <w:szCs w:val="24"/>
              </w:rPr>
              <w:t>для</w:t>
            </w:r>
            <w:proofErr w:type="gramEnd"/>
            <w:r w:rsidRPr="00F870A7">
              <w:rPr>
                <w:rFonts w:ascii="Times New Roman" w:hAnsi="Times New Roman" w:cs="Times New Roman"/>
                <w:b/>
                <w:sz w:val="24"/>
                <w:szCs w:val="24"/>
              </w:rPr>
              <w:t>:</w:t>
            </w:r>
          </w:p>
          <w:p w:rsidR="004F0E15" w:rsidRPr="00F870A7" w:rsidRDefault="004F0E15" w:rsidP="00C93336">
            <w:pPr>
              <w:pStyle w:val="a6"/>
              <w:numPr>
                <w:ilvl w:val="0"/>
                <w:numId w:val="25"/>
              </w:numPr>
              <w:tabs>
                <w:tab w:val="clear" w:pos="567"/>
                <w:tab w:val="num" w:pos="176"/>
              </w:tabs>
              <w:ind w:left="176" w:hanging="176"/>
              <w:rPr>
                <w:rFonts w:ascii="Times New Roman" w:hAnsi="Times New Roman" w:cs="Times New Roman"/>
                <w:sz w:val="24"/>
                <w:szCs w:val="24"/>
              </w:rPr>
            </w:pPr>
            <w:r w:rsidRPr="00F870A7">
              <w:rPr>
                <w:rFonts w:ascii="Times New Roman" w:hAnsi="Times New Roman" w:cs="Times New Roman"/>
                <w:sz w:val="24"/>
                <w:szCs w:val="24"/>
              </w:rPr>
              <w:t>исследования (моделирования) несложных практических ситуаций на основе изученных формул и свойств фигур;</w:t>
            </w:r>
          </w:p>
          <w:p w:rsidR="004F0E15" w:rsidRPr="00F870A7" w:rsidRDefault="004F0E15" w:rsidP="00C93336">
            <w:pPr>
              <w:pStyle w:val="a6"/>
              <w:numPr>
                <w:ilvl w:val="0"/>
                <w:numId w:val="25"/>
              </w:numPr>
              <w:tabs>
                <w:tab w:val="clear" w:pos="567"/>
                <w:tab w:val="num" w:pos="176"/>
              </w:tabs>
              <w:ind w:left="176" w:hanging="176"/>
              <w:rPr>
                <w:rFonts w:ascii="Times New Roman" w:eastAsia="Calibri" w:hAnsi="Times New Roman" w:cs="Times New Roman"/>
                <w:sz w:val="24"/>
                <w:szCs w:val="24"/>
              </w:rPr>
            </w:pPr>
            <w:r w:rsidRPr="00F870A7">
              <w:rPr>
                <w:rFonts w:ascii="Times New Roman" w:hAnsi="Times New Roman" w:cs="Times New Roman"/>
                <w:sz w:val="24"/>
                <w:szCs w:val="24"/>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tc>
      </w:tr>
      <w:tr w:rsidR="004F0E15" w:rsidRPr="00F870A7" w:rsidTr="00C93336">
        <w:tc>
          <w:tcPr>
            <w:tcW w:w="1668" w:type="dxa"/>
            <w:tcBorders>
              <w:top w:val="single" w:sz="4" w:space="0" w:color="000000" w:themeColor="text1"/>
              <w:bottom w:val="single" w:sz="4" w:space="0" w:color="000000" w:themeColor="text1"/>
            </w:tcBorders>
          </w:tcPr>
          <w:p w:rsidR="004F0E15" w:rsidRPr="00F870A7" w:rsidRDefault="004F0E15" w:rsidP="00C93336">
            <w:pPr>
              <w:pStyle w:val="a6"/>
              <w:rPr>
                <w:rFonts w:ascii="Times New Roman" w:hAnsi="Times New Roman" w:cs="Times New Roman"/>
                <w:sz w:val="24"/>
                <w:szCs w:val="24"/>
              </w:rPr>
            </w:pPr>
            <w:r w:rsidRPr="00F870A7">
              <w:rPr>
                <w:rFonts w:ascii="Times New Roman" w:hAnsi="Times New Roman" w:cs="Times New Roman"/>
                <w:sz w:val="24"/>
                <w:szCs w:val="24"/>
              </w:rPr>
              <w:lastRenderedPageBreak/>
              <w:t>Информатика и ИКТ</w:t>
            </w:r>
          </w:p>
        </w:tc>
        <w:tc>
          <w:tcPr>
            <w:tcW w:w="3260" w:type="dxa"/>
            <w:tcBorders>
              <w:top w:val="single" w:sz="4" w:space="0" w:color="000000" w:themeColor="text1"/>
              <w:bottom w:val="single" w:sz="4" w:space="0" w:color="000000" w:themeColor="text1"/>
            </w:tcBorders>
          </w:tcPr>
          <w:p w:rsidR="004F0E15" w:rsidRPr="00F870A7" w:rsidRDefault="004F0E15" w:rsidP="00C93336">
            <w:pPr>
              <w:pStyle w:val="a6"/>
              <w:rPr>
                <w:rFonts w:ascii="Times New Roman" w:eastAsia="Calibri" w:hAnsi="Times New Roman" w:cs="Times New Roman"/>
                <w:sz w:val="24"/>
                <w:szCs w:val="24"/>
              </w:rPr>
            </w:pPr>
            <w:r w:rsidRPr="00F870A7">
              <w:rPr>
                <w:rFonts w:ascii="Times New Roman" w:eastAsia="Calibri" w:hAnsi="Times New Roman" w:cs="Times New Roman"/>
                <w:sz w:val="24"/>
                <w:szCs w:val="24"/>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4F0E15" w:rsidRPr="00F870A7" w:rsidRDefault="004F0E15" w:rsidP="00C93336">
            <w:pPr>
              <w:pStyle w:val="a6"/>
              <w:rPr>
                <w:rFonts w:ascii="Times New Roman" w:hAnsi="Times New Roman" w:cs="Times New Roman"/>
                <w:sz w:val="24"/>
                <w:szCs w:val="24"/>
              </w:rPr>
            </w:pPr>
          </w:p>
        </w:tc>
        <w:tc>
          <w:tcPr>
            <w:tcW w:w="3544" w:type="dxa"/>
            <w:tcBorders>
              <w:top w:val="single" w:sz="4" w:space="0" w:color="000000" w:themeColor="text1"/>
              <w:bottom w:val="single" w:sz="4" w:space="0" w:color="000000" w:themeColor="text1"/>
              <w:right w:val="single" w:sz="4" w:space="0" w:color="auto"/>
            </w:tcBorders>
          </w:tcPr>
          <w:p w:rsidR="004F0E15" w:rsidRPr="00F870A7" w:rsidRDefault="004F0E15" w:rsidP="00C93336">
            <w:pPr>
              <w:pStyle w:val="a6"/>
              <w:rPr>
                <w:rFonts w:ascii="Times New Roman" w:eastAsia="Calibri" w:hAnsi="Times New Roman" w:cs="Times New Roman"/>
                <w:b/>
                <w:sz w:val="24"/>
                <w:szCs w:val="24"/>
              </w:rPr>
            </w:pPr>
            <w:r w:rsidRPr="00F870A7">
              <w:rPr>
                <w:rFonts w:ascii="Times New Roman" w:eastAsia="Calibri" w:hAnsi="Times New Roman" w:cs="Times New Roman"/>
                <w:b/>
                <w:sz w:val="24"/>
                <w:szCs w:val="24"/>
              </w:rPr>
              <w:t>знать/понимать</w:t>
            </w:r>
          </w:p>
          <w:p w:rsidR="004F0E15" w:rsidRPr="00F870A7" w:rsidRDefault="004F0E15" w:rsidP="00C93336">
            <w:pPr>
              <w:pStyle w:val="a6"/>
              <w:rPr>
                <w:rFonts w:ascii="Times New Roman" w:eastAsia="Calibri" w:hAnsi="Times New Roman" w:cs="Times New Roman"/>
                <w:sz w:val="24"/>
                <w:szCs w:val="24"/>
              </w:rPr>
            </w:pPr>
            <w:r w:rsidRPr="00F870A7">
              <w:rPr>
                <w:rFonts w:ascii="Times New Roman" w:eastAsia="Calibri" w:hAnsi="Times New Roman" w:cs="Times New Roman"/>
                <w:sz w:val="24"/>
                <w:szCs w:val="24"/>
              </w:rPr>
              <w:t>1. Объяснять различные подходы к определению понятия "информация".</w:t>
            </w:r>
          </w:p>
          <w:p w:rsidR="004F0E15" w:rsidRPr="00F870A7" w:rsidRDefault="004F0E15" w:rsidP="00C93336">
            <w:pPr>
              <w:pStyle w:val="a6"/>
              <w:rPr>
                <w:rFonts w:ascii="Times New Roman" w:eastAsia="Calibri" w:hAnsi="Times New Roman" w:cs="Times New Roman"/>
                <w:sz w:val="24"/>
                <w:szCs w:val="24"/>
              </w:rPr>
            </w:pPr>
            <w:r w:rsidRPr="00F870A7">
              <w:rPr>
                <w:rFonts w:ascii="Times New Roman" w:eastAsia="Calibri" w:hAnsi="Times New Roman" w:cs="Times New Roman"/>
                <w:sz w:val="24"/>
                <w:szCs w:val="24"/>
              </w:rPr>
              <w:t>2. Различать методы измерения количества информации: вероятностный и алфавитный. Знать единицы измерения информации.</w:t>
            </w:r>
          </w:p>
          <w:p w:rsidR="004F0E15" w:rsidRPr="00F870A7" w:rsidRDefault="004F0E15" w:rsidP="00C93336">
            <w:pPr>
              <w:pStyle w:val="a6"/>
              <w:rPr>
                <w:rFonts w:ascii="Times New Roman" w:eastAsia="Calibri" w:hAnsi="Times New Roman" w:cs="Times New Roman"/>
                <w:sz w:val="24"/>
                <w:szCs w:val="24"/>
              </w:rPr>
            </w:pPr>
            <w:r w:rsidRPr="00F870A7">
              <w:rPr>
                <w:rFonts w:ascii="Times New Roman" w:eastAsia="Calibri" w:hAnsi="Times New Roman" w:cs="Times New Roman"/>
                <w:sz w:val="24"/>
                <w:szCs w:val="24"/>
              </w:rPr>
              <w:t>3.Назначение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roofErr w:type="gramStart"/>
            <w:r w:rsidRPr="00F870A7">
              <w:rPr>
                <w:rFonts w:ascii="Times New Roman" w:eastAsia="Calibri" w:hAnsi="Times New Roman" w:cs="Times New Roman"/>
                <w:sz w:val="24"/>
                <w:szCs w:val="24"/>
              </w:rPr>
              <w:t>;.</w:t>
            </w:r>
            <w:proofErr w:type="gramEnd"/>
          </w:p>
          <w:p w:rsidR="004F0E15" w:rsidRPr="00F870A7" w:rsidRDefault="004F0E15" w:rsidP="00C93336">
            <w:pPr>
              <w:pStyle w:val="a6"/>
              <w:rPr>
                <w:rFonts w:ascii="Times New Roman" w:eastAsia="Calibri" w:hAnsi="Times New Roman" w:cs="Times New Roman"/>
                <w:sz w:val="24"/>
                <w:szCs w:val="24"/>
              </w:rPr>
            </w:pPr>
            <w:r w:rsidRPr="00F870A7">
              <w:rPr>
                <w:rFonts w:ascii="Times New Roman" w:eastAsia="Calibri" w:hAnsi="Times New Roman" w:cs="Times New Roman"/>
                <w:sz w:val="24"/>
                <w:szCs w:val="24"/>
              </w:rPr>
              <w:t>4. Назначение и виды информационных моделей, описывающих реальные объекты или процессы.</w:t>
            </w:r>
          </w:p>
          <w:p w:rsidR="004F0E15" w:rsidRPr="00F870A7" w:rsidRDefault="004F0E15" w:rsidP="00C93336">
            <w:pPr>
              <w:pStyle w:val="a6"/>
              <w:rPr>
                <w:rFonts w:ascii="Times New Roman" w:eastAsia="Calibri" w:hAnsi="Times New Roman" w:cs="Times New Roman"/>
                <w:sz w:val="24"/>
                <w:szCs w:val="24"/>
              </w:rPr>
            </w:pPr>
            <w:r w:rsidRPr="00F870A7">
              <w:rPr>
                <w:rFonts w:ascii="Times New Roman" w:eastAsia="Calibri" w:hAnsi="Times New Roman" w:cs="Times New Roman"/>
                <w:sz w:val="24"/>
                <w:szCs w:val="24"/>
              </w:rPr>
              <w:t xml:space="preserve">5. Использование алгоритма как </w:t>
            </w:r>
            <w:r w:rsidRPr="00F870A7">
              <w:rPr>
                <w:rFonts w:ascii="Times New Roman" w:eastAsia="Calibri" w:hAnsi="Times New Roman" w:cs="Times New Roman"/>
                <w:sz w:val="24"/>
                <w:szCs w:val="24"/>
              </w:rPr>
              <w:lastRenderedPageBreak/>
              <w:t>модели автоматизации деятельности</w:t>
            </w:r>
          </w:p>
          <w:p w:rsidR="004F0E15" w:rsidRPr="00F870A7" w:rsidRDefault="004F0E15" w:rsidP="00C93336">
            <w:pPr>
              <w:pStyle w:val="a6"/>
              <w:rPr>
                <w:rFonts w:ascii="Times New Roman" w:hAnsi="Times New Roman" w:cs="Times New Roman"/>
                <w:i/>
                <w:sz w:val="24"/>
                <w:szCs w:val="24"/>
              </w:rPr>
            </w:pPr>
            <w:r w:rsidRPr="00F870A7">
              <w:rPr>
                <w:rFonts w:ascii="Times New Roman" w:eastAsia="Calibri" w:hAnsi="Times New Roman" w:cs="Times New Roman"/>
                <w:sz w:val="24"/>
                <w:szCs w:val="24"/>
              </w:rPr>
              <w:t>6. Назначение и функции операционных систем.</w:t>
            </w:r>
          </w:p>
        </w:tc>
        <w:tc>
          <w:tcPr>
            <w:tcW w:w="3543" w:type="dxa"/>
            <w:tcBorders>
              <w:top w:val="single" w:sz="4" w:space="0" w:color="000000" w:themeColor="text1"/>
              <w:left w:val="single" w:sz="4" w:space="0" w:color="auto"/>
              <w:bottom w:val="single" w:sz="4" w:space="0" w:color="000000" w:themeColor="text1"/>
              <w:right w:val="single" w:sz="4" w:space="0" w:color="auto"/>
            </w:tcBorders>
          </w:tcPr>
          <w:p w:rsidR="004F0E15" w:rsidRPr="00F870A7" w:rsidRDefault="004F0E15" w:rsidP="00C93336">
            <w:pPr>
              <w:pStyle w:val="a6"/>
              <w:rPr>
                <w:rFonts w:ascii="Times New Roman" w:eastAsia="Calibri" w:hAnsi="Times New Roman" w:cs="Times New Roman"/>
                <w:b/>
                <w:sz w:val="24"/>
                <w:szCs w:val="24"/>
              </w:rPr>
            </w:pPr>
            <w:r w:rsidRPr="00F870A7">
              <w:rPr>
                <w:rFonts w:ascii="Times New Roman" w:eastAsia="Calibri" w:hAnsi="Times New Roman" w:cs="Times New Roman"/>
                <w:b/>
                <w:sz w:val="24"/>
                <w:szCs w:val="24"/>
              </w:rPr>
              <w:lastRenderedPageBreak/>
              <w:t>уметь</w:t>
            </w:r>
          </w:p>
          <w:p w:rsidR="004F0E15" w:rsidRPr="00F870A7" w:rsidRDefault="004F0E15" w:rsidP="00C93336">
            <w:pPr>
              <w:pStyle w:val="a6"/>
              <w:rPr>
                <w:rFonts w:ascii="Times New Roman" w:eastAsia="Calibri" w:hAnsi="Times New Roman" w:cs="Times New Roman"/>
                <w:sz w:val="24"/>
                <w:szCs w:val="24"/>
              </w:rPr>
            </w:pPr>
            <w:r w:rsidRPr="00F870A7">
              <w:rPr>
                <w:rFonts w:ascii="Times New Roman" w:eastAsia="Calibri" w:hAnsi="Times New Roman" w:cs="Times New Roman"/>
                <w:sz w:val="24"/>
                <w:szCs w:val="24"/>
              </w:rPr>
              <w:t>1. Оценивать достоверность информации, сопоставляя различные источники.</w:t>
            </w:r>
          </w:p>
          <w:p w:rsidR="004F0E15" w:rsidRPr="00F870A7" w:rsidRDefault="004F0E15" w:rsidP="00C93336">
            <w:pPr>
              <w:pStyle w:val="a6"/>
              <w:rPr>
                <w:rFonts w:ascii="Times New Roman" w:eastAsia="Calibri" w:hAnsi="Times New Roman" w:cs="Times New Roman"/>
                <w:sz w:val="24"/>
                <w:szCs w:val="24"/>
              </w:rPr>
            </w:pPr>
            <w:r w:rsidRPr="00F870A7">
              <w:rPr>
                <w:rFonts w:ascii="Times New Roman" w:eastAsia="Calibri" w:hAnsi="Times New Roman" w:cs="Times New Roman"/>
                <w:sz w:val="24"/>
                <w:szCs w:val="24"/>
              </w:rPr>
              <w:t>2. Распознавать информационные процессы в различных системах.</w:t>
            </w:r>
          </w:p>
          <w:p w:rsidR="004F0E15" w:rsidRPr="00F870A7" w:rsidRDefault="004F0E15" w:rsidP="00C93336">
            <w:pPr>
              <w:pStyle w:val="a6"/>
              <w:rPr>
                <w:rFonts w:ascii="Times New Roman" w:eastAsia="Calibri" w:hAnsi="Times New Roman" w:cs="Times New Roman"/>
                <w:sz w:val="24"/>
                <w:szCs w:val="24"/>
              </w:rPr>
            </w:pPr>
            <w:r w:rsidRPr="00F870A7">
              <w:rPr>
                <w:rFonts w:ascii="Times New Roman" w:eastAsia="Calibri" w:hAnsi="Times New Roman" w:cs="Times New Roman"/>
                <w:sz w:val="24"/>
                <w:szCs w:val="24"/>
              </w:rPr>
              <w:t>3. Использовать готовые информационные модели, оценивать их соответствие реальному объекту и целям моделирования.</w:t>
            </w:r>
          </w:p>
          <w:p w:rsidR="004F0E15" w:rsidRPr="00F870A7" w:rsidRDefault="004F0E15" w:rsidP="00C93336">
            <w:pPr>
              <w:pStyle w:val="a6"/>
              <w:rPr>
                <w:rFonts w:ascii="Times New Roman" w:eastAsia="Calibri" w:hAnsi="Times New Roman" w:cs="Times New Roman"/>
                <w:sz w:val="24"/>
                <w:szCs w:val="24"/>
              </w:rPr>
            </w:pPr>
            <w:r w:rsidRPr="00F870A7">
              <w:rPr>
                <w:rFonts w:ascii="Times New Roman" w:eastAsia="Calibri" w:hAnsi="Times New Roman" w:cs="Times New Roman"/>
                <w:sz w:val="24"/>
                <w:szCs w:val="24"/>
              </w:rPr>
              <w:t>4. Осуществлять выбор способа представления информации в соответствии с поставленной задачей.</w:t>
            </w:r>
          </w:p>
          <w:p w:rsidR="004F0E15" w:rsidRPr="00F870A7" w:rsidRDefault="004F0E15" w:rsidP="00C93336">
            <w:pPr>
              <w:pStyle w:val="a6"/>
              <w:rPr>
                <w:rFonts w:ascii="Times New Roman" w:eastAsia="Calibri" w:hAnsi="Times New Roman" w:cs="Times New Roman"/>
                <w:sz w:val="24"/>
                <w:szCs w:val="24"/>
              </w:rPr>
            </w:pPr>
            <w:r w:rsidRPr="00F870A7">
              <w:rPr>
                <w:rFonts w:ascii="Times New Roman" w:eastAsia="Calibri" w:hAnsi="Times New Roman" w:cs="Times New Roman"/>
                <w:sz w:val="24"/>
                <w:szCs w:val="24"/>
              </w:rPr>
              <w:t>5. Иллюстрировать учебные работы с использованием средств информационных технологий.</w:t>
            </w:r>
          </w:p>
          <w:p w:rsidR="004F0E15" w:rsidRPr="00F870A7" w:rsidRDefault="004F0E15" w:rsidP="00C93336">
            <w:pPr>
              <w:pStyle w:val="a6"/>
              <w:rPr>
                <w:rFonts w:ascii="Times New Roman" w:eastAsia="Calibri" w:hAnsi="Times New Roman" w:cs="Times New Roman"/>
                <w:sz w:val="24"/>
                <w:szCs w:val="24"/>
              </w:rPr>
            </w:pPr>
            <w:r w:rsidRPr="00F870A7">
              <w:rPr>
                <w:rFonts w:ascii="Times New Roman" w:eastAsia="Calibri" w:hAnsi="Times New Roman" w:cs="Times New Roman"/>
                <w:sz w:val="24"/>
                <w:szCs w:val="24"/>
              </w:rPr>
              <w:t>6. Создавать информационные объекты сложной структуры, в том числе гипертекстовые.</w:t>
            </w:r>
          </w:p>
          <w:p w:rsidR="004F0E15" w:rsidRPr="00F870A7" w:rsidRDefault="004F0E15" w:rsidP="00C93336">
            <w:pPr>
              <w:pStyle w:val="a6"/>
              <w:rPr>
                <w:rFonts w:ascii="Times New Roman" w:eastAsia="Calibri" w:hAnsi="Times New Roman" w:cs="Times New Roman"/>
                <w:sz w:val="24"/>
                <w:szCs w:val="24"/>
              </w:rPr>
            </w:pPr>
            <w:r w:rsidRPr="00F870A7">
              <w:rPr>
                <w:rFonts w:ascii="Times New Roman" w:eastAsia="Calibri" w:hAnsi="Times New Roman" w:cs="Times New Roman"/>
                <w:sz w:val="24"/>
                <w:szCs w:val="24"/>
              </w:rPr>
              <w:lastRenderedPageBreak/>
              <w:t>7. Просматривать, создавать, редактировать, сохранять записи в базах данных.</w:t>
            </w:r>
          </w:p>
          <w:p w:rsidR="004F0E15" w:rsidRPr="00F870A7" w:rsidRDefault="004F0E15" w:rsidP="00C93336">
            <w:pPr>
              <w:pStyle w:val="a6"/>
              <w:rPr>
                <w:rFonts w:ascii="Times New Roman" w:eastAsia="Calibri" w:hAnsi="Times New Roman" w:cs="Times New Roman"/>
                <w:sz w:val="24"/>
                <w:szCs w:val="24"/>
              </w:rPr>
            </w:pPr>
            <w:r w:rsidRPr="00F870A7">
              <w:rPr>
                <w:rFonts w:ascii="Times New Roman" w:eastAsia="Calibri" w:hAnsi="Times New Roman" w:cs="Times New Roman"/>
                <w:sz w:val="24"/>
                <w:szCs w:val="24"/>
              </w:rPr>
              <w:t>8. Осуществлять поиск информации в базах данных, компьютерных сетях и пр.</w:t>
            </w:r>
          </w:p>
          <w:p w:rsidR="004F0E15" w:rsidRPr="00F870A7" w:rsidRDefault="004F0E15" w:rsidP="00C93336">
            <w:pPr>
              <w:pStyle w:val="a6"/>
              <w:rPr>
                <w:rFonts w:ascii="Times New Roman" w:eastAsia="Calibri" w:hAnsi="Times New Roman" w:cs="Times New Roman"/>
                <w:sz w:val="24"/>
                <w:szCs w:val="24"/>
              </w:rPr>
            </w:pPr>
            <w:r w:rsidRPr="00F870A7">
              <w:rPr>
                <w:rFonts w:ascii="Times New Roman" w:eastAsia="Calibri" w:hAnsi="Times New Roman" w:cs="Times New Roman"/>
                <w:sz w:val="24"/>
                <w:szCs w:val="24"/>
              </w:rPr>
              <w:t>9. Представлять числовую информацию различными способами (таблица, массив, график, диаграмма и пр.)</w:t>
            </w:r>
          </w:p>
          <w:p w:rsidR="004F0E15" w:rsidRPr="00F870A7" w:rsidRDefault="004F0E15" w:rsidP="00C93336">
            <w:pPr>
              <w:pStyle w:val="a6"/>
              <w:rPr>
                <w:rFonts w:ascii="Times New Roman" w:eastAsia="Calibri" w:hAnsi="Times New Roman" w:cs="Times New Roman"/>
                <w:sz w:val="24"/>
                <w:szCs w:val="24"/>
              </w:rPr>
            </w:pPr>
            <w:r w:rsidRPr="00F870A7">
              <w:rPr>
                <w:rFonts w:ascii="Times New Roman" w:eastAsia="Calibri" w:hAnsi="Times New Roman" w:cs="Times New Roman"/>
                <w:sz w:val="24"/>
                <w:szCs w:val="24"/>
              </w:rPr>
              <w:t>10. Соблюдать правила техники безопасности и гигиенические рекомендации при использовании средств ИКТ.</w:t>
            </w:r>
          </w:p>
          <w:p w:rsidR="004F0E15" w:rsidRPr="00F870A7" w:rsidRDefault="004F0E15" w:rsidP="00C93336">
            <w:pPr>
              <w:pStyle w:val="a6"/>
              <w:rPr>
                <w:rFonts w:ascii="Times New Roman" w:eastAsia="Calibri" w:hAnsi="Times New Roman" w:cs="Times New Roman"/>
                <w:sz w:val="24"/>
                <w:szCs w:val="24"/>
              </w:rPr>
            </w:pPr>
          </w:p>
        </w:tc>
        <w:tc>
          <w:tcPr>
            <w:tcW w:w="3480" w:type="dxa"/>
            <w:tcBorders>
              <w:top w:val="single" w:sz="4" w:space="0" w:color="000000" w:themeColor="text1"/>
              <w:left w:val="single" w:sz="4" w:space="0" w:color="auto"/>
              <w:bottom w:val="single" w:sz="4" w:space="0" w:color="000000" w:themeColor="text1"/>
            </w:tcBorders>
          </w:tcPr>
          <w:p w:rsidR="004F0E15" w:rsidRPr="00F870A7" w:rsidRDefault="004F0E15" w:rsidP="00C93336">
            <w:pPr>
              <w:pStyle w:val="a6"/>
              <w:rPr>
                <w:rFonts w:ascii="Times New Roman" w:eastAsia="Calibri" w:hAnsi="Times New Roman" w:cs="Times New Roman"/>
                <w:sz w:val="24"/>
                <w:szCs w:val="24"/>
              </w:rPr>
            </w:pPr>
            <w:r w:rsidRPr="00F870A7">
              <w:rPr>
                <w:rFonts w:ascii="Times New Roman" w:eastAsia="Calibri" w:hAnsi="Times New Roman" w:cs="Times New Roman"/>
                <w:b/>
                <w:sz w:val="24"/>
                <w:szCs w:val="24"/>
              </w:rPr>
              <w:lastRenderedPageBreak/>
              <w:t xml:space="preserve">Использовать приобретенные знания и умения в практической деятельности и повседневной жизни </w:t>
            </w:r>
            <w:proofErr w:type="gramStart"/>
            <w:r w:rsidRPr="00F870A7">
              <w:rPr>
                <w:rFonts w:ascii="Times New Roman" w:eastAsia="Calibri" w:hAnsi="Times New Roman" w:cs="Times New Roman"/>
                <w:b/>
                <w:sz w:val="24"/>
                <w:szCs w:val="24"/>
              </w:rPr>
              <w:t>для</w:t>
            </w:r>
            <w:proofErr w:type="gramEnd"/>
            <w:r w:rsidRPr="00F870A7">
              <w:rPr>
                <w:rFonts w:ascii="Times New Roman" w:eastAsia="Calibri" w:hAnsi="Times New Roman" w:cs="Times New Roman"/>
                <w:sz w:val="24"/>
                <w:szCs w:val="24"/>
              </w:rPr>
              <w:t>:</w:t>
            </w:r>
          </w:p>
          <w:p w:rsidR="004F0E15" w:rsidRPr="00F870A7" w:rsidRDefault="004F0E15" w:rsidP="00C93336">
            <w:pPr>
              <w:pStyle w:val="a6"/>
              <w:rPr>
                <w:rFonts w:ascii="Times New Roman" w:eastAsia="Calibri" w:hAnsi="Times New Roman" w:cs="Times New Roman"/>
                <w:sz w:val="24"/>
                <w:szCs w:val="24"/>
              </w:rPr>
            </w:pPr>
            <w:r w:rsidRPr="00F870A7">
              <w:rPr>
                <w:rFonts w:ascii="Times New Roman" w:eastAsia="Calibri" w:hAnsi="Times New Roman" w:cs="Times New Roman"/>
                <w:sz w:val="24"/>
                <w:szCs w:val="24"/>
              </w:rPr>
              <w:t>1. эффективной организации индивидуального информационного пространства;</w:t>
            </w:r>
          </w:p>
          <w:p w:rsidR="004F0E15" w:rsidRPr="00F870A7" w:rsidRDefault="004F0E15" w:rsidP="00C93336">
            <w:pPr>
              <w:pStyle w:val="a6"/>
              <w:rPr>
                <w:rFonts w:ascii="Times New Roman" w:eastAsia="Calibri" w:hAnsi="Times New Roman" w:cs="Times New Roman"/>
                <w:sz w:val="24"/>
                <w:szCs w:val="24"/>
              </w:rPr>
            </w:pPr>
            <w:r w:rsidRPr="00F870A7">
              <w:rPr>
                <w:rFonts w:ascii="Times New Roman" w:eastAsia="Calibri" w:hAnsi="Times New Roman" w:cs="Times New Roman"/>
                <w:sz w:val="24"/>
                <w:szCs w:val="24"/>
              </w:rPr>
              <w:t>2. автоматизации коммуникационной деятельности;</w:t>
            </w:r>
          </w:p>
          <w:p w:rsidR="004F0E15" w:rsidRPr="00F870A7" w:rsidRDefault="004F0E15" w:rsidP="00C93336">
            <w:pPr>
              <w:pStyle w:val="a6"/>
              <w:rPr>
                <w:rFonts w:ascii="Times New Roman" w:eastAsia="Calibri" w:hAnsi="Times New Roman" w:cs="Times New Roman"/>
                <w:sz w:val="24"/>
                <w:szCs w:val="24"/>
              </w:rPr>
            </w:pPr>
            <w:r w:rsidRPr="00F870A7">
              <w:rPr>
                <w:rFonts w:ascii="Times New Roman" w:eastAsia="Calibri" w:hAnsi="Times New Roman" w:cs="Times New Roman"/>
                <w:sz w:val="24"/>
                <w:szCs w:val="24"/>
              </w:rPr>
              <w:t>3. эффективного применения информационных образовательных ресурсов в учебной деятельности.</w:t>
            </w:r>
          </w:p>
          <w:p w:rsidR="004F0E15" w:rsidRPr="00F870A7" w:rsidRDefault="004F0E15" w:rsidP="00C93336">
            <w:pPr>
              <w:pStyle w:val="a6"/>
              <w:rPr>
                <w:rFonts w:ascii="Times New Roman" w:eastAsia="Calibri" w:hAnsi="Times New Roman" w:cs="Times New Roman"/>
                <w:sz w:val="24"/>
                <w:szCs w:val="24"/>
              </w:rPr>
            </w:pPr>
          </w:p>
        </w:tc>
      </w:tr>
      <w:tr w:rsidR="004F0E15" w:rsidRPr="00F870A7" w:rsidTr="00C93336">
        <w:tc>
          <w:tcPr>
            <w:tcW w:w="1668" w:type="dxa"/>
            <w:tcBorders>
              <w:top w:val="single" w:sz="4" w:space="0" w:color="000000" w:themeColor="text1"/>
              <w:bottom w:val="single" w:sz="4" w:space="0" w:color="000000" w:themeColor="text1"/>
            </w:tcBorders>
          </w:tcPr>
          <w:p w:rsidR="004F0E15" w:rsidRPr="00F870A7" w:rsidRDefault="004F0E15" w:rsidP="00C93336">
            <w:pPr>
              <w:pStyle w:val="a6"/>
              <w:rPr>
                <w:rFonts w:ascii="Times New Roman" w:hAnsi="Times New Roman" w:cs="Times New Roman"/>
                <w:sz w:val="24"/>
                <w:szCs w:val="24"/>
              </w:rPr>
            </w:pPr>
            <w:r w:rsidRPr="00F870A7">
              <w:rPr>
                <w:rFonts w:ascii="Times New Roman" w:hAnsi="Times New Roman" w:cs="Times New Roman"/>
                <w:sz w:val="24"/>
                <w:szCs w:val="24"/>
              </w:rPr>
              <w:lastRenderedPageBreak/>
              <w:t xml:space="preserve">История </w:t>
            </w:r>
          </w:p>
        </w:tc>
        <w:tc>
          <w:tcPr>
            <w:tcW w:w="3260" w:type="dxa"/>
            <w:tcBorders>
              <w:top w:val="single" w:sz="4" w:space="0" w:color="000000" w:themeColor="text1"/>
              <w:bottom w:val="single" w:sz="4" w:space="0" w:color="000000" w:themeColor="text1"/>
            </w:tcBorders>
          </w:tcPr>
          <w:p w:rsidR="004F0E15" w:rsidRPr="00F870A7" w:rsidRDefault="004F0E15" w:rsidP="00C93336">
            <w:pPr>
              <w:pStyle w:val="a6"/>
              <w:rPr>
                <w:rFonts w:ascii="Times New Roman" w:hAnsi="Times New Roman" w:cs="Times New Roman"/>
                <w:sz w:val="24"/>
                <w:szCs w:val="24"/>
              </w:rPr>
            </w:pPr>
            <w:r w:rsidRPr="00F870A7">
              <w:rPr>
                <w:rFonts w:ascii="Times New Roman" w:hAnsi="Times New Roman" w:cs="Times New Roman"/>
                <w:sz w:val="24"/>
                <w:szCs w:val="24"/>
              </w:rPr>
              <w:t xml:space="preserve">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w:t>
            </w:r>
          </w:p>
          <w:p w:rsidR="004F0E15" w:rsidRPr="00F870A7" w:rsidRDefault="004F0E15" w:rsidP="00C93336">
            <w:pPr>
              <w:pStyle w:val="a6"/>
              <w:rPr>
                <w:rFonts w:ascii="Times New Roman" w:hAnsi="Times New Roman" w:cs="Times New Roman"/>
                <w:sz w:val="24"/>
                <w:szCs w:val="24"/>
              </w:rPr>
            </w:pPr>
            <w:proofErr w:type="gramStart"/>
            <w:r w:rsidRPr="00F870A7">
              <w:rPr>
                <w:rFonts w:ascii="Times New Roman" w:hAnsi="Times New Roman" w:cs="Times New Roman"/>
                <w:sz w:val="24"/>
                <w:szCs w:val="24"/>
              </w:rPr>
              <w:lastRenderedPageBreak/>
              <w:t>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w:t>
            </w:r>
            <w:proofErr w:type="gramEnd"/>
            <w:r w:rsidRPr="00F870A7">
              <w:rPr>
                <w:rFonts w:ascii="Times New Roman" w:hAnsi="Times New Roman" w:cs="Times New Roman"/>
                <w:sz w:val="24"/>
                <w:szCs w:val="24"/>
              </w:rPr>
              <w:t xml:space="preserve">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w:t>
            </w:r>
            <w:r w:rsidRPr="00F870A7">
              <w:rPr>
                <w:rFonts w:ascii="Times New Roman" w:hAnsi="Times New Roman" w:cs="Times New Roman"/>
                <w:sz w:val="24"/>
                <w:szCs w:val="24"/>
              </w:rPr>
              <w:lastRenderedPageBreak/>
              <w:t xml:space="preserve">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w:t>
            </w:r>
          </w:p>
          <w:p w:rsidR="004F0E15" w:rsidRPr="00F870A7" w:rsidRDefault="004F0E15" w:rsidP="00C93336">
            <w:pPr>
              <w:pStyle w:val="a6"/>
              <w:rPr>
                <w:rFonts w:ascii="Times New Roman" w:eastAsia="Calibri" w:hAnsi="Times New Roman" w:cs="Times New Roman"/>
                <w:sz w:val="24"/>
                <w:szCs w:val="24"/>
              </w:rPr>
            </w:pPr>
            <w:r w:rsidRPr="00F870A7">
              <w:rPr>
                <w:rFonts w:ascii="Times New Roman" w:hAnsi="Times New Roman" w:cs="Times New Roman"/>
                <w:sz w:val="24"/>
                <w:szCs w:val="24"/>
              </w:rPr>
              <w:t xml:space="preserve">С учетом специфики целей и содержания </w:t>
            </w:r>
            <w:proofErr w:type="spellStart"/>
            <w:r w:rsidRPr="00F870A7">
              <w:rPr>
                <w:rFonts w:ascii="Times New Roman" w:hAnsi="Times New Roman" w:cs="Times New Roman"/>
                <w:sz w:val="24"/>
                <w:szCs w:val="24"/>
              </w:rPr>
              <w:t>предвузовской</w:t>
            </w:r>
            <w:proofErr w:type="spellEnd"/>
            <w:r w:rsidRPr="00F870A7">
              <w:rPr>
                <w:rFonts w:ascii="Times New Roman" w:hAnsi="Times New Roman" w:cs="Times New Roman"/>
                <w:sz w:val="24"/>
                <w:szCs w:val="24"/>
              </w:rPr>
              <w:t xml:space="preserve"> подготовки существенно возрастают требования к рефлексивной деятельности учащихся, в том числе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 Историческое образование играет важную роль в </w:t>
            </w:r>
            <w:r w:rsidRPr="00F870A7">
              <w:rPr>
                <w:rFonts w:ascii="Times New Roman" w:hAnsi="Times New Roman" w:cs="Times New Roman"/>
                <w:sz w:val="24"/>
                <w:szCs w:val="24"/>
              </w:rPr>
              <w:lastRenderedPageBreak/>
              <w:t>формировании умения формулировать свои мировоззренческие взгляды, осознанно определять свою национальную, социальную, конфессиональную принадлежность, собственное отношение к явлениям современной жизни, свою гражданскую позицию.</w:t>
            </w:r>
          </w:p>
        </w:tc>
        <w:tc>
          <w:tcPr>
            <w:tcW w:w="3544" w:type="dxa"/>
            <w:tcBorders>
              <w:top w:val="single" w:sz="4" w:space="0" w:color="000000" w:themeColor="text1"/>
              <w:bottom w:val="single" w:sz="4" w:space="0" w:color="000000" w:themeColor="text1"/>
              <w:right w:val="single" w:sz="4" w:space="0" w:color="auto"/>
            </w:tcBorders>
          </w:tcPr>
          <w:p w:rsidR="004F0E15" w:rsidRPr="00F870A7" w:rsidRDefault="004F0E15" w:rsidP="00C93336">
            <w:pPr>
              <w:pStyle w:val="a6"/>
              <w:rPr>
                <w:rFonts w:ascii="Times New Roman" w:hAnsi="Times New Roman" w:cs="Times New Roman"/>
                <w:b/>
                <w:sz w:val="24"/>
                <w:szCs w:val="24"/>
              </w:rPr>
            </w:pPr>
            <w:r w:rsidRPr="00F870A7">
              <w:rPr>
                <w:rFonts w:ascii="Times New Roman" w:hAnsi="Times New Roman" w:cs="Times New Roman"/>
                <w:b/>
                <w:sz w:val="24"/>
                <w:szCs w:val="24"/>
              </w:rPr>
              <w:lastRenderedPageBreak/>
              <w:t>знать/понимать</w:t>
            </w:r>
          </w:p>
          <w:p w:rsidR="004F0E15" w:rsidRPr="00F870A7" w:rsidRDefault="004F0E15" w:rsidP="00C93336">
            <w:pPr>
              <w:pStyle w:val="a6"/>
              <w:numPr>
                <w:ilvl w:val="0"/>
                <w:numId w:val="15"/>
              </w:numPr>
              <w:tabs>
                <w:tab w:val="clear" w:pos="567"/>
                <w:tab w:val="num" w:pos="104"/>
              </w:tabs>
              <w:ind w:left="104" w:firstLine="0"/>
              <w:rPr>
                <w:rFonts w:ascii="Times New Roman" w:hAnsi="Times New Roman" w:cs="Times New Roman"/>
                <w:sz w:val="24"/>
                <w:szCs w:val="24"/>
              </w:rPr>
            </w:pPr>
            <w:r w:rsidRPr="00F870A7">
              <w:rPr>
                <w:rFonts w:ascii="Times New Roman" w:hAnsi="Times New Roman" w:cs="Times New Roman"/>
                <w:sz w:val="24"/>
                <w:szCs w:val="24"/>
              </w:rPr>
              <w:t>основные факты, процессы и явления, характеризующие целостность и системность отечественной и всемирной истории;</w:t>
            </w:r>
          </w:p>
          <w:p w:rsidR="004F0E15" w:rsidRPr="00F870A7" w:rsidRDefault="004F0E15" w:rsidP="00C93336">
            <w:pPr>
              <w:pStyle w:val="a6"/>
              <w:numPr>
                <w:ilvl w:val="0"/>
                <w:numId w:val="15"/>
              </w:numPr>
              <w:tabs>
                <w:tab w:val="clear" w:pos="567"/>
                <w:tab w:val="num" w:pos="104"/>
              </w:tabs>
              <w:ind w:left="104" w:hanging="104"/>
              <w:rPr>
                <w:rFonts w:ascii="Times New Roman" w:hAnsi="Times New Roman" w:cs="Times New Roman"/>
                <w:sz w:val="24"/>
                <w:szCs w:val="24"/>
              </w:rPr>
            </w:pPr>
            <w:r w:rsidRPr="00F870A7">
              <w:rPr>
                <w:rFonts w:ascii="Times New Roman" w:hAnsi="Times New Roman" w:cs="Times New Roman"/>
                <w:sz w:val="24"/>
                <w:szCs w:val="24"/>
              </w:rPr>
              <w:t>периодизацию всемирной и отечественной истории;</w:t>
            </w:r>
          </w:p>
          <w:p w:rsidR="004F0E15" w:rsidRPr="00F870A7" w:rsidRDefault="004F0E15" w:rsidP="00C93336">
            <w:pPr>
              <w:pStyle w:val="a6"/>
              <w:numPr>
                <w:ilvl w:val="0"/>
                <w:numId w:val="15"/>
              </w:numPr>
              <w:tabs>
                <w:tab w:val="clear" w:pos="567"/>
                <w:tab w:val="num" w:pos="104"/>
              </w:tabs>
              <w:ind w:left="104" w:hanging="104"/>
              <w:rPr>
                <w:rFonts w:ascii="Times New Roman" w:hAnsi="Times New Roman" w:cs="Times New Roman"/>
                <w:sz w:val="24"/>
                <w:szCs w:val="24"/>
              </w:rPr>
            </w:pPr>
            <w:r w:rsidRPr="00F870A7">
              <w:rPr>
                <w:rFonts w:ascii="Times New Roman" w:hAnsi="Times New Roman" w:cs="Times New Roman"/>
                <w:sz w:val="24"/>
                <w:szCs w:val="24"/>
              </w:rPr>
              <w:t>современные версии и трактовки важнейших проблем отечественной и всемирной истории;</w:t>
            </w:r>
          </w:p>
          <w:p w:rsidR="004F0E15" w:rsidRPr="00F870A7" w:rsidRDefault="004F0E15" w:rsidP="00C93336">
            <w:pPr>
              <w:pStyle w:val="a6"/>
              <w:numPr>
                <w:ilvl w:val="0"/>
                <w:numId w:val="15"/>
              </w:numPr>
              <w:tabs>
                <w:tab w:val="clear" w:pos="567"/>
                <w:tab w:val="num" w:pos="246"/>
              </w:tabs>
              <w:ind w:left="104" w:hanging="104"/>
              <w:rPr>
                <w:rFonts w:ascii="Times New Roman" w:hAnsi="Times New Roman" w:cs="Times New Roman"/>
                <w:sz w:val="24"/>
                <w:szCs w:val="24"/>
              </w:rPr>
            </w:pPr>
            <w:r w:rsidRPr="00F870A7">
              <w:rPr>
                <w:rFonts w:ascii="Times New Roman" w:hAnsi="Times New Roman" w:cs="Times New Roman"/>
                <w:sz w:val="24"/>
                <w:szCs w:val="24"/>
              </w:rPr>
              <w:t>историческую обусловленность современных общественных процессов;</w:t>
            </w:r>
          </w:p>
          <w:p w:rsidR="004F0E15" w:rsidRPr="00F870A7" w:rsidRDefault="004F0E15" w:rsidP="00C93336">
            <w:pPr>
              <w:pStyle w:val="a6"/>
              <w:numPr>
                <w:ilvl w:val="0"/>
                <w:numId w:val="15"/>
              </w:numPr>
              <w:tabs>
                <w:tab w:val="clear" w:pos="567"/>
                <w:tab w:val="num" w:pos="104"/>
              </w:tabs>
              <w:ind w:left="246" w:hanging="246"/>
              <w:rPr>
                <w:rFonts w:ascii="Times New Roman" w:hAnsi="Times New Roman" w:cs="Times New Roman"/>
                <w:sz w:val="24"/>
                <w:szCs w:val="24"/>
              </w:rPr>
            </w:pPr>
            <w:r w:rsidRPr="00F870A7">
              <w:rPr>
                <w:rFonts w:ascii="Times New Roman" w:hAnsi="Times New Roman" w:cs="Times New Roman"/>
                <w:sz w:val="24"/>
                <w:szCs w:val="24"/>
              </w:rPr>
              <w:t>особенности исторического пути России, ее роль в мировом сообществе;</w:t>
            </w:r>
          </w:p>
          <w:p w:rsidR="004F0E15" w:rsidRPr="00F870A7" w:rsidRDefault="004F0E15" w:rsidP="00C93336">
            <w:pPr>
              <w:pStyle w:val="a6"/>
              <w:rPr>
                <w:rFonts w:ascii="Times New Roman" w:eastAsia="Calibri" w:hAnsi="Times New Roman" w:cs="Times New Roman"/>
                <w:i/>
                <w:sz w:val="24"/>
                <w:szCs w:val="24"/>
              </w:rPr>
            </w:pPr>
          </w:p>
        </w:tc>
        <w:tc>
          <w:tcPr>
            <w:tcW w:w="3543" w:type="dxa"/>
            <w:tcBorders>
              <w:top w:val="single" w:sz="4" w:space="0" w:color="000000" w:themeColor="text1"/>
              <w:left w:val="single" w:sz="4" w:space="0" w:color="auto"/>
              <w:bottom w:val="single" w:sz="4" w:space="0" w:color="000000" w:themeColor="text1"/>
              <w:right w:val="single" w:sz="4" w:space="0" w:color="auto"/>
            </w:tcBorders>
          </w:tcPr>
          <w:p w:rsidR="004F0E15" w:rsidRPr="00F870A7" w:rsidRDefault="004F0E15" w:rsidP="00C93336">
            <w:pPr>
              <w:pStyle w:val="a6"/>
              <w:rPr>
                <w:rFonts w:ascii="Times New Roman" w:hAnsi="Times New Roman" w:cs="Times New Roman"/>
                <w:b/>
                <w:sz w:val="24"/>
                <w:szCs w:val="24"/>
              </w:rPr>
            </w:pPr>
            <w:r w:rsidRPr="00F870A7">
              <w:rPr>
                <w:rFonts w:ascii="Times New Roman" w:hAnsi="Times New Roman" w:cs="Times New Roman"/>
                <w:b/>
                <w:sz w:val="24"/>
                <w:szCs w:val="24"/>
              </w:rPr>
              <w:t>уметь</w:t>
            </w:r>
          </w:p>
          <w:p w:rsidR="004F0E15" w:rsidRPr="00F870A7" w:rsidRDefault="004F0E15" w:rsidP="00C93336">
            <w:pPr>
              <w:pStyle w:val="a6"/>
              <w:numPr>
                <w:ilvl w:val="0"/>
                <w:numId w:val="16"/>
              </w:numPr>
              <w:tabs>
                <w:tab w:val="clear" w:pos="567"/>
                <w:tab w:val="num" w:pos="154"/>
              </w:tabs>
              <w:ind w:left="154" w:hanging="154"/>
              <w:rPr>
                <w:rFonts w:ascii="Times New Roman" w:hAnsi="Times New Roman" w:cs="Times New Roman"/>
                <w:sz w:val="24"/>
                <w:szCs w:val="24"/>
              </w:rPr>
            </w:pPr>
            <w:r w:rsidRPr="00F870A7">
              <w:rPr>
                <w:rFonts w:ascii="Times New Roman" w:hAnsi="Times New Roman" w:cs="Times New Roman"/>
                <w:sz w:val="24"/>
                <w:szCs w:val="24"/>
              </w:rPr>
              <w:t>проводить поиск исторической информации в источниках разного типа;</w:t>
            </w:r>
          </w:p>
          <w:p w:rsidR="004F0E15" w:rsidRPr="00F870A7" w:rsidRDefault="004F0E15" w:rsidP="00C93336">
            <w:pPr>
              <w:pStyle w:val="a6"/>
              <w:numPr>
                <w:ilvl w:val="0"/>
                <w:numId w:val="16"/>
              </w:numPr>
              <w:tabs>
                <w:tab w:val="clear" w:pos="567"/>
                <w:tab w:val="num" w:pos="154"/>
              </w:tabs>
              <w:ind w:left="154" w:hanging="154"/>
              <w:rPr>
                <w:rFonts w:ascii="Times New Roman" w:hAnsi="Times New Roman" w:cs="Times New Roman"/>
                <w:sz w:val="24"/>
                <w:szCs w:val="24"/>
              </w:rPr>
            </w:pPr>
            <w:r w:rsidRPr="00F870A7">
              <w:rPr>
                <w:rFonts w:ascii="Times New Roman" w:hAnsi="Times New Roman" w:cs="Times New Roman"/>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4F0E15" w:rsidRPr="00F870A7" w:rsidRDefault="004F0E15" w:rsidP="00C93336">
            <w:pPr>
              <w:pStyle w:val="a6"/>
              <w:numPr>
                <w:ilvl w:val="0"/>
                <w:numId w:val="16"/>
              </w:numPr>
              <w:tabs>
                <w:tab w:val="clear" w:pos="567"/>
                <w:tab w:val="num" w:pos="154"/>
              </w:tabs>
              <w:ind w:left="154" w:hanging="154"/>
              <w:rPr>
                <w:rFonts w:ascii="Times New Roman" w:hAnsi="Times New Roman" w:cs="Times New Roman"/>
                <w:sz w:val="24"/>
                <w:szCs w:val="24"/>
              </w:rPr>
            </w:pPr>
            <w:r w:rsidRPr="00F870A7">
              <w:rPr>
                <w:rFonts w:ascii="Times New Roman" w:hAnsi="Times New Roman" w:cs="Times New Roman"/>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4F0E15" w:rsidRPr="00F870A7" w:rsidRDefault="004F0E15" w:rsidP="00C93336">
            <w:pPr>
              <w:pStyle w:val="a6"/>
              <w:numPr>
                <w:ilvl w:val="0"/>
                <w:numId w:val="16"/>
              </w:numPr>
              <w:tabs>
                <w:tab w:val="clear" w:pos="567"/>
                <w:tab w:val="num" w:pos="154"/>
              </w:tabs>
              <w:ind w:left="154" w:hanging="154"/>
              <w:rPr>
                <w:rFonts w:ascii="Times New Roman" w:hAnsi="Times New Roman" w:cs="Times New Roman"/>
                <w:sz w:val="24"/>
                <w:szCs w:val="24"/>
              </w:rPr>
            </w:pPr>
            <w:r w:rsidRPr="00F870A7">
              <w:rPr>
                <w:rFonts w:ascii="Times New Roman" w:hAnsi="Times New Roman" w:cs="Times New Roman"/>
                <w:sz w:val="24"/>
                <w:szCs w:val="24"/>
              </w:rPr>
              <w:t>различать в исторической информации факты и мнения, исторические описания и исторические объяснения;</w:t>
            </w:r>
          </w:p>
          <w:p w:rsidR="004F0E15" w:rsidRPr="00F870A7" w:rsidRDefault="004F0E15" w:rsidP="00C93336">
            <w:pPr>
              <w:pStyle w:val="a6"/>
              <w:numPr>
                <w:ilvl w:val="0"/>
                <w:numId w:val="16"/>
              </w:numPr>
              <w:tabs>
                <w:tab w:val="clear" w:pos="567"/>
                <w:tab w:val="num" w:pos="154"/>
              </w:tabs>
              <w:ind w:left="154" w:hanging="154"/>
              <w:rPr>
                <w:rFonts w:ascii="Times New Roman" w:hAnsi="Times New Roman" w:cs="Times New Roman"/>
                <w:sz w:val="24"/>
                <w:szCs w:val="24"/>
              </w:rPr>
            </w:pPr>
            <w:r w:rsidRPr="00F870A7">
              <w:rPr>
                <w:rFonts w:ascii="Times New Roman" w:hAnsi="Times New Roman" w:cs="Times New Roman"/>
                <w:sz w:val="24"/>
                <w:szCs w:val="24"/>
              </w:rPr>
              <w:t>устанавливать причинно-</w:t>
            </w:r>
            <w:r w:rsidRPr="00F870A7">
              <w:rPr>
                <w:rFonts w:ascii="Times New Roman" w:hAnsi="Times New Roman" w:cs="Times New Roman"/>
                <w:sz w:val="24"/>
                <w:szCs w:val="24"/>
              </w:rPr>
              <w:lastRenderedPageBreak/>
              <w:t>следственные связи между явлениями, пространственные и временные рамки изучаемых исторических  процессов и явлений;</w:t>
            </w:r>
          </w:p>
          <w:p w:rsidR="004F0E15" w:rsidRPr="00F870A7" w:rsidRDefault="004F0E15" w:rsidP="00C93336">
            <w:pPr>
              <w:pStyle w:val="a6"/>
              <w:numPr>
                <w:ilvl w:val="0"/>
                <w:numId w:val="16"/>
              </w:numPr>
              <w:tabs>
                <w:tab w:val="clear" w:pos="567"/>
                <w:tab w:val="num" w:pos="154"/>
              </w:tabs>
              <w:ind w:left="154" w:hanging="154"/>
              <w:rPr>
                <w:rFonts w:ascii="Times New Roman" w:hAnsi="Times New Roman" w:cs="Times New Roman"/>
                <w:sz w:val="24"/>
                <w:szCs w:val="24"/>
              </w:rPr>
            </w:pPr>
            <w:r w:rsidRPr="00F870A7">
              <w:rPr>
                <w:rFonts w:ascii="Times New Roman" w:hAnsi="Times New Roman" w:cs="Times New Roman"/>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4F0E15" w:rsidRPr="00F870A7" w:rsidRDefault="004F0E15" w:rsidP="00C93336">
            <w:pPr>
              <w:pStyle w:val="a6"/>
              <w:numPr>
                <w:ilvl w:val="0"/>
                <w:numId w:val="16"/>
              </w:numPr>
              <w:tabs>
                <w:tab w:val="clear" w:pos="567"/>
                <w:tab w:val="num" w:pos="154"/>
              </w:tabs>
              <w:ind w:left="154" w:hanging="154"/>
              <w:rPr>
                <w:rFonts w:ascii="Times New Roman" w:hAnsi="Times New Roman" w:cs="Times New Roman"/>
                <w:sz w:val="24"/>
                <w:szCs w:val="24"/>
              </w:rPr>
            </w:pPr>
            <w:r w:rsidRPr="00F870A7">
              <w:rPr>
                <w:rFonts w:ascii="Times New Roman" w:hAnsi="Times New Roman" w:cs="Times New Roman"/>
                <w:sz w:val="24"/>
                <w:szCs w:val="24"/>
              </w:rPr>
              <w:t>представлять результаты изучения исторического материала в формах конспекта, реферата, рецензии;</w:t>
            </w:r>
          </w:p>
          <w:p w:rsidR="004F0E15" w:rsidRPr="00F870A7" w:rsidRDefault="004F0E15" w:rsidP="00C93336">
            <w:pPr>
              <w:pStyle w:val="a6"/>
              <w:rPr>
                <w:rFonts w:ascii="Times New Roman" w:eastAsia="Calibri" w:hAnsi="Times New Roman" w:cs="Times New Roman"/>
                <w:sz w:val="24"/>
                <w:szCs w:val="24"/>
              </w:rPr>
            </w:pPr>
          </w:p>
        </w:tc>
        <w:tc>
          <w:tcPr>
            <w:tcW w:w="3480" w:type="dxa"/>
            <w:tcBorders>
              <w:top w:val="single" w:sz="4" w:space="0" w:color="000000" w:themeColor="text1"/>
              <w:left w:val="single" w:sz="4" w:space="0" w:color="auto"/>
              <w:bottom w:val="single" w:sz="4" w:space="0" w:color="000000" w:themeColor="text1"/>
            </w:tcBorders>
          </w:tcPr>
          <w:p w:rsidR="004F0E15" w:rsidRPr="00F870A7" w:rsidRDefault="004F0E15" w:rsidP="00C93336">
            <w:pPr>
              <w:pStyle w:val="a6"/>
              <w:rPr>
                <w:rFonts w:ascii="Times New Roman" w:hAnsi="Times New Roman" w:cs="Times New Roman"/>
                <w:b/>
                <w:sz w:val="24"/>
                <w:szCs w:val="24"/>
              </w:rPr>
            </w:pPr>
            <w:r w:rsidRPr="00F870A7">
              <w:rPr>
                <w:rFonts w:ascii="Times New Roman" w:hAnsi="Times New Roman" w:cs="Times New Roman"/>
                <w:b/>
                <w:sz w:val="24"/>
                <w:szCs w:val="24"/>
              </w:rPr>
              <w:lastRenderedPageBreak/>
              <w:t xml:space="preserve">использовать приобретенные знания и умения в практической деятельности и повседневной жизни </w:t>
            </w:r>
            <w:proofErr w:type="gramStart"/>
            <w:r w:rsidRPr="00F870A7">
              <w:rPr>
                <w:rFonts w:ascii="Times New Roman" w:hAnsi="Times New Roman" w:cs="Times New Roman"/>
                <w:b/>
                <w:sz w:val="24"/>
                <w:szCs w:val="24"/>
              </w:rPr>
              <w:t>для</w:t>
            </w:r>
            <w:proofErr w:type="gramEnd"/>
            <w:r w:rsidRPr="00F870A7">
              <w:rPr>
                <w:rFonts w:ascii="Times New Roman" w:hAnsi="Times New Roman" w:cs="Times New Roman"/>
                <w:b/>
                <w:sz w:val="24"/>
                <w:szCs w:val="24"/>
              </w:rPr>
              <w:t>:</w:t>
            </w:r>
          </w:p>
          <w:p w:rsidR="004F0E15" w:rsidRPr="00F870A7" w:rsidRDefault="004F0E15" w:rsidP="00C93336">
            <w:pPr>
              <w:pStyle w:val="a6"/>
              <w:numPr>
                <w:ilvl w:val="0"/>
                <w:numId w:val="17"/>
              </w:numPr>
              <w:tabs>
                <w:tab w:val="clear" w:pos="567"/>
                <w:tab w:val="num" w:pos="35"/>
              </w:tabs>
              <w:ind w:left="176" w:hanging="176"/>
              <w:rPr>
                <w:rFonts w:ascii="Times New Roman" w:hAnsi="Times New Roman" w:cs="Times New Roman"/>
                <w:sz w:val="24"/>
                <w:szCs w:val="24"/>
              </w:rPr>
            </w:pPr>
            <w:r w:rsidRPr="00F870A7">
              <w:rPr>
                <w:rFonts w:ascii="Times New Roman" w:hAnsi="Times New Roman" w:cs="Times New Roman"/>
                <w:sz w:val="24"/>
                <w:szCs w:val="24"/>
              </w:rPr>
              <w:t>определения собственной позиции по отношению к явлениям современной жизни, исходя из их исторической обусловленности;</w:t>
            </w:r>
          </w:p>
          <w:p w:rsidR="004F0E15" w:rsidRPr="00F870A7" w:rsidRDefault="004F0E15" w:rsidP="00C93336">
            <w:pPr>
              <w:pStyle w:val="a6"/>
              <w:numPr>
                <w:ilvl w:val="0"/>
                <w:numId w:val="17"/>
              </w:numPr>
              <w:tabs>
                <w:tab w:val="clear" w:pos="567"/>
                <w:tab w:val="num" w:pos="35"/>
              </w:tabs>
              <w:ind w:left="176" w:hanging="176"/>
              <w:rPr>
                <w:rFonts w:ascii="Times New Roman" w:hAnsi="Times New Roman" w:cs="Times New Roman"/>
                <w:sz w:val="24"/>
                <w:szCs w:val="24"/>
              </w:rPr>
            </w:pPr>
            <w:r w:rsidRPr="00F870A7">
              <w:rPr>
                <w:rFonts w:ascii="Times New Roman" w:hAnsi="Times New Roman" w:cs="Times New Roman"/>
                <w:sz w:val="24"/>
                <w:szCs w:val="24"/>
              </w:rPr>
              <w:t>использования навыков исторического анализа при критическом восприятии получаемой извне социальной информации;</w:t>
            </w:r>
          </w:p>
          <w:p w:rsidR="004F0E15" w:rsidRPr="00F870A7" w:rsidRDefault="004F0E15" w:rsidP="00C93336">
            <w:pPr>
              <w:pStyle w:val="a6"/>
              <w:numPr>
                <w:ilvl w:val="0"/>
                <w:numId w:val="17"/>
              </w:numPr>
              <w:tabs>
                <w:tab w:val="clear" w:pos="567"/>
                <w:tab w:val="num" w:pos="35"/>
              </w:tabs>
              <w:ind w:left="176" w:hanging="176"/>
              <w:rPr>
                <w:rFonts w:ascii="Times New Roman" w:hAnsi="Times New Roman" w:cs="Times New Roman"/>
                <w:sz w:val="24"/>
                <w:szCs w:val="24"/>
              </w:rPr>
            </w:pPr>
            <w:r w:rsidRPr="00F870A7">
              <w:rPr>
                <w:rFonts w:ascii="Times New Roman" w:hAnsi="Times New Roman" w:cs="Times New Roman"/>
                <w:sz w:val="24"/>
                <w:szCs w:val="24"/>
              </w:rPr>
              <w:t>соотнесения своих действий и поступков окружающих с исторически возникшими формами социального поведения;</w:t>
            </w:r>
          </w:p>
          <w:p w:rsidR="004F0E15" w:rsidRPr="00F870A7" w:rsidRDefault="004F0E15" w:rsidP="00C93336">
            <w:pPr>
              <w:pStyle w:val="a6"/>
              <w:numPr>
                <w:ilvl w:val="0"/>
                <w:numId w:val="17"/>
              </w:numPr>
              <w:tabs>
                <w:tab w:val="clear" w:pos="567"/>
                <w:tab w:val="num" w:pos="35"/>
              </w:tabs>
              <w:ind w:left="176" w:hanging="176"/>
              <w:rPr>
                <w:rFonts w:ascii="Times New Roman" w:hAnsi="Times New Roman" w:cs="Times New Roman"/>
                <w:sz w:val="24"/>
                <w:szCs w:val="24"/>
              </w:rPr>
            </w:pPr>
            <w:r w:rsidRPr="00F870A7">
              <w:rPr>
                <w:rFonts w:ascii="Times New Roman" w:hAnsi="Times New Roman" w:cs="Times New Roman"/>
                <w:sz w:val="24"/>
                <w:szCs w:val="24"/>
              </w:rPr>
              <w:lastRenderedPageBreak/>
              <w:t>осознания себя как представителя исторически сложившегося гражданского, этнокультурного, конфессионального сообщества, гражданина России.</w:t>
            </w:r>
          </w:p>
          <w:p w:rsidR="004F0E15" w:rsidRPr="00F870A7" w:rsidRDefault="004F0E15" w:rsidP="00C93336">
            <w:pPr>
              <w:pStyle w:val="a6"/>
              <w:rPr>
                <w:rFonts w:ascii="Times New Roman" w:eastAsia="Calibri" w:hAnsi="Times New Roman" w:cs="Times New Roman"/>
                <w:sz w:val="24"/>
                <w:szCs w:val="24"/>
              </w:rPr>
            </w:pPr>
          </w:p>
        </w:tc>
      </w:tr>
      <w:tr w:rsidR="004F0E15" w:rsidRPr="00F870A7" w:rsidTr="00C93336">
        <w:tc>
          <w:tcPr>
            <w:tcW w:w="1668" w:type="dxa"/>
            <w:tcBorders>
              <w:top w:val="single" w:sz="4" w:space="0" w:color="000000" w:themeColor="text1"/>
              <w:bottom w:val="single" w:sz="4" w:space="0" w:color="000000" w:themeColor="text1"/>
            </w:tcBorders>
          </w:tcPr>
          <w:p w:rsidR="004F0E15" w:rsidRPr="00F870A7" w:rsidRDefault="004F0E15" w:rsidP="00C93336">
            <w:pPr>
              <w:pStyle w:val="a6"/>
              <w:rPr>
                <w:rFonts w:ascii="Times New Roman" w:hAnsi="Times New Roman" w:cs="Times New Roman"/>
                <w:sz w:val="24"/>
                <w:szCs w:val="24"/>
              </w:rPr>
            </w:pPr>
            <w:r w:rsidRPr="00F870A7">
              <w:rPr>
                <w:rFonts w:ascii="Times New Roman" w:hAnsi="Times New Roman" w:cs="Times New Roman"/>
                <w:sz w:val="24"/>
                <w:szCs w:val="24"/>
              </w:rPr>
              <w:lastRenderedPageBreak/>
              <w:t xml:space="preserve">Обществознание </w:t>
            </w:r>
          </w:p>
        </w:tc>
        <w:tc>
          <w:tcPr>
            <w:tcW w:w="3260" w:type="dxa"/>
            <w:tcBorders>
              <w:top w:val="single" w:sz="4" w:space="0" w:color="000000" w:themeColor="text1"/>
              <w:bottom w:val="single" w:sz="4" w:space="0" w:color="000000" w:themeColor="text1"/>
            </w:tcBorders>
          </w:tcPr>
          <w:p w:rsidR="004F0E15" w:rsidRPr="00F870A7" w:rsidRDefault="004F0E15" w:rsidP="00C93336">
            <w:pPr>
              <w:tabs>
                <w:tab w:val="left" w:pos="8280"/>
              </w:tabs>
              <w:ind w:right="1" w:firstLine="540"/>
              <w:jc w:val="both"/>
              <w:rPr>
                <w:rFonts w:ascii="Times New Roman" w:hAnsi="Times New Roman" w:cs="Times New Roman"/>
                <w:b/>
                <w:sz w:val="24"/>
                <w:szCs w:val="24"/>
              </w:rPr>
            </w:pPr>
            <w:r w:rsidRPr="00F870A7">
              <w:rPr>
                <w:rFonts w:ascii="Times New Roman" w:hAnsi="Times New Roman" w:cs="Times New Roman"/>
                <w:sz w:val="24"/>
                <w:szCs w:val="24"/>
              </w:rPr>
              <w:t>В этом направлении приоритетами для учебного предмета «Об</w:t>
            </w:r>
            <w:r>
              <w:rPr>
                <w:rFonts w:ascii="Times New Roman" w:hAnsi="Times New Roman" w:cs="Times New Roman"/>
                <w:sz w:val="24"/>
                <w:szCs w:val="24"/>
              </w:rPr>
              <w:t>ществознание» на этапе среднего</w:t>
            </w:r>
            <w:r w:rsidRPr="00F870A7">
              <w:rPr>
                <w:rFonts w:ascii="Times New Roman" w:hAnsi="Times New Roman" w:cs="Times New Roman"/>
                <w:sz w:val="24"/>
                <w:szCs w:val="24"/>
              </w:rPr>
              <w:t xml:space="preserve">  общего образования являются:</w:t>
            </w:r>
          </w:p>
          <w:p w:rsidR="004F0E15" w:rsidRPr="00F870A7" w:rsidRDefault="004F0E15" w:rsidP="00C93336">
            <w:pPr>
              <w:pStyle w:val="23"/>
              <w:numPr>
                <w:ilvl w:val="0"/>
                <w:numId w:val="7"/>
              </w:numPr>
              <w:shd w:val="clear" w:color="auto" w:fill="FFFFFF"/>
              <w:tabs>
                <w:tab w:val="num" w:pos="720"/>
              </w:tabs>
              <w:spacing w:before="10"/>
              <w:ind w:left="0" w:firstLine="540"/>
              <w:jc w:val="both"/>
              <w:rPr>
                <w:color w:val="000000"/>
                <w:sz w:val="24"/>
                <w:szCs w:val="24"/>
              </w:rPr>
            </w:pPr>
            <w:r w:rsidRPr="00F870A7">
              <w:rPr>
                <w:color w:val="000000"/>
                <w:sz w:val="24"/>
                <w:szCs w:val="24"/>
              </w:rPr>
              <w:t>определение сущ</w:t>
            </w:r>
            <w:r w:rsidRPr="00F870A7">
              <w:rPr>
                <w:color w:val="000000"/>
                <w:spacing w:val="2"/>
                <w:sz w:val="24"/>
                <w:szCs w:val="24"/>
              </w:rPr>
              <w:t>ностных характеристик изучаемого объекта,</w:t>
            </w:r>
            <w:r w:rsidRPr="00F870A7">
              <w:rPr>
                <w:color w:val="000000"/>
                <w:sz w:val="24"/>
                <w:szCs w:val="24"/>
              </w:rPr>
              <w:t xml:space="preserve"> сравнение, сопоставление, оценка и классификация объектов по указанным критериям;</w:t>
            </w:r>
          </w:p>
          <w:p w:rsidR="004F0E15" w:rsidRPr="00F870A7" w:rsidRDefault="004F0E15" w:rsidP="00C93336">
            <w:pPr>
              <w:pStyle w:val="23"/>
              <w:numPr>
                <w:ilvl w:val="0"/>
                <w:numId w:val="7"/>
              </w:numPr>
              <w:shd w:val="clear" w:color="auto" w:fill="FFFFFF"/>
              <w:tabs>
                <w:tab w:val="num" w:pos="720"/>
              </w:tabs>
              <w:ind w:left="0" w:firstLine="540"/>
              <w:jc w:val="both"/>
              <w:rPr>
                <w:color w:val="000000"/>
                <w:spacing w:val="-4"/>
                <w:sz w:val="24"/>
                <w:szCs w:val="24"/>
              </w:rPr>
            </w:pPr>
            <w:r w:rsidRPr="00F870A7">
              <w:rPr>
                <w:color w:val="000000"/>
                <w:spacing w:val="1"/>
                <w:sz w:val="24"/>
                <w:szCs w:val="24"/>
              </w:rPr>
              <w:t xml:space="preserve">объяснение </w:t>
            </w:r>
            <w:r w:rsidRPr="00F870A7">
              <w:rPr>
                <w:color w:val="000000"/>
                <w:spacing w:val="-2"/>
                <w:sz w:val="24"/>
                <w:szCs w:val="24"/>
              </w:rPr>
              <w:t xml:space="preserve">изученных положений на предлагаемых конкретных </w:t>
            </w:r>
            <w:r w:rsidRPr="00F870A7">
              <w:rPr>
                <w:color w:val="000000"/>
                <w:spacing w:val="-4"/>
                <w:sz w:val="24"/>
                <w:szCs w:val="24"/>
              </w:rPr>
              <w:t>примерах;</w:t>
            </w:r>
          </w:p>
          <w:p w:rsidR="004F0E15" w:rsidRPr="00F870A7" w:rsidRDefault="004F0E15" w:rsidP="00C93336">
            <w:pPr>
              <w:numPr>
                <w:ilvl w:val="0"/>
                <w:numId w:val="7"/>
              </w:numPr>
              <w:tabs>
                <w:tab w:val="num" w:pos="720"/>
              </w:tabs>
              <w:spacing w:before="60"/>
              <w:ind w:left="0" w:firstLine="540"/>
              <w:jc w:val="both"/>
              <w:rPr>
                <w:rFonts w:ascii="Times New Roman" w:hAnsi="Times New Roman" w:cs="Times New Roman"/>
                <w:sz w:val="24"/>
                <w:szCs w:val="24"/>
              </w:rPr>
            </w:pPr>
            <w:r w:rsidRPr="00F870A7">
              <w:rPr>
                <w:rFonts w:ascii="Times New Roman" w:hAnsi="Times New Roman" w:cs="Times New Roman"/>
                <w:sz w:val="24"/>
                <w:szCs w:val="24"/>
              </w:rPr>
              <w:t>решение познавательных и практических задач, отражающих типичные социальные ситуации;</w:t>
            </w:r>
          </w:p>
          <w:p w:rsidR="004F0E15" w:rsidRPr="00F870A7" w:rsidRDefault="004F0E15" w:rsidP="00C93336">
            <w:pPr>
              <w:numPr>
                <w:ilvl w:val="0"/>
                <w:numId w:val="7"/>
              </w:numPr>
              <w:tabs>
                <w:tab w:val="num" w:pos="720"/>
              </w:tabs>
              <w:spacing w:before="60"/>
              <w:ind w:left="0" w:firstLine="540"/>
              <w:jc w:val="both"/>
              <w:rPr>
                <w:rFonts w:ascii="Times New Roman" w:hAnsi="Times New Roman" w:cs="Times New Roman"/>
                <w:sz w:val="24"/>
                <w:szCs w:val="24"/>
              </w:rPr>
            </w:pPr>
            <w:r w:rsidRPr="00F870A7">
              <w:rPr>
                <w:rFonts w:ascii="Times New Roman" w:hAnsi="Times New Roman" w:cs="Times New Roman"/>
                <w:sz w:val="24"/>
                <w:szCs w:val="24"/>
              </w:rPr>
              <w:t xml:space="preserve">применение полученных знаний для </w:t>
            </w:r>
            <w:r w:rsidRPr="00F870A7">
              <w:rPr>
                <w:rFonts w:ascii="Times New Roman" w:hAnsi="Times New Roman" w:cs="Times New Roman"/>
                <w:sz w:val="24"/>
                <w:szCs w:val="24"/>
              </w:rPr>
              <w:lastRenderedPageBreak/>
              <w:t>определения экономически рационального, правомерного и социально одобряемого поведения и порядка действий в конкретных ситуациях;</w:t>
            </w:r>
          </w:p>
          <w:p w:rsidR="004F0E15" w:rsidRPr="00F870A7" w:rsidRDefault="004F0E15" w:rsidP="00C93336">
            <w:pPr>
              <w:pStyle w:val="23"/>
              <w:numPr>
                <w:ilvl w:val="0"/>
                <w:numId w:val="7"/>
              </w:numPr>
              <w:shd w:val="clear" w:color="auto" w:fill="FFFFFF"/>
              <w:tabs>
                <w:tab w:val="num" w:pos="720"/>
              </w:tabs>
              <w:ind w:left="0" w:firstLine="540"/>
              <w:jc w:val="both"/>
              <w:rPr>
                <w:color w:val="000000"/>
                <w:spacing w:val="1"/>
                <w:sz w:val="24"/>
                <w:szCs w:val="24"/>
              </w:rPr>
            </w:pPr>
            <w:r w:rsidRPr="00F870A7">
              <w:rPr>
                <w:color w:val="000000"/>
                <w:spacing w:val="-1"/>
                <w:sz w:val="24"/>
                <w:szCs w:val="24"/>
              </w:rPr>
              <w:t>уме</w:t>
            </w:r>
            <w:r w:rsidRPr="00F870A7">
              <w:rPr>
                <w:color w:val="000000"/>
                <w:spacing w:val="-2"/>
                <w:sz w:val="24"/>
                <w:szCs w:val="24"/>
              </w:rPr>
              <w:t>ние обосновывать суждения, давать определения, приво</w:t>
            </w:r>
            <w:r w:rsidRPr="00F870A7">
              <w:rPr>
                <w:color w:val="000000"/>
                <w:spacing w:val="1"/>
                <w:sz w:val="24"/>
                <w:szCs w:val="24"/>
              </w:rPr>
              <w:t xml:space="preserve">дить доказательства (в том числе от противного); </w:t>
            </w:r>
          </w:p>
          <w:p w:rsidR="004F0E15" w:rsidRPr="00F870A7" w:rsidRDefault="004F0E15" w:rsidP="00C93336">
            <w:pPr>
              <w:pStyle w:val="23"/>
              <w:numPr>
                <w:ilvl w:val="0"/>
                <w:numId w:val="7"/>
              </w:numPr>
              <w:shd w:val="clear" w:color="auto" w:fill="FFFFFF"/>
              <w:tabs>
                <w:tab w:val="num" w:pos="720"/>
              </w:tabs>
              <w:ind w:left="0" w:firstLine="540"/>
              <w:jc w:val="both"/>
              <w:rPr>
                <w:color w:val="000000"/>
                <w:spacing w:val="-2"/>
                <w:sz w:val="24"/>
                <w:szCs w:val="24"/>
              </w:rPr>
            </w:pPr>
            <w:r w:rsidRPr="00F870A7">
              <w:rPr>
                <w:color w:val="000000"/>
                <w:spacing w:val="-1"/>
                <w:sz w:val="24"/>
                <w:szCs w:val="24"/>
              </w:rPr>
              <w:t xml:space="preserve">поиск нужной информации по заданной теме в источниках </w:t>
            </w:r>
            <w:r w:rsidRPr="00F870A7">
              <w:rPr>
                <w:color w:val="000000"/>
                <w:spacing w:val="-2"/>
                <w:sz w:val="24"/>
                <w:szCs w:val="24"/>
              </w:rPr>
              <w:t>различного типа и извлечение необходимой информации из источни</w:t>
            </w:r>
            <w:r w:rsidRPr="00F870A7">
              <w:rPr>
                <w:color w:val="000000"/>
                <w:sz w:val="24"/>
                <w:szCs w:val="24"/>
              </w:rPr>
              <w:t xml:space="preserve">ков, созданных в различных знаковых системах (текст, таблица, </w:t>
            </w:r>
            <w:r w:rsidRPr="00F870A7">
              <w:rPr>
                <w:color w:val="000000"/>
                <w:spacing w:val="-3"/>
                <w:sz w:val="24"/>
                <w:szCs w:val="24"/>
              </w:rPr>
              <w:t xml:space="preserve">график, диаграмма, аудиовизуальный ряд и др.). Отделение основной </w:t>
            </w:r>
            <w:r w:rsidRPr="00F870A7">
              <w:rPr>
                <w:color w:val="000000"/>
                <w:spacing w:val="-1"/>
                <w:sz w:val="24"/>
                <w:szCs w:val="24"/>
              </w:rPr>
              <w:t>информации от второстепенной, критическое оценивание достовер</w:t>
            </w:r>
            <w:r w:rsidRPr="00F870A7">
              <w:rPr>
                <w:color w:val="000000"/>
                <w:spacing w:val="-2"/>
                <w:sz w:val="24"/>
                <w:szCs w:val="24"/>
              </w:rPr>
              <w:t>ности полученной информации, передача содержания информации адекватно поставленной цели (сжато, полно, выборочно);</w:t>
            </w:r>
          </w:p>
          <w:p w:rsidR="004F0E15" w:rsidRPr="00F870A7" w:rsidRDefault="004F0E15" w:rsidP="00C93336">
            <w:pPr>
              <w:pStyle w:val="23"/>
              <w:numPr>
                <w:ilvl w:val="0"/>
                <w:numId w:val="7"/>
              </w:numPr>
              <w:shd w:val="clear" w:color="auto" w:fill="FFFFFF"/>
              <w:tabs>
                <w:tab w:val="num" w:pos="720"/>
              </w:tabs>
              <w:ind w:left="0" w:firstLine="540"/>
              <w:jc w:val="both"/>
              <w:rPr>
                <w:color w:val="000000"/>
                <w:spacing w:val="-3"/>
                <w:sz w:val="24"/>
                <w:szCs w:val="24"/>
              </w:rPr>
            </w:pPr>
            <w:r w:rsidRPr="00F870A7">
              <w:rPr>
                <w:color w:val="000000"/>
                <w:spacing w:val="-1"/>
                <w:sz w:val="24"/>
                <w:szCs w:val="24"/>
              </w:rPr>
              <w:t>выбор вида чтения в соответствии с поставленной целью (оз</w:t>
            </w:r>
            <w:r w:rsidRPr="00F870A7">
              <w:rPr>
                <w:color w:val="000000"/>
                <w:spacing w:val="-3"/>
                <w:sz w:val="24"/>
                <w:szCs w:val="24"/>
              </w:rPr>
              <w:t>накомительное, просмотровое, поисковое и др.);</w:t>
            </w:r>
          </w:p>
          <w:p w:rsidR="004F0E15" w:rsidRPr="00F870A7" w:rsidRDefault="004F0E15" w:rsidP="00C93336">
            <w:pPr>
              <w:pStyle w:val="23"/>
              <w:numPr>
                <w:ilvl w:val="0"/>
                <w:numId w:val="7"/>
              </w:numPr>
              <w:shd w:val="clear" w:color="auto" w:fill="FFFFFF"/>
              <w:tabs>
                <w:tab w:val="num" w:pos="720"/>
              </w:tabs>
              <w:ind w:left="0" w:firstLine="540"/>
              <w:jc w:val="both"/>
              <w:rPr>
                <w:color w:val="000000"/>
                <w:spacing w:val="-3"/>
                <w:sz w:val="24"/>
                <w:szCs w:val="24"/>
              </w:rPr>
            </w:pPr>
            <w:r w:rsidRPr="00F870A7">
              <w:rPr>
                <w:color w:val="000000"/>
                <w:spacing w:val="-3"/>
                <w:sz w:val="24"/>
                <w:szCs w:val="24"/>
              </w:rPr>
              <w:lastRenderedPageBreak/>
              <w:t xml:space="preserve">работа с </w:t>
            </w:r>
            <w:r w:rsidRPr="00F870A7">
              <w:rPr>
                <w:color w:val="000000"/>
                <w:spacing w:val="-2"/>
                <w:sz w:val="24"/>
                <w:szCs w:val="24"/>
              </w:rPr>
              <w:t xml:space="preserve">текстами различных стилей, понимание их специфики; адекватное восприятие языка </w:t>
            </w:r>
            <w:r w:rsidRPr="00F870A7">
              <w:rPr>
                <w:color w:val="000000"/>
                <w:spacing w:val="-3"/>
                <w:sz w:val="24"/>
                <w:szCs w:val="24"/>
              </w:rPr>
              <w:t>средств массовой информации;</w:t>
            </w:r>
          </w:p>
          <w:p w:rsidR="004F0E15" w:rsidRPr="00F870A7" w:rsidRDefault="004F0E15" w:rsidP="00C93336">
            <w:pPr>
              <w:pStyle w:val="23"/>
              <w:numPr>
                <w:ilvl w:val="0"/>
                <w:numId w:val="7"/>
              </w:numPr>
              <w:shd w:val="clear" w:color="auto" w:fill="FFFFFF"/>
              <w:tabs>
                <w:tab w:val="num" w:pos="720"/>
              </w:tabs>
              <w:spacing w:before="19"/>
              <w:ind w:left="0" w:firstLine="540"/>
              <w:jc w:val="both"/>
              <w:rPr>
                <w:color w:val="000000"/>
                <w:spacing w:val="1"/>
                <w:sz w:val="24"/>
                <w:szCs w:val="24"/>
              </w:rPr>
            </w:pPr>
            <w:r w:rsidRPr="00F870A7">
              <w:rPr>
                <w:color w:val="000000"/>
                <w:spacing w:val="1"/>
                <w:sz w:val="24"/>
                <w:szCs w:val="24"/>
              </w:rPr>
              <w:t xml:space="preserve">самостоятельное создание алгоритмов познавательной деятельности для решения задач творческого и поискового характера; </w:t>
            </w:r>
          </w:p>
          <w:p w:rsidR="004F0E15" w:rsidRPr="00F870A7" w:rsidRDefault="004F0E15" w:rsidP="00C93336">
            <w:pPr>
              <w:pStyle w:val="23"/>
              <w:numPr>
                <w:ilvl w:val="0"/>
                <w:numId w:val="7"/>
              </w:numPr>
              <w:shd w:val="clear" w:color="auto" w:fill="FFFFFF"/>
              <w:tabs>
                <w:tab w:val="num" w:pos="720"/>
              </w:tabs>
              <w:spacing w:before="19"/>
              <w:ind w:left="0" w:firstLine="540"/>
              <w:jc w:val="both"/>
              <w:rPr>
                <w:color w:val="000000"/>
                <w:spacing w:val="1"/>
                <w:sz w:val="24"/>
                <w:szCs w:val="24"/>
              </w:rPr>
            </w:pPr>
            <w:r w:rsidRPr="00F870A7">
              <w:rPr>
                <w:color w:val="000000"/>
                <w:sz w:val="24"/>
                <w:szCs w:val="24"/>
              </w:rPr>
              <w:t xml:space="preserve">участие в проектной деятельности, </w:t>
            </w:r>
            <w:r w:rsidRPr="00F870A7">
              <w:rPr>
                <w:color w:val="000000"/>
                <w:spacing w:val="1"/>
                <w:sz w:val="24"/>
                <w:szCs w:val="24"/>
              </w:rPr>
              <w:t>владение приемами исследовательской деятельности, элементарными умениями прогноза (умение отвечать на вопрос</w:t>
            </w:r>
            <w:proofErr w:type="gramStart"/>
            <w:r w:rsidRPr="00F870A7">
              <w:rPr>
                <w:color w:val="000000"/>
                <w:spacing w:val="1"/>
                <w:sz w:val="24"/>
                <w:szCs w:val="24"/>
              </w:rPr>
              <w:t>:«</w:t>
            </w:r>
            <w:proofErr w:type="gramEnd"/>
            <w:r w:rsidRPr="00F870A7">
              <w:rPr>
                <w:color w:val="000000"/>
                <w:spacing w:val="1"/>
                <w:sz w:val="24"/>
                <w:szCs w:val="24"/>
              </w:rPr>
              <w:t>Что произойдет, если...»);</w:t>
            </w:r>
          </w:p>
          <w:p w:rsidR="004F0E15" w:rsidRPr="00F870A7" w:rsidRDefault="004F0E15" w:rsidP="00C93336">
            <w:pPr>
              <w:pStyle w:val="23"/>
              <w:numPr>
                <w:ilvl w:val="0"/>
                <w:numId w:val="7"/>
              </w:numPr>
              <w:shd w:val="clear" w:color="auto" w:fill="FFFFFF"/>
              <w:tabs>
                <w:tab w:val="num" w:pos="720"/>
              </w:tabs>
              <w:spacing w:before="19"/>
              <w:ind w:left="0" w:firstLine="540"/>
              <w:jc w:val="both"/>
              <w:rPr>
                <w:sz w:val="24"/>
                <w:szCs w:val="24"/>
              </w:rPr>
            </w:pPr>
            <w:r w:rsidRPr="00F870A7">
              <w:rPr>
                <w:color w:val="000000"/>
                <w:spacing w:val="1"/>
                <w:sz w:val="24"/>
                <w:szCs w:val="24"/>
              </w:rPr>
              <w:t>формулирование полученных результа</w:t>
            </w:r>
            <w:r w:rsidRPr="00F870A7">
              <w:rPr>
                <w:color w:val="000000"/>
                <w:spacing w:val="-1"/>
                <w:sz w:val="24"/>
                <w:szCs w:val="24"/>
              </w:rPr>
              <w:t>тов;</w:t>
            </w:r>
          </w:p>
          <w:p w:rsidR="004F0E15" w:rsidRPr="00F870A7" w:rsidRDefault="004F0E15" w:rsidP="00C93336">
            <w:pPr>
              <w:pStyle w:val="23"/>
              <w:numPr>
                <w:ilvl w:val="0"/>
                <w:numId w:val="7"/>
              </w:numPr>
              <w:shd w:val="clear" w:color="auto" w:fill="FFFFFF"/>
              <w:tabs>
                <w:tab w:val="num" w:pos="720"/>
              </w:tabs>
              <w:spacing w:before="14"/>
              <w:ind w:left="0" w:firstLine="540"/>
              <w:jc w:val="both"/>
              <w:rPr>
                <w:color w:val="000000"/>
                <w:sz w:val="24"/>
                <w:szCs w:val="24"/>
              </w:rPr>
            </w:pPr>
            <w:r w:rsidRPr="00F870A7">
              <w:rPr>
                <w:color w:val="000000"/>
                <w:spacing w:val="1"/>
                <w:sz w:val="24"/>
                <w:szCs w:val="24"/>
              </w:rPr>
              <w:t xml:space="preserve">создание собственных произведений, идеальных </w:t>
            </w:r>
            <w:r w:rsidRPr="00F870A7">
              <w:rPr>
                <w:color w:val="000000"/>
                <w:sz w:val="24"/>
                <w:szCs w:val="24"/>
              </w:rPr>
              <w:t>моделей социальных объектов, процессов, явлений, в том числе с использовани</w:t>
            </w:r>
            <w:r w:rsidRPr="00F870A7">
              <w:rPr>
                <w:color w:val="000000"/>
                <w:spacing w:val="1"/>
                <w:sz w:val="24"/>
                <w:szCs w:val="24"/>
              </w:rPr>
              <w:t xml:space="preserve">ем </w:t>
            </w:r>
            <w:proofErr w:type="spellStart"/>
            <w:r w:rsidRPr="00F870A7">
              <w:rPr>
                <w:color w:val="000000"/>
                <w:spacing w:val="1"/>
                <w:sz w:val="24"/>
                <w:szCs w:val="24"/>
              </w:rPr>
              <w:t>мультимедийных</w:t>
            </w:r>
            <w:proofErr w:type="spellEnd"/>
            <w:r w:rsidRPr="00F870A7">
              <w:rPr>
                <w:color w:val="000000"/>
                <w:spacing w:val="1"/>
                <w:sz w:val="24"/>
                <w:szCs w:val="24"/>
              </w:rPr>
              <w:t xml:space="preserve"> технологий;</w:t>
            </w:r>
          </w:p>
          <w:p w:rsidR="004F0E15" w:rsidRPr="00F870A7" w:rsidRDefault="004F0E15" w:rsidP="00C93336">
            <w:pPr>
              <w:pStyle w:val="23"/>
              <w:numPr>
                <w:ilvl w:val="0"/>
                <w:numId w:val="7"/>
              </w:numPr>
              <w:shd w:val="clear" w:color="auto" w:fill="FFFFFF"/>
              <w:tabs>
                <w:tab w:val="num" w:pos="720"/>
              </w:tabs>
              <w:ind w:left="0" w:firstLine="540"/>
              <w:jc w:val="both"/>
              <w:rPr>
                <w:sz w:val="24"/>
                <w:szCs w:val="24"/>
              </w:rPr>
            </w:pPr>
            <w:r w:rsidRPr="00F870A7">
              <w:rPr>
                <w:color w:val="000000"/>
                <w:spacing w:val="-2"/>
                <w:sz w:val="24"/>
                <w:szCs w:val="24"/>
              </w:rPr>
              <w:t xml:space="preserve">пользования </w:t>
            </w:r>
            <w:proofErr w:type="spellStart"/>
            <w:r w:rsidRPr="00F870A7">
              <w:rPr>
                <w:color w:val="000000"/>
                <w:spacing w:val="-2"/>
                <w:sz w:val="24"/>
                <w:szCs w:val="24"/>
              </w:rPr>
              <w:t>мультимедийными</w:t>
            </w:r>
            <w:proofErr w:type="spellEnd"/>
            <w:r w:rsidRPr="00F870A7">
              <w:rPr>
                <w:color w:val="000000"/>
                <w:spacing w:val="-2"/>
                <w:sz w:val="24"/>
                <w:szCs w:val="24"/>
              </w:rPr>
              <w:t xml:space="preserve"> ресурсами и компьютерными </w:t>
            </w:r>
            <w:r w:rsidRPr="00F870A7">
              <w:rPr>
                <w:color w:val="000000"/>
                <w:spacing w:val="-1"/>
                <w:sz w:val="24"/>
                <w:szCs w:val="24"/>
              </w:rPr>
              <w:lastRenderedPageBreak/>
              <w:t xml:space="preserve">технологиями для обработки, передачи, систематизации информации, </w:t>
            </w:r>
            <w:r w:rsidRPr="00F870A7">
              <w:rPr>
                <w:color w:val="000000"/>
                <w:spacing w:val="-2"/>
                <w:sz w:val="24"/>
                <w:szCs w:val="24"/>
              </w:rPr>
              <w:t xml:space="preserve">создания баз данных, презентации результатов познавательной и </w:t>
            </w:r>
            <w:r w:rsidRPr="00F870A7">
              <w:rPr>
                <w:color w:val="000000"/>
                <w:spacing w:val="-3"/>
                <w:sz w:val="24"/>
                <w:szCs w:val="24"/>
              </w:rPr>
              <w:t>практической деятельности;</w:t>
            </w:r>
          </w:p>
          <w:p w:rsidR="004F0E15" w:rsidRPr="00F870A7" w:rsidRDefault="004F0E15" w:rsidP="00C93336">
            <w:pPr>
              <w:pStyle w:val="23"/>
              <w:shd w:val="clear" w:color="auto" w:fill="FFFFFF"/>
              <w:spacing w:before="10"/>
              <w:ind w:right="1" w:firstLine="540"/>
              <w:jc w:val="both"/>
              <w:rPr>
                <w:sz w:val="24"/>
                <w:szCs w:val="24"/>
              </w:rPr>
            </w:pPr>
            <w:r w:rsidRPr="00F870A7">
              <w:rPr>
                <w:color w:val="000000"/>
                <w:sz w:val="24"/>
                <w:szCs w:val="24"/>
              </w:rPr>
              <w:t xml:space="preserve">владение основными видами публичных выступлений </w:t>
            </w:r>
            <w:r w:rsidRPr="00F870A7">
              <w:rPr>
                <w:color w:val="000000"/>
                <w:spacing w:val="5"/>
                <w:sz w:val="24"/>
                <w:szCs w:val="24"/>
              </w:rPr>
              <w:t xml:space="preserve">(высказывания, монолог, дискуссия, полемика), следование </w:t>
            </w:r>
            <w:r w:rsidRPr="00F870A7">
              <w:rPr>
                <w:color w:val="000000"/>
                <w:spacing w:val="-2"/>
                <w:sz w:val="24"/>
                <w:szCs w:val="24"/>
              </w:rPr>
              <w:t>этическим нормам и правилам ведения диалога (диспута)</w:t>
            </w:r>
            <w:proofErr w:type="gramStart"/>
            <w:r w:rsidRPr="00F870A7">
              <w:rPr>
                <w:color w:val="000000"/>
                <w:spacing w:val="-2"/>
                <w:sz w:val="24"/>
                <w:szCs w:val="24"/>
              </w:rPr>
              <w:t>.</w:t>
            </w:r>
            <w:r w:rsidRPr="00F870A7">
              <w:rPr>
                <w:color w:val="000000"/>
                <w:spacing w:val="-1"/>
                <w:sz w:val="24"/>
                <w:szCs w:val="24"/>
              </w:rPr>
              <w:t>П</w:t>
            </w:r>
            <w:proofErr w:type="gramEnd"/>
            <w:r w:rsidRPr="00F870A7">
              <w:rPr>
                <w:color w:val="000000"/>
                <w:spacing w:val="-1"/>
                <w:sz w:val="24"/>
                <w:szCs w:val="24"/>
              </w:rPr>
              <w:t xml:space="preserve">рограмма призвана помочь осуществлению выпускниками  осознанного выбора путей продолжения образования или </w:t>
            </w:r>
            <w:r w:rsidRPr="00F870A7">
              <w:rPr>
                <w:color w:val="000000"/>
                <w:spacing w:val="-2"/>
                <w:sz w:val="24"/>
                <w:szCs w:val="24"/>
              </w:rPr>
              <w:t>будущей профессиональной деятельности</w:t>
            </w:r>
          </w:p>
        </w:tc>
        <w:tc>
          <w:tcPr>
            <w:tcW w:w="3544" w:type="dxa"/>
            <w:tcBorders>
              <w:top w:val="single" w:sz="4" w:space="0" w:color="000000" w:themeColor="text1"/>
              <w:bottom w:val="single" w:sz="4" w:space="0" w:color="000000" w:themeColor="text1"/>
              <w:right w:val="single" w:sz="4" w:space="0" w:color="auto"/>
            </w:tcBorders>
          </w:tcPr>
          <w:p w:rsidR="004F0E15" w:rsidRPr="00F870A7" w:rsidRDefault="004F0E15" w:rsidP="00C93336">
            <w:pPr>
              <w:pStyle w:val="ab"/>
              <w:tabs>
                <w:tab w:val="num" w:pos="0"/>
              </w:tabs>
              <w:ind w:firstLine="540"/>
              <w:jc w:val="both"/>
              <w:rPr>
                <w:rFonts w:ascii="Times New Roman" w:hAnsi="Times New Roman"/>
                <w:b/>
                <w:color w:val="000000"/>
                <w:sz w:val="24"/>
                <w:szCs w:val="24"/>
              </w:rPr>
            </w:pPr>
            <w:r w:rsidRPr="00F870A7">
              <w:rPr>
                <w:rFonts w:ascii="Times New Roman" w:hAnsi="Times New Roman"/>
                <w:b/>
                <w:color w:val="000000"/>
                <w:sz w:val="24"/>
                <w:szCs w:val="24"/>
              </w:rPr>
              <w:lastRenderedPageBreak/>
              <w:t>Знать/понимать</w:t>
            </w:r>
          </w:p>
          <w:p w:rsidR="004F0E15" w:rsidRPr="00F870A7" w:rsidRDefault="004F0E15" w:rsidP="00C93336">
            <w:pPr>
              <w:pStyle w:val="21"/>
              <w:numPr>
                <w:ilvl w:val="0"/>
                <w:numId w:val="9"/>
              </w:numPr>
              <w:tabs>
                <w:tab w:val="clear" w:pos="1497"/>
                <w:tab w:val="num" w:pos="0"/>
                <w:tab w:val="num" w:pos="360"/>
                <w:tab w:val="num" w:pos="1080"/>
              </w:tabs>
              <w:spacing w:after="0" w:line="240" w:lineRule="auto"/>
              <w:ind w:left="0" w:firstLine="34"/>
              <w:jc w:val="both"/>
              <w:rPr>
                <w:rFonts w:ascii="Times New Roman" w:hAnsi="Times New Roman" w:cs="Times New Roman"/>
                <w:sz w:val="24"/>
                <w:szCs w:val="24"/>
              </w:rPr>
            </w:pPr>
            <w:proofErr w:type="spellStart"/>
            <w:r w:rsidRPr="00F870A7">
              <w:rPr>
                <w:rFonts w:ascii="Times New Roman" w:hAnsi="Times New Roman" w:cs="Times New Roman"/>
                <w:sz w:val="24"/>
                <w:szCs w:val="24"/>
              </w:rPr>
              <w:t>биосоциальную</w:t>
            </w:r>
            <w:proofErr w:type="spellEnd"/>
            <w:r w:rsidRPr="00F870A7">
              <w:rPr>
                <w:rFonts w:ascii="Times New Roman" w:hAnsi="Times New Roman" w:cs="Times New Roman"/>
                <w:sz w:val="24"/>
                <w:szCs w:val="24"/>
              </w:rPr>
              <w:t xml:space="preserve"> сущность человека, основные этапы и факторы социализации личности,  место и роль человека  в системе общественных отношений;</w:t>
            </w:r>
          </w:p>
          <w:p w:rsidR="004F0E15" w:rsidRPr="00F870A7" w:rsidRDefault="004F0E15" w:rsidP="00C93336">
            <w:pPr>
              <w:pStyle w:val="21"/>
              <w:numPr>
                <w:ilvl w:val="0"/>
                <w:numId w:val="9"/>
              </w:numPr>
              <w:tabs>
                <w:tab w:val="clear" w:pos="1497"/>
                <w:tab w:val="num" w:pos="0"/>
                <w:tab w:val="num" w:pos="360"/>
                <w:tab w:val="num" w:pos="1080"/>
              </w:tabs>
              <w:spacing w:after="0" w:line="240" w:lineRule="auto"/>
              <w:ind w:left="0" w:firstLine="34"/>
              <w:jc w:val="both"/>
              <w:rPr>
                <w:rFonts w:ascii="Times New Roman" w:hAnsi="Times New Roman" w:cs="Times New Roman"/>
                <w:sz w:val="24"/>
                <w:szCs w:val="24"/>
              </w:rPr>
            </w:pPr>
            <w:r w:rsidRPr="00F870A7">
              <w:rPr>
                <w:rFonts w:ascii="Times New Roman" w:hAnsi="Times New Roman" w:cs="Times New Roman"/>
                <w:sz w:val="24"/>
                <w:szCs w:val="24"/>
              </w:rPr>
              <w:t xml:space="preserve"> тенденции развития общества в целом  как сложной динамичной  системы, а также важнейших социальных институтов; </w:t>
            </w:r>
          </w:p>
          <w:p w:rsidR="004F0E15" w:rsidRPr="00F870A7" w:rsidRDefault="004F0E15" w:rsidP="00C93336">
            <w:pPr>
              <w:pStyle w:val="21"/>
              <w:numPr>
                <w:ilvl w:val="0"/>
                <w:numId w:val="9"/>
              </w:numPr>
              <w:tabs>
                <w:tab w:val="clear" w:pos="1497"/>
                <w:tab w:val="num" w:pos="0"/>
                <w:tab w:val="num" w:pos="360"/>
                <w:tab w:val="num" w:pos="1080"/>
              </w:tabs>
              <w:spacing w:after="0" w:line="240" w:lineRule="auto"/>
              <w:ind w:left="0" w:firstLine="34"/>
              <w:jc w:val="both"/>
              <w:rPr>
                <w:rFonts w:ascii="Times New Roman" w:hAnsi="Times New Roman" w:cs="Times New Roman"/>
                <w:sz w:val="24"/>
                <w:szCs w:val="24"/>
              </w:rPr>
            </w:pPr>
            <w:r w:rsidRPr="00F870A7">
              <w:rPr>
                <w:rFonts w:ascii="Times New Roman" w:hAnsi="Times New Roman" w:cs="Times New Roman"/>
                <w:sz w:val="24"/>
                <w:szCs w:val="24"/>
              </w:rPr>
              <w:t>необходимость регулирования общественных отношений, сущность социальных норм,  механизмы правового регулирования;</w:t>
            </w:r>
          </w:p>
          <w:p w:rsidR="004F0E15" w:rsidRPr="00F870A7" w:rsidRDefault="004F0E15" w:rsidP="00C93336">
            <w:pPr>
              <w:pStyle w:val="ab"/>
              <w:numPr>
                <w:ilvl w:val="0"/>
                <w:numId w:val="8"/>
              </w:numPr>
              <w:tabs>
                <w:tab w:val="clear" w:pos="720"/>
                <w:tab w:val="num" w:pos="0"/>
                <w:tab w:val="num" w:pos="1080"/>
              </w:tabs>
              <w:ind w:left="0" w:firstLine="34"/>
              <w:jc w:val="both"/>
              <w:rPr>
                <w:rFonts w:ascii="Times New Roman" w:hAnsi="Times New Roman"/>
                <w:sz w:val="24"/>
                <w:szCs w:val="24"/>
              </w:rPr>
            </w:pPr>
            <w:r w:rsidRPr="00F870A7">
              <w:rPr>
                <w:rFonts w:ascii="Times New Roman" w:hAnsi="Times New Roman"/>
                <w:sz w:val="24"/>
                <w:szCs w:val="24"/>
              </w:rPr>
              <w:t>особенности социально-гуманитарного познания.</w:t>
            </w:r>
          </w:p>
          <w:p w:rsidR="004F0E15" w:rsidRPr="00F870A7" w:rsidRDefault="004F0E15" w:rsidP="00C93336">
            <w:pPr>
              <w:pStyle w:val="ab"/>
              <w:tabs>
                <w:tab w:val="num" w:pos="0"/>
              </w:tabs>
              <w:ind w:firstLine="34"/>
              <w:jc w:val="both"/>
              <w:rPr>
                <w:rFonts w:ascii="Times New Roman" w:hAnsi="Times New Roman"/>
                <w:color w:val="000000"/>
                <w:sz w:val="24"/>
                <w:szCs w:val="24"/>
              </w:rPr>
            </w:pPr>
          </w:p>
          <w:p w:rsidR="004F0E15" w:rsidRPr="00F870A7" w:rsidRDefault="004F0E15" w:rsidP="00C93336">
            <w:pPr>
              <w:pStyle w:val="a6"/>
              <w:rPr>
                <w:rFonts w:ascii="Times New Roman" w:hAnsi="Times New Roman" w:cs="Times New Roman"/>
                <w:sz w:val="24"/>
                <w:szCs w:val="24"/>
              </w:rPr>
            </w:pPr>
          </w:p>
        </w:tc>
        <w:tc>
          <w:tcPr>
            <w:tcW w:w="3543" w:type="dxa"/>
            <w:tcBorders>
              <w:top w:val="single" w:sz="4" w:space="0" w:color="000000" w:themeColor="text1"/>
              <w:left w:val="single" w:sz="4" w:space="0" w:color="auto"/>
              <w:bottom w:val="single" w:sz="4" w:space="0" w:color="000000" w:themeColor="text1"/>
              <w:right w:val="single" w:sz="4" w:space="0" w:color="auto"/>
            </w:tcBorders>
          </w:tcPr>
          <w:p w:rsidR="004F0E15" w:rsidRPr="00F870A7" w:rsidRDefault="004F0E15" w:rsidP="00C93336">
            <w:pPr>
              <w:pStyle w:val="ab"/>
              <w:tabs>
                <w:tab w:val="num" w:pos="0"/>
              </w:tabs>
              <w:ind w:firstLine="540"/>
              <w:jc w:val="both"/>
              <w:rPr>
                <w:rFonts w:ascii="Times New Roman" w:hAnsi="Times New Roman"/>
                <w:b/>
                <w:color w:val="000000"/>
                <w:sz w:val="24"/>
                <w:szCs w:val="24"/>
              </w:rPr>
            </w:pPr>
            <w:r w:rsidRPr="00F870A7">
              <w:rPr>
                <w:rFonts w:ascii="Times New Roman" w:hAnsi="Times New Roman"/>
                <w:b/>
                <w:color w:val="000000"/>
                <w:sz w:val="24"/>
                <w:szCs w:val="24"/>
              </w:rPr>
              <w:t>Уметь:</w:t>
            </w:r>
          </w:p>
          <w:p w:rsidR="004F0E15" w:rsidRPr="00F870A7" w:rsidRDefault="004F0E15" w:rsidP="00C93336">
            <w:pPr>
              <w:numPr>
                <w:ilvl w:val="0"/>
                <w:numId w:val="8"/>
              </w:numPr>
              <w:tabs>
                <w:tab w:val="clear" w:pos="720"/>
                <w:tab w:val="num" w:pos="0"/>
              </w:tabs>
              <w:ind w:left="0" w:firstLine="540"/>
              <w:jc w:val="both"/>
              <w:rPr>
                <w:rFonts w:ascii="Times New Roman" w:hAnsi="Times New Roman" w:cs="Times New Roman"/>
                <w:sz w:val="24"/>
                <w:szCs w:val="24"/>
              </w:rPr>
            </w:pPr>
            <w:proofErr w:type="spellStart"/>
            <w:r w:rsidRPr="00F870A7">
              <w:rPr>
                <w:rFonts w:ascii="Times New Roman" w:hAnsi="Times New Roman" w:cs="Times New Roman"/>
                <w:b/>
                <w:i/>
                <w:sz w:val="24"/>
                <w:szCs w:val="24"/>
              </w:rPr>
              <w:t>характеризовать</w:t>
            </w:r>
            <w:r w:rsidRPr="00F870A7">
              <w:rPr>
                <w:rFonts w:ascii="Times New Roman" w:hAnsi="Times New Roman" w:cs="Times New Roman"/>
                <w:sz w:val="24"/>
                <w:szCs w:val="24"/>
              </w:rPr>
              <w:t>основные</w:t>
            </w:r>
            <w:proofErr w:type="spellEnd"/>
            <w:r w:rsidRPr="00F870A7">
              <w:rPr>
                <w:rFonts w:ascii="Times New Roman" w:hAnsi="Times New Roman" w:cs="Times New Roman"/>
                <w:sz w:val="24"/>
                <w:szCs w:val="24"/>
              </w:rPr>
              <w:t xml:space="preserve"> социальные объекты, выделяя их существенные признаки, закономерности развития;  </w:t>
            </w:r>
          </w:p>
          <w:p w:rsidR="004F0E15" w:rsidRPr="00F870A7" w:rsidRDefault="004F0E15" w:rsidP="00C93336">
            <w:pPr>
              <w:numPr>
                <w:ilvl w:val="0"/>
                <w:numId w:val="8"/>
              </w:numPr>
              <w:tabs>
                <w:tab w:val="clear" w:pos="720"/>
                <w:tab w:val="num" w:pos="0"/>
              </w:tabs>
              <w:ind w:left="0" w:firstLine="540"/>
              <w:jc w:val="both"/>
              <w:rPr>
                <w:rFonts w:ascii="Times New Roman" w:hAnsi="Times New Roman" w:cs="Times New Roman"/>
                <w:sz w:val="24"/>
                <w:szCs w:val="24"/>
              </w:rPr>
            </w:pPr>
            <w:r w:rsidRPr="00F870A7">
              <w:rPr>
                <w:rFonts w:ascii="Times New Roman" w:hAnsi="Times New Roman" w:cs="Times New Roman"/>
                <w:b/>
                <w:i/>
                <w:sz w:val="24"/>
                <w:szCs w:val="24"/>
              </w:rPr>
              <w:t>анализировать</w:t>
            </w:r>
            <w:r w:rsidRPr="00F870A7">
              <w:rPr>
                <w:rFonts w:ascii="Times New Roman" w:hAnsi="Times New Roman" w:cs="Times New Roman"/>
                <w:sz w:val="24"/>
                <w:szCs w:val="24"/>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4F0E15" w:rsidRPr="00F870A7" w:rsidRDefault="004F0E15" w:rsidP="00C93336">
            <w:pPr>
              <w:numPr>
                <w:ilvl w:val="0"/>
                <w:numId w:val="8"/>
              </w:numPr>
              <w:tabs>
                <w:tab w:val="clear" w:pos="720"/>
                <w:tab w:val="num" w:pos="0"/>
              </w:tabs>
              <w:ind w:left="0" w:firstLine="540"/>
              <w:jc w:val="both"/>
              <w:rPr>
                <w:rFonts w:ascii="Times New Roman" w:hAnsi="Times New Roman" w:cs="Times New Roman"/>
                <w:sz w:val="24"/>
                <w:szCs w:val="24"/>
              </w:rPr>
            </w:pPr>
            <w:r w:rsidRPr="00F870A7">
              <w:rPr>
                <w:rFonts w:ascii="Times New Roman" w:hAnsi="Times New Roman" w:cs="Times New Roman"/>
                <w:b/>
                <w:i/>
                <w:sz w:val="24"/>
                <w:szCs w:val="24"/>
              </w:rPr>
              <w:t>объяснять:</w:t>
            </w:r>
            <w:r w:rsidRPr="00F870A7">
              <w:rPr>
                <w:rFonts w:ascii="Times New Roman" w:hAnsi="Times New Roman" w:cs="Times New Roman"/>
                <w:sz w:val="24"/>
                <w:szCs w:val="24"/>
              </w:rPr>
              <w:t xml:space="preserve"> причинно-следственные и функциональные связи изученных социальных объектов (включая взаимодействия человека и общества, важнейших </w:t>
            </w:r>
            <w:r w:rsidRPr="00F870A7">
              <w:rPr>
                <w:rFonts w:ascii="Times New Roman" w:hAnsi="Times New Roman" w:cs="Times New Roman"/>
                <w:sz w:val="24"/>
                <w:szCs w:val="24"/>
              </w:rPr>
              <w:lastRenderedPageBreak/>
              <w:t xml:space="preserve">социальных институтов, общества и природной среды, общества и культуры, взаимосвязи подсистем и элементов общества); </w:t>
            </w:r>
          </w:p>
          <w:p w:rsidR="004F0E15" w:rsidRPr="00F870A7" w:rsidRDefault="004F0E15" w:rsidP="00C93336">
            <w:pPr>
              <w:tabs>
                <w:tab w:val="num" w:pos="0"/>
              </w:tabs>
              <w:ind w:firstLine="540"/>
              <w:jc w:val="both"/>
              <w:rPr>
                <w:rFonts w:ascii="Times New Roman" w:hAnsi="Times New Roman" w:cs="Times New Roman"/>
                <w:sz w:val="24"/>
                <w:szCs w:val="24"/>
              </w:rPr>
            </w:pPr>
          </w:p>
          <w:p w:rsidR="004F0E15" w:rsidRPr="00F870A7" w:rsidRDefault="004F0E15" w:rsidP="00C93336">
            <w:pPr>
              <w:numPr>
                <w:ilvl w:val="0"/>
                <w:numId w:val="8"/>
              </w:numPr>
              <w:tabs>
                <w:tab w:val="clear" w:pos="720"/>
                <w:tab w:val="num" w:pos="0"/>
              </w:tabs>
              <w:ind w:left="0" w:firstLine="540"/>
              <w:jc w:val="both"/>
              <w:rPr>
                <w:rFonts w:ascii="Times New Roman" w:hAnsi="Times New Roman" w:cs="Times New Roman"/>
                <w:sz w:val="24"/>
                <w:szCs w:val="24"/>
              </w:rPr>
            </w:pPr>
            <w:r w:rsidRPr="00F870A7">
              <w:rPr>
                <w:rFonts w:ascii="Times New Roman" w:hAnsi="Times New Roman" w:cs="Times New Roman"/>
                <w:b/>
                <w:i/>
                <w:sz w:val="24"/>
                <w:szCs w:val="24"/>
              </w:rPr>
              <w:t>раскрывать на примерах</w:t>
            </w:r>
            <w:r w:rsidRPr="00F870A7">
              <w:rPr>
                <w:rFonts w:ascii="Times New Roman" w:hAnsi="Times New Roman" w:cs="Times New Roman"/>
                <w:sz w:val="24"/>
                <w:szCs w:val="24"/>
              </w:rPr>
              <w:t xml:space="preserve">  изученные теоретические положения и понятия социально-экономических и гуманитарных наук;</w:t>
            </w:r>
          </w:p>
          <w:p w:rsidR="004F0E15" w:rsidRPr="00F870A7" w:rsidRDefault="004F0E15" w:rsidP="00C93336">
            <w:pPr>
              <w:numPr>
                <w:ilvl w:val="0"/>
                <w:numId w:val="8"/>
              </w:numPr>
              <w:tabs>
                <w:tab w:val="clear" w:pos="720"/>
                <w:tab w:val="num" w:pos="0"/>
              </w:tabs>
              <w:ind w:left="0" w:firstLine="540"/>
              <w:jc w:val="both"/>
              <w:rPr>
                <w:rFonts w:ascii="Times New Roman" w:hAnsi="Times New Roman" w:cs="Times New Roman"/>
                <w:sz w:val="24"/>
                <w:szCs w:val="24"/>
              </w:rPr>
            </w:pPr>
            <w:r w:rsidRPr="00F870A7">
              <w:rPr>
                <w:rFonts w:ascii="Times New Roman" w:hAnsi="Times New Roman" w:cs="Times New Roman"/>
                <w:b/>
                <w:i/>
                <w:sz w:val="24"/>
                <w:szCs w:val="24"/>
              </w:rPr>
              <w:t>осуществлять  поиск</w:t>
            </w:r>
            <w:r w:rsidRPr="00F870A7">
              <w:rPr>
                <w:rFonts w:ascii="Times New Roman" w:hAnsi="Times New Roman" w:cs="Times New Roman"/>
                <w:sz w:val="24"/>
                <w:szCs w:val="24"/>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w:t>
            </w:r>
            <w:proofErr w:type="gramStart"/>
            <w:r w:rsidRPr="00F870A7">
              <w:rPr>
                <w:rFonts w:ascii="Times New Roman" w:hAnsi="Times New Roman" w:cs="Times New Roman"/>
                <w:sz w:val="24"/>
                <w:szCs w:val="24"/>
              </w:rPr>
              <w:t>в(</w:t>
            </w:r>
            <w:proofErr w:type="gramEnd"/>
            <w:r w:rsidRPr="00F870A7">
              <w:rPr>
                <w:rFonts w:ascii="Times New Roman" w:hAnsi="Times New Roman" w:cs="Times New Roman"/>
                <w:sz w:val="24"/>
                <w:szCs w:val="24"/>
              </w:rPr>
              <w:t xml:space="preserve">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4F0E15" w:rsidRPr="00F870A7" w:rsidRDefault="004F0E15" w:rsidP="00C93336">
            <w:pPr>
              <w:numPr>
                <w:ilvl w:val="0"/>
                <w:numId w:val="8"/>
              </w:numPr>
              <w:tabs>
                <w:tab w:val="clear" w:pos="720"/>
                <w:tab w:val="num" w:pos="0"/>
              </w:tabs>
              <w:ind w:left="0" w:firstLine="540"/>
              <w:jc w:val="both"/>
              <w:rPr>
                <w:rFonts w:ascii="Times New Roman" w:hAnsi="Times New Roman" w:cs="Times New Roman"/>
                <w:sz w:val="24"/>
                <w:szCs w:val="24"/>
              </w:rPr>
            </w:pPr>
            <w:proofErr w:type="spellStart"/>
            <w:r w:rsidRPr="00F870A7">
              <w:rPr>
                <w:rFonts w:ascii="Times New Roman" w:hAnsi="Times New Roman" w:cs="Times New Roman"/>
                <w:b/>
                <w:i/>
                <w:sz w:val="24"/>
                <w:szCs w:val="24"/>
              </w:rPr>
              <w:t>оценивать</w:t>
            </w:r>
            <w:r w:rsidRPr="00F870A7">
              <w:rPr>
                <w:rFonts w:ascii="Times New Roman" w:hAnsi="Times New Roman" w:cs="Times New Roman"/>
                <w:sz w:val="24"/>
                <w:szCs w:val="24"/>
              </w:rPr>
              <w:t>действия</w:t>
            </w:r>
            <w:proofErr w:type="spellEnd"/>
            <w:r w:rsidRPr="00F870A7">
              <w:rPr>
                <w:rFonts w:ascii="Times New Roman" w:hAnsi="Times New Roman" w:cs="Times New Roman"/>
                <w:sz w:val="24"/>
                <w:szCs w:val="24"/>
              </w:rPr>
              <w:t xml:space="preserve"> субъектов социальной жизни, включая личности, группы, организации,  с точки зрения социальных норм, экономической </w:t>
            </w:r>
            <w:r w:rsidRPr="00F870A7">
              <w:rPr>
                <w:rFonts w:ascii="Times New Roman" w:hAnsi="Times New Roman" w:cs="Times New Roman"/>
                <w:sz w:val="24"/>
                <w:szCs w:val="24"/>
              </w:rPr>
              <w:lastRenderedPageBreak/>
              <w:t>рациональности;</w:t>
            </w:r>
          </w:p>
          <w:p w:rsidR="004F0E15" w:rsidRPr="00F870A7" w:rsidRDefault="004F0E15" w:rsidP="00C93336">
            <w:pPr>
              <w:numPr>
                <w:ilvl w:val="0"/>
                <w:numId w:val="8"/>
              </w:numPr>
              <w:tabs>
                <w:tab w:val="clear" w:pos="720"/>
                <w:tab w:val="num" w:pos="0"/>
              </w:tabs>
              <w:ind w:left="0" w:firstLine="540"/>
              <w:jc w:val="both"/>
              <w:rPr>
                <w:rFonts w:ascii="Times New Roman" w:hAnsi="Times New Roman" w:cs="Times New Roman"/>
                <w:sz w:val="24"/>
                <w:szCs w:val="24"/>
              </w:rPr>
            </w:pPr>
            <w:proofErr w:type="spellStart"/>
            <w:r w:rsidRPr="00F870A7">
              <w:rPr>
                <w:rFonts w:ascii="Times New Roman" w:hAnsi="Times New Roman" w:cs="Times New Roman"/>
                <w:b/>
                <w:i/>
                <w:sz w:val="24"/>
                <w:szCs w:val="24"/>
              </w:rPr>
              <w:t>формулировать</w:t>
            </w:r>
            <w:r w:rsidRPr="00F870A7">
              <w:rPr>
                <w:rFonts w:ascii="Times New Roman" w:hAnsi="Times New Roman" w:cs="Times New Roman"/>
                <w:sz w:val="24"/>
                <w:szCs w:val="24"/>
              </w:rPr>
              <w:t>на</w:t>
            </w:r>
            <w:proofErr w:type="spellEnd"/>
            <w:r w:rsidRPr="00F870A7">
              <w:rPr>
                <w:rFonts w:ascii="Times New Roman" w:hAnsi="Times New Roman" w:cs="Times New Roman"/>
                <w:sz w:val="24"/>
                <w:szCs w:val="24"/>
              </w:rPr>
              <w:t xml:space="preserve"> основе приобретенных обществоведческих знаний собственные  суждения и аргументы по определенным проблемам;</w:t>
            </w:r>
          </w:p>
          <w:p w:rsidR="004F0E15" w:rsidRPr="00F870A7" w:rsidRDefault="004F0E15" w:rsidP="00C93336">
            <w:pPr>
              <w:numPr>
                <w:ilvl w:val="0"/>
                <w:numId w:val="8"/>
              </w:numPr>
              <w:tabs>
                <w:tab w:val="clear" w:pos="720"/>
                <w:tab w:val="num" w:pos="0"/>
              </w:tabs>
              <w:ind w:left="0" w:firstLine="540"/>
              <w:jc w:val="both"/>
              <w:rPr>
                <w:rFonts w:ascii="Times New Roman" w:hAnsi="Times New Roman" w:cs="Times New Roman"/>
                <w:sz w:val="24"/>
                <w:szCs w:val="24"/>
              </w:rPr>
            </w:pPr>
            <w:r w:rsidRPr="00F870A7">
              <w:rPr>
                <w:rFonts w:ascii="Times New Roman" w:hAnsi="Times New Roman" w:cs="Times New Roman"/>
                <w:b/>
                <w:i/>
                <w:sz w:val="24"/>
                <w:szCs w:val="24"/>
              </w:rPr>
              <w:t xml:space="preserve"> </w:t>
            </w:r>
            <w:proofErr w:type="spellStart"/>
            <w:r w:rsidRPr="00F870A7">
              <w:rPr>
                <w:rFonts w:ascii="Times New Roman" w:hAnsi="Times New Roman" w:cs="Times New Roman"/>
                <w:b/>
                <w:i/>
                <w:sz w:val="24"/>
                <w:szCs w:val="24"/>
              </w:rPr>
              <w:t>подготовить</w:t>
            </w:r>
            <w:r w:rsidRPr="00F870A7">
              <w:rPr>
                <w:rFonts w:ascii="Times New Roman" w:hAnsi="Times New Roman" w:cs="Times New Roman"/>
                <w:sz w:val="24"/>
                <w:szCs w:val="24"/>
              </w:rPr>
              <w:t>устное</w:t>
            </w:r>
            <w:proofErr w:type="spellEnd"/>
            <w:r w:rsidRPr="00F870A7">
              <w:rPr>
                <w:rFonts w:ascii="Times New Roman" w:hAnsi="Times New Roman" w:cs="Times New Roman"/>
                <w:sz w:val="24"/>
                <w:szCs w:val="24"/>
              </w:rPr>
              <w:t xml:space="preserve"> выступление, творческую работу по социальной проблематике;</w:t>
            </w:r>
          </w:p>
          <w:p w:rsidR="004F0E15" w:rsidRPr="00F870A7" w:rsidRDefault="004F0E15" w:rsidP="00C93336">
            <w:pPr>
              <w:numPr>
                <w:ilvl w:val="0"/>
                <w:numId w:val="8"/>
              </w:numPr>
              <w:tabs>
                <w:tab w:val="clear" w:pos="720"/>
                <w:tab w:val="num" w:pos="0"/>
              </w:tabs>
              <w:ind w:left="0" w:firstLine="540"/>
              <w:jc w:val="both"/>
              <w:rPr>
                <w:rFonts w:ascii="Times New Roman" w:hAnsi="Times New Roman" w:cs="Times New Roman"/>
                <w:sz w:val="24"/>
                <w:szCs w:val="24"/>
              </w:rPr>
            </w:pPr>
            <w:r w:rsidRPr="00F870A7">
              <w:rPr>
                <w:rFonts w:ascii="Times New Roman" w:hAnsi="Times New Roman" w:cs="Times New Roman"/>
                <w:b/>
                <w:i/>
                <w:sz w:val="24"/>
                <w:szCs w:val="24"/>
              </w:rPr>
              <w:t xml:space="preserve">        применять </w:t>
            </w:r>
            <w:r w:rsidRPr="00F870A7">
              <w:rPr>
                <w:rFonts w:ascii="Times New Roman" w:hAnsi="Times New Roman" w:cs="Times New Roman"/>
                <w:i/>
                <w:sz w:val="24"/>
                <w:szCs w:val="24"/>
              </w:rPr>
              <w:t>с</w:t>
            </w:r>
            <w:r w:rsidRPr="00F870A7">
              <w:rPr>
                <w:rFonts w:ascii="Times New Roman" w:hAnsi="Times New Roman" w:cs="Times New Roman"/>
                <w:sz w:val="24"/>
                <w:szCs w:val="24"/>
              </w:rPr>
              <w:t xml:space="preserve">оциально-экономические и гуманитарные </w:t>
            </w:r>
            <w:r w:rsidRPr="00F870A7">
              <w:rPr>
                <w:rFonts w:ascii="Times New Roman" w:hAnsi="Times New Roman" w:cs="Times New Roman"/>
                <w:b/>
                <w:i/>
                <w:sz w:val="24"/>
                <w:szCs w:val="24"/>
              </w:rPr>
              <w:t xml:space="preserve">знания </w:t>
            </w:r>
            <w:r w:rsidRPr="00F870A7">
              <w:rPr>
                <w:rFonts w:ascii="Times New Roman" w:hAnsi="Times New Roman" w:cs="Times New Roman"/>
                <w:sz w:val="24"/>
                <w:szCs w:val="24"/>
              </w:rPr>
              <w:t>в процессе решения   познавательных задач  по актуальным социальным проблемам.</w:t>
            </w:r>
          </w:p>
          <w:p w:rsidR="004F0E15" w:rsidRPr="00F870A7" w:rsidRDefault="004F0E15" w:rsidP="00C93336">
            <w:pPr>
              <w:ind w:firstLine="540"/>
              <w:jc w:val="both"/>
              <w:rPr>
                <w:rFonts w:ascii="Times New Roman" w:hAnsi="Times New Roman" w:cs="Times New Roman"/>
                <w:sz w:val="24"/>
                <w:szCs w:val="24"/>
              </w:rPr>
            </w:pPr>
          </w:p>
          <w:p w:rsidR="004F0E15" w:rsidRPr="00F870A7" w:rsidRDefault="004F0E15" w:rsidP="00C93336">
            <w:pPr>
              <w:pStyle w:val="a6"/>
              <w:rPr>
                <w:rFonts w:ascii="Times New Roman" w:eastAsia="Calibri" w:hAnsi="Times New Roman" w:cs="Times New Roman"/>
                <w:sz w:val="24"/>
                <w:szCs w:val="24"/>
              </w:rPr>
            </w:pPr>
          </w:p>
        </w:tc>
        <w:tc>
          <w:tcPr>
            <w:tcW w:w="3480" w:type="dxa"/>
            <w:tcBorders>
              <w:top w:val="single" w:sz="4" w:space="0" w:color="000000" w:themeColor="text1"/>
              <w:left w:val="single" w:sz="4" w:space="0" w:color="auto"/>
              <w:bottom w:val="single" w:sz="4" w:space="0" w:color="000000" w:themeColor="text1"/>
            </w:tcBorders>
          </w:tcPr>
          <w:p w:rsidR="004F0E15" w:rsidRPr="00F870A7" w:rsidRDefault="004F0E15" w:rsidP="00C93336">
            <w:pPr>
              <w:pStyle w:val="ab"/>
              <w:ind w:right="34" w:firstLine="540"/>
              <w:jc w:val="both"/>
              <w:rPr>
                <w:rFonts w:ascii="Times New Roman" w:hAnsi="Times New Roman"/>
                <w:b/>
                <w:sz w:val="24"/>
                <w:szCs w:val="24"/>
              </w:rPr>
            </w:pPr>
            <w:r w:rsidRPr="00F870A7">
              <w:rPr>
                <w:rFonts w:ascii="Times New Roman" w:hAnsi="Times New Roman"/>
                <w:b/>
                <w:sz w:val="24"/>
                <w:szCs w:val="24"/>
              </w:rPr>
              <w:lastRenderedPageBreak/>
              <w:t xml:space="preserve">Использовать приобретенные  знания и умения в практической деятельности и повседневной </w:t>
            </w:r>
            <w:proofErr w:type="spellStart"/>
            <w:r w:rsidRPr="00F870A7">
              <w:rPr>
                <w:rFonts w:ascii="Times New Roman" w:hAnsi="Times New Roman"/>
                <w:b/>
                <w:sz w:val="24"/>
                <w:szCs w:val="24"/>
              </w:rPr>
              <w:t>жизнидля</w:t>
            </w:r>
            <w:proofErr w:type="spellEnd"/>
            <w:r w:rsidRPr="00F870A7">
              <w:rPr>
                <w:rFonts w:ascii="Times New Roman" w:hAnsi="Times New Roman"/>
                <w:b/>
                <w:sz w:val="24"/>
                <w:szCs w:val="24"/>
              </w:rPr>
              <w:t>:</w:t>
            </w:r>
          </w:p>
          <w:p w:rsidR="004F0E15" w:rsidRPr="00F870A7" w:rsidRDefault="004F0E15" w:rsidP="00C93336">
            <w:pPr>
              <w:pStyle w:val="ab"/>
              <w:numPr>
                <w:ilvl w:val="0"/>
                <w:numId w:val="10"/>
              </w:numPr>
              <w:ind w:left="0" w:right="34" w:firstLine="540"/>
              <w:jc w:val="both"/>
              <w:rPr>
                <w:rFonts w:ascii="Times New Roman" w:hAnsi="Times New Roman"/>
                <w:sz w:val="24"/>
                <w:szCs w:val="24"/>
              </w:rPr>
            </w:pPr>
            <w:r w:rsidRPr="00F870A7">
              <w:rPr>
                <w:rFonts w:ascii="Times New Roman" w:hAnsi="Times New Roman"/>
                <w:sz w:val="24"/>
                <w:szCs w:val="24"/>
              </w:rPr>
              <w:t xml:space="preserve"> успешного выполнения типичных социальных ролей; сознательного взаимодействия с различными социальными институтами; </w:t>
            </w:r>
          </w:p>
          <w:p w:rsidR="004F0E15" w:rsidRPr="00F870A7" w:rsidRDefault="004F0E15" w:rsidP="00C93336">
            <w:pPr>
              <w:pStyle w:val="ab"/>
              <w:numPr>
                <w:ilvl w:val="0"/>
                <w:numId w:val="10"/>
              </w:numPr>
              <w:ind w:left="0" w:right="34" w:firstLine="540"/>
              <w:jc w:val="both"/>
              <w:rPr>
                <w:rFonts w:ascii="Times New Roman" w:hAnsi="Times New Roman"/>
                <w:sz w:val="24"/>
                <w:szCs w:val="24"/>
              </w:rPr>
            </w:pPr>
            <w:r w:rsidRPr="00F870A7">
              <w:rPr>
                <w:rFonts w:ascii="Times New Roman" w:hAnsi="Times New Roman"/>
                <w:sz w:val="24"/>
                <w:szCs w:val="24"/>
              </w:rPr>
              <w:t xml:space="preserve">совершенствования собственной познавательной деятельности; </w:t>
            </w:r>
          </w:p>
          <w:p w:rsidR="004F0E15" w:rsidRPr="00F870A7" w:rsidRDefault="004F0E15" w:rsidP="00C93336">
            <w:pPr>
              <w:pStyle w:val="ab"/>
              <w:numPr>
                <w:ilvl w:val="0"/>
                <w:numId w:val="10"/>
              </w:numPr>
              <w:ind w:left="0" w:right="34" w:firstLine="540"/>
              <w:jc w:val="both"/>
              <w:rPr>
                <w:rFonts w:ascii="Times New Roman" w:hAnsi="Times New Roman"/>
                <w:sz w:val="24"/>
                <w:szCs w:val="24"/>
              </w:rPr>
            </w:pPr>
            <w:r w:rsidRPr="00F870A7">
              <w:rPr>
                <w:rFonts w:ascii="Times New Roman" w:hAnsi="Times New Roman"/>
                <w:sz w:val="24"/>
                <w:szCs w:val="24"/>
              </w:rPr>
              <w:t>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rsidR="004F0E15" w:rsidRPr="00F870A7" w:rsidRDefault="004F0E15" w:rsidP="00C93336">
            <w:pPr>
              <w:pStyle w:val="ab"/>
              <w:numPr>
                <w:ilvl w:val="0"/>
                <w:numId w:val="10"/>
              </w:numPr>
              <w:ind w:left="0" w:right="34" w:firstLine="540"/>
              <w:jc w:val="both"/>
              <w:rPr>
                <w:rFonts w:ascii="Times New Roman" w:hAnsi="Times New Roman"/>
                <w:sz w:val="24"/>
                <w:szCs w:val="24"/>
              </w:rPr>
            </w:pPr>
            <w:r w:rsidRPr="00F870A7">
              <w:rPr>
                <w:rFonts w:ascii="Times New Roman" w:hAnsi="Times New Roman"/>
                <w:sz w:val="24"/>
                <w:szCs w:val="24"/>
              </w:rPr>
              <w:t xml:space="preserve">решения практических </w:t>
            </w:r>
            <w:r w:rsidRPr="00F870A7">
              <w:rPr>
                <w:rFonts w:ascii="Times New Roman" w:hAnsi="Times New Roman"/>
                <w:sz w:val="24"/>
                <w:szCs w:val="24"/>
              </w:rPr>
              <w:lastRenderedPageBreak/>
              <w:t>жизненных проблем, возникающих в социальной деятельности;</w:t>
            </w:r>
          </w:p>
          <w:p w:rsidR="004F0E15" w:rsidRPr="00F870A7" w:rsidRDefault="004F0E15" w:rsidP="00C93336">
            <w:pPr>
              <w:pStyle w:val="ab"/>
              <w:numPr>
                <w:ilvl w:val="0"/>
                <w:numId w:val="10"/>
              </w:numPr>
              <w:ind w:left="0" w:right="34" w:firstLine="540"/>
              <w:jc w:val="both"/>
              <w:rPr>
                <w:rFonts w:ascii="Times New Roman" w:hAnsi="Times New Roman"/>
                <w:sz w:val="24"/>
                <w:szCs w:val="24"/>
              </w:rPr>
            </w:pPr>
            <w:r w:rsidRPr="00F870A7">
              <w:rPr>
                <w:rFonts w:ascii="Times New Roman" w:hAnsi="Times New Roman"/>
                <w:sz w:val="24"/>
                <w:szCs w:val="24"/>
              </w:rPr>
              <w:t>ориентировки в актуальных общественных событиях, определения личной гражданской позиции;</w:t>
            </w:r>
          </w:p>
          <w:p w:rsidR="004F0E15" w:rsidRPr="00F870A7" w:rsidRDefault="004F0E15" w:rsidP="00C93336">
            <w:pPr>
              <w:pStyle w:val="ab"/>
              <w:numPr>
                <w:ilvl w:val="0"/>
                <w:numId w:val="10"/>
              </w:numPr>
              <w:ind w:left="0" w:right="34" w:firstLine="540"/>
              <w:jc w:val="both"/>
              <w:rPr>
                <w:rFonts w:ascii="Times New Roman" w:hAnsi="Times New Roman"/>
                <w:sz w:val="24"/>
                <w:szCs w:val="24"/>
              </w:rPr>
            </w:pPr>
            <w:r w:rsidRPr="00F870A7">
              <w:rPr>
                <w:rFonts w:ascii="Times New Roman" w:hAnsi="Times New Roman"/>
                <w:sz w:val="24"/>
                <w:szCs w:val="24"/>
              </w:rPr>
              <w:t>предвидения    возможных последствий определенных социальных действий;</w:t>
            </w:r>
          </w:p>
          <w:p w:rsidR="004F0E15" w:rsidRPr="00F870A7" w:rsidRDefault="004F0E15" w:rsidP="00C93336">
            <w:pPr>
              <w:pStyle w:val="ab"/>
              <w:numPr>
                <w:ilvl w:val="0"/>
                <w:numId w:val="10"/>
              </w:numPr>
              <w:ind w:left="0" w:right="34" w:firstLine="540"/>
              <w:jc w:val="both"/>
              <w:rPr>
                <w:rFonts w:ascii="Times New Roman" w:hAnsi="Times New Roman"/>
                <w:sz w:val="24"/>
                <w:szCs w:val="24"/>
              </w:rPr>
            </w:pPr>
            <w:r w:rsidRPr="00F870A7">
              <w:rPr>
                <w:rFonts w:ascii="Times New Roman" w:hAnsi="Times New Roman"/>
                <w:sz w:val="24"/>
                <w:szCs w:val="24"/>
              </w:rPr>
              <w:t xml:space="preserve">оценки происходящих событий и поведения людей с точки зрения морали и права;                                                       </w:t>
            </w:r>
          </w:p>
          <w:p w:rsidR="004F0E15" w:rsidRPr="00F870A7" w:rsidRDefault="004F0E15" w:rsidP="00C93336">
            <w:pPr>
              <w:pStyle w:val="ab"/>
              <w:numPr>
                <w:ilvl w:val="0"/>
                <w:numId w:val="10"/>
              </w:numPr>
              <w:ind w:left="0" w:right="34" w:firstLine="540"/>
              <w:jc w:val="both"/>
              <w:rPr>
                <w:rFonts w:ascii="Times New Roman" w:hAnsi="Times New Roman"/>
                <w:sz w:val="24"/>
                <w:szCs w:val="24"/>
              </w:rPr>
            </w:pPr>
            <w:r w:rsidRPr="00F870A7">
              <w:rPr>
                <w:rFonts w:ascii="Times New Roman" w:hAnsi="Times New Roman"/>
                <w:sz w:val="24"/>
                <w:szCs w:val="24"/>
              </w:rPr>
              <w:t>реализации и защиты прав человека и гражданина, осознанного выполнения гражданских обязанностей;</w:t>
            </w:r>
          </w:p>
          <w:p w:rsidR="004F0E15" w:rsidRPr="00F870A7" w:rsidRDefault="004F0E15" w:rsidP="00C93336">
            <w:pPr>
              <w:pStyle w:val="ab"/>
              <w:numPr>
                <w:ilvl w:val="0"/>
                <w:numId w:val="10"/>
              </w:numPr>
              <w:ind w:left="0" w:right="34" w:firstLine="540"/>
              <w:jc w:val="both"/>
              <w:rPr>
                <w:rFonts w:ascii="Times New Roman" w:hAnsi="Times New Roman"/>
                <w:sz w:val="24"/>
                <w:szCs w:val="24"/>
              </w:rPr>
            </w:pPr>
            <w:r w:rsidRPr="00F870A7">
              <w:rPr>
                <w:rFonts w:ascii="Times New Roman" w:hAnsi="Times New Roman"/>
                <w:sz w:val="24"/>
                <w:szCs w:val="24"/>
              </w:rPr>
              <w:t>осуществления конструктивного взаимодействия людей с разными убеждениями, культурными ценностями и социальным положением.</w:t>
            </w:r>
          </w:p>
          <w:p w:rsidR="004F0E15" w:rsidRPr="00F870A7" w:rsidRDefault="004F0E15" w:rsidP="00C93336">
            <w:pPr>
              <w:pStyle w:val="a6"/>
              <w:rPr>
                <w:rFonts w:ascii="Times New Roman" w:eastAsia="Calibri" w:hAnsi="Times New Roman" w:cs="Times New Roman"/>
                <w:sz w:val="24"/>
                <w:szCs w:val="24"/>
              </w:rPr>
            </w:pPr>
          </w:p>
        </w:tc>
      </w:tr>
      <w:tr w:rsidR="004F0E15" w:rsidRPr="00F870A7" w:rsidTr="00C93336">
        <w:tc>
          <w:tcPr>
            <w:tcW w:w="1668" w:type="dxa"/>
            <w:tcBorders>
              <w:top w:val="single" w:sz="4" w:space="0" w:color="000000" w:themeColor="text1"/>
              <w:bottom w:val="single" w:sz="4" w:space="0" w:color="000000" w:themeColor="text1"/>
            </w:tcBorders>
          </w:tcPr>
          <w:p w:rsidR="004F0E15" w:rsidRPr="00F870A7" w:rsidRDefault="004F0E15" w:rsidP="00C93336">
            <w:pPr>
              <w:pStyle w:val="a6"/>
              <w:rPr>
                <w:rFonts w:ascii="Times New Roman" w:hAnsi="Times New Roman" w:cs="Times New Roman"/>
                <w:sz w:val="24"/>
                <w:szCs w:val="24"/>
              </w:rPr>
            </w:pPr>
            <w:r w:rsidRPr="00F870A7">
              <w:rPr>
                <w:rFonts w:ascii="Times New Roman" w:hAnsi="Times New Roman" w:cs="Times New Roman"/>
                <w:sz w:val="24"/>
                <w:szCs w:val="24"/>
              </w:rPr>
              <w:lastRenderedPageBreak/>
              <w:t xml:space="preserve">Биология </w:t>
            </w:r>
          </w:p>
        </w:tc>
        <w:tc>
          <w:tcPr>
            <w:tcW w:w="3260" w:type="dxa"/>
            <w:tcBorders>
              <w:top w:val="single" w:sz="4" w:space="0" w:color="000000" w:themeColor="text1"/>
              <w:bottom w:val="single" w:sz="4" w:space="0" w:color="000000" w:themeColor="text1"/>
            </w:tcBorders>
          </w:tcPr>
          <w:p w:rsidR="004F0E15" w:rsidRPr="00F870A7" w:rsidRDefault="004F0E15" w:rsidP="00C93336">
            <w:pPr>
              <w:pStyle w:val="21"/>
              <w:spacing w:line="240" w:lineRule="auto"/>
              <w:rPr>
                <w:rFonts w:ascii="Times New Roman" w:hAnsi="Times New Roman" w:cs="Times New Roman"/>
                <w:sz w:val="24"/>
                <w:szCs w:val="24"/>
              </w:rPr>
            </w:pPr>
            <w:r w:rsidRPr="00F870A7">
              <w:rPr>
                <w:rFonts w:ascii="Times New Roman" w:hAnsi="Times New Roman" w:cs="Times New Roman"/>
                <w:sz w:val="24"/>
                <w:szCs w:val="24"/>
              </w:rPr>
              <w:t xml:space="preserve"> В этом направлении приоритетами для учебного предмета «Биология» на ступени среднего  общего образования на базовом уровне являются:  сравнение объектов,  анализ, оценка, поиск информации в различных источниках.</w:t>
            </w:r>
          </w:p>
          <w:p w:rsidR="004F0E15" w:rsidRPr="00F870A7" w:rsidRDefault="004F0E15" w:rsidP="00C93336">
            <w:pPr>
              <w:pStyle w:val="a6"/>
              <w:rPr>
                <w:rFonts w:ascii="Times New Roman" w:hAnsi="Times New Roman" w:cs="Times New Roman"/>
                <w:sz w:val="24"/>
                <w:szCs w:val="24"/>
              </w:rPr>
            </w:pPr>
          </w:p>
        </w:tc>
        <w:tc>
          <w:tcPr>
            <w:tcW w:w="3544" w:type="dxa"/>
            <w:tcBorders>
              <w:top w:val="single" w:sz="4" w:space="0" w:color="000000" w:themeColor="text1"/>
              <w:bottom w:val="single" w:sz="4" w:space="0" w:color="000000" w:themeColor="text1"/>
              <w:right w:val="single" w:sz="4" w:space="0" w:color="auto"/>
            </w:tcBorders>
          </w:tcPr>
          <w:p w:rsidR="004F0E15" w:rsidRPr="00F870A7" w:rsidRDefault="004F0E15" w:rsidP="00C93336">
            <w:pPr>
              <w:spacing w:before="240"/>
              <w:ind w:firstLine="567"/>
              <w:jc w:val="both"/>
              <w:rPr>
                <w:rFonts w:ascii="Times New Roman" w:hAnsi="Times New Roman" w:cs="Times New Roman"/>
                <w:b/>
                <w:sz w:val="24"/>
                <w:szCs w:val="24"/>
              </w:rPr>
            </w:pPr>
            <w:r w:rsidRPr="00F870A7">
              <w:rPr>
                <w:rFonts w:ascii="Times New Roman" w:hAnsi="Times New Roman" w:cs="Times New Roman"/>
                <w:b/>
                <w:sz w:val="24"/>
                <w:szCs w:val="24"/>
              </w:rPr>
              <w:t>знать /понимать</w:t>
            </w:r>
          </w:p>
          <w:p w:rsidR="004F0E15" w:rsidRPr="00F870A7" w:rsidRDefault="004F0E15" w:rsidP="00C93336">
            <w:pPr>
              <w:numPr>
                <w:ilvl w:val="0"/>
                <w:numId w:val="1"/>
              </w:numPr>
              <w:tabs>
                <w:tab w:val="clear" w:pos="567"/>
                <w:tab w:val="num" w:pos="34"/>
                <w:tab w:val="left" w:pos="176"/>
                <w:tab w:val="left" w:pos="1429"/>
              </w:tabs>
              <w:overflowPunct w:val="0"/>
              <w:autoSpaceDE w:val="0"/>
              <w:autoSpaceDN w:val="0"/>
              <w:adjustRightInd w:val="0"/>
              <w:spacing w:before="60"/>
              <w:ind w:left="176" w:hanging="176"/>
              <w:jc w:val="both"/>
              <w:textAlignment w:val="baseline"/>
              <w:rPr>
                <w:rFonts w:ascii="Times New Roman" w:hAnsi="Times New Roman" w:cs="Times New Roman"/>
                <w:sz w:val="24"/>
                <w:szCs w:val="24"/>
              </w:rPr>
            </w:pPr>
            <w:r w:rsidRPr="00F870A7">
              <w:rPr>
                <w:rFonts w:ascii="Times New Roman" w:hAnsi="Times New Roman" w:cs="Times New Roman"/>
                <w:b/>
                <w:i/>
                <w:sz w:val="24"/>
                <w:szCs w:val="24"/>
              </w:rPr>
              <w:t>основные положения</w:t>
            </w:r>
            <w:r w:rsidRPr="00F870A7">
              <w:rPr>
                <w:rFonts w:ascii="Times New Roman" w:hAnsi="Times New Roman" w:cs="Times New Roman"/>
                <w:sz w:val="24"/>
                <w:szCs w:val="24"/>
              </w:rPr>
              <w:t xml:space="preserve">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4F0E15" w:rsidRPr="00F870A7" w:rsidRDefault="004F0E15" w:rsidP="00C93336">
            <w:pPr>
              <w:numPr>
                <w:ilvl w:val="0"/>
                <w:numId w:val="1"/>
              </w:numPr>
              <w:tabs>
                <w:tab w:val="clear" w:pos="567"/>
                <w:tab w:val="num" w:pos="34"/>
                <w:tab w:val="left" w:pos="176"/>
                <w:tab w:val="left" w:pos="1429"/>
              </w:tabs>
              <w:overflowPunct w:val="0"/>
              <w:autoSpaceDE w:val="0"/>
              <w:autoSpaceDN w:val="0"/>
              <w:adjustRightInd w:val="0"/>
              <w:spacing w:before="60"/>
              <w:ind w:left="176" w:hanging="176"/>
              <w:jc w:val="both"/>
              <w:textAlignment w:val="baseline"/>
              <w:rPr>
                <w:rFonts w:ascii="Times New Roman" w:hAnsi="Times New Roman" w:cs="Times New Roman"/>
                <w:sz w:val="24"/>
                <w:szCs w:val="24"/>
              </w:rPr>
            </w:pPr>
            <w:r w:rsidRPr="00F870A7">
              <w:rPr>
                <w:rFonts w:ascii="Times New Roman" w:hAnsi="Times New Roman" w:cs="Times New Roman"/>
                <w:b/>
                <w:i/>
                <w:sz w:val="24"/>
                <w:szCs w:val="24"/>
              </w:rPr>
              <w:t>строение биологических объектов:</w:t>
            </w:r>
            <w:r w:rsidRPr="00F870A7">
              <w:rPr>
                <w:rFonts w:ascii="Times New Roman" w:hAnsi="Times New Roman" w:cs="Times New Roman"/>
                <w:sz w:val="24"/>
                <w:szCs w:val="24"/>
              </w:rPr>
              <w:t xml:space="preserve"> клетки; генов и хромосом; вида и экосистем </w:t>
            </w:r>
            <w:r w:rsidRPr="00F870A7">
              <w:rPr>
                <w:rFonts w:ascii="Times New Roman" w:hAnsi="Times New Roman" w:cs="Times New Roman"/>
                <w:sz w:val="24"/>
                <w:szCs w:val="24"/>
              </w:rPr>
              <w:lastRenderedPageBreak/>
              <w:t xml:space="preserve">(структура); </w:t>
            </w:r>
          </w:p>
          <w:p w:rsidR="004F0E15" w:rsidRPr="00F870A7" w:rsidRDefault="004F0E15" w:rsidP="00C93336">
            <w:pPr>
              <w:numPr>
                <w:ilvl w:val="0"/>
                <w:numId w:val="1"/>
              </w:numPr>
              <w:tabs>
                <w:tab w:val="clear" w:pos="567"/>
                <w:tab w:val="num" w:pos="34"/>
                <w:tab w:val="left" w:pos="176"/>
                <w:tab w:val="left" w:pos="1429"/>
              </w:tabs>
              <w:overflowPunct w:val="0"/>
              <w:autoSpaceDE w:val="0"/>
              <w:autoSpaceDN w:val="0"/>
              <w:adjustRightInd w:val="0"/>
              <w:spacing w:before="60"/>
              <w:ind w:left="176" w:hanging="176"/>
              <w:jc w:val="both"/>
              <w:textAlignment w:val="baseline"/>
              <w:rPr>
                <w:rFonts w:ascii="Times New Roman" w:hAnsi="Times New Roman" w:cs="Times New Roman"/>
                <w:sz w:val="24"/>
                <w:szCs w:val="24"/>
              </w:rPr>
            </w:pPr>
            <w:r w:rsidRPr="00F870A7">
              <w:rPr>
                <w:rFonts w:ascii="Times New Roman" w:hAnsi="Times New Roman" w:cs="Times New Roman"/>
                <w:b/>
                <w:i/>
                <w:sz w:val="24"/>
                <w:szCs w:val="24"/>
              </w:rPr>
              <w:t>сущность биологических процессов:</w:t>
            </w:r>
            <w:r w:rsidRPr="00F870A7">
              <w:rPr>
                <w:rFonts w:ascii="Times New Roman" w:hAnsi="Times New Roman" w:cs="Times New Roman"/>
                <w:sz w:val="24"/>
                <w:szCs w:val="24"/>
              </w:rPr>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4F0E15" w:rsidRPr="00F870A7" w:rsidRDefault="004F0E15" w:rsidP="00C93336">
            <w:pPr>
              <w:numPr>
                <w:ilvl w:val="0"/>
                <w:numId w:val="1"/>
              </w:numPr>
              <w:tabs>
                <w:tab w:val="clear" w:pos="567"/>
                <w:tab w:val="num" w:pos="34"/>
                <w:tab w:val="left" w:pos="176"/>
                <w:tab w:val="left" w:pos="1429"/>
              </w:tabs>
              <w:overflowPunct w:val="0"/>
              <w:autoSpaceDE w:val="0"/>
              <w:autoSpaceDN w:val="0"/>
              <w:adjustRightInd w:val="0"/>
              <w:spacing w:before="60"/>
              <w:ind w:left="176" w:hanging="176"/>
              <w:jc w:val="both"/>
              <w:textAlignment w:val="baseline"/>
              <w:rPr>
                <w:rFonts w:ascii="Times New Roman" w:hAnsi="Times New Roman" w:cs="Times New Roman"/>
                <w:sz w:val="24"/>
                <w:szCs w:val="24"/>
              </w:rPr>
            </w:pPr>
            <w:r w:rsidRPr="00F870A7">
              <w:rPr>
                <w:rFonts w:ascii="Times New Roman" w:hAnsi="Times New Roman" w:cs="Times New Roman"/>
                <w:b/>
                <w:i/>
                <w:sz w:val="24"/>
                <w:szCs w:val="24"/>
              </w:rPr>
              <w:t>вклад выдающихся ученых</w:t>
            </w:r>
            <w:r w:rsidRPr="00F870A7">
              <w:rPr>
                <w:rFonts w:ascii="Times New Roman" w:hAnsi="Times New Roman" w:cs="Times New Roman"/>
                <w:sz w:val="24"/>
                <w:szCs w:val="24"/>
              </w:rPr>
              <w:t xml:space="preserve"> в развитие биологической науки; </w:t>
            </w:r>
          </w:p>
          <w:p w:rsidR="004F0E15" w:rsidRPr="00F870A7" w:rsidRDefault="004F0E15" w:rsidP="00C93336">
            <w:pPr>
              <w:numPr>
                <w:ilvl w:val="0"/>
                <w:numId w:val="1"/>
              </w:numPr>
              <w:tabs>
                <w:tab w:val="clear" w:pos="567"/>
                <w:tab w:val="num" w:pos="34"/>
                <w:tab w:val="left" w:pos="176"/>
                <w:tab w:val="left" w:pos="1429"/>
              </w:tabs>
              <w:overflowPunct w:val="0"/>
              <w:autoSpaceDE w:val="0"/>
              <w:autoSpaceDN w:val="0"/>
              <w:adjustRightInd w:val="0"/>
              <w:spacing w:before="60"/>
              <w:ind w:left="176" w:hanging="176"/>
              <w:jc w:val="both"/>
              <w:textAlignment w:val="baseline"/>
              <w:rPr>
                <w:rFonts w:ascii="Times New Roman" w:hAnsi="Times New Roman" w:cs="Times New Roman"/>
                <w:sz w:val="24"/>
                <w:szCs w:val="24"/>
              </w:rPr>
            </w:pPr>
            <w:r w:rsidRPr="00F870A7">
              <w:rPr>
                <w:rFonts w:ascii="Times New Roman" w:hAnsi="Times New Roman" w:cs="Times New Roman"/>
                <w:b/>
                <w:sz w:val="24"/>
                <w:szCs w:val="24"/>
              </w:rPr>
              <w:t>биологическую терминологию и символику</w:t>
            </w:r>
            <w:r w:rsidRPr="00F870A7">
              <w:rPr>
                <w:rFonts w:ascii="Times New Roman" w:hAnsi="Times New Roman" w:cs="Times New Roman"/>
                <w:sz w:val="24"/>
                <w:szCs w:val="24"/>
              </w:rPr>
              <w:t>;</w:t>
            </w:r>
          </w:p>
          <w:p w:rsidR="004F0E15" w:rsidRPr="00F870A7" w:rsidRDefault="004F0E15" w:rsidP="00C93336">
            <w:pPr>
              <w:pStyle w:val="a6"/>
              <w:rPr>
                <w:rFonts w:ascii="Times New Roman" w:hAnsi="Times New Roman" w:cs="Times New Roman"/>
                <w:sz w:val="24"/>
                <w:szCs w:val="24"/>
              </w:rPr>
            </w:pPr>
          </w:p>
        </w:tc>
        <w:tc>
          <w:tcPr>
            <w:tcW w:w="3543" w:type="dxa"/>
            <w:tcBorders>
              <w:top w:val="single" w:sz="4" w:space="0" w:color="000000" w:themeColor="text1"/>
              <w:left w:val="single" w:sz="4" w:space="0" w:color="auto"/>
              <w:bottom w:val="single" w:sz="4" w:space="0" w:color="000000" w:themeColor="text1"/>
              <w:right w:val="single" w:sz="4" w:space="0" w:color="auto"/>
            </w:tcBorders>
          </w:tcPr>
          <w:p w:rsidR="004F0E15" w:rsidRPr="00F870A7" w:rsidRDefault="004F0E15" w:rsidP="00C93336">
            <w:pPr>
              <w:spacing w:before="240"/>
              <w:ind w:firstLine="567"/>
              <w:jc w:val="both"/>
              <w:rPr>
                <w:rFonts w:ascii="Times New Roman" w:hAnsi="Times New Roman" w:cs="Times New Roman"/>
                <w:sz w:val="24"/>
                <w:szCs w:val="24"/>
              </w:rPr>
            </w:pPr>
            <w:r w:rsidRPr="00F870A7">
              <w:rPr>
                <w:rFonts w:ascii="Times New Roman" w:hAnsi="Times New Roman" w:cs="Times New Roman"/>
                <w:b/>
                <w:sz w:val="24"/>
                <w:szCs w:val="24"/>
              </w:rPr>
              <w:lastRenderedPageBreak/>
              <w:t>уметь</w:t>
            </w:r>
          </w:p>
          <w:p w:rsidR="004F0E15" w:rsidRPr="00F870A7" w:rsidRDefault="004F0E15" w:rsidP="00C93336">
            <w:pPr>
              <w:numPr>
                <w:ilvl w:val="0"/>
                <w:numId w:val="1"/>
              </w:numPr>
              <w:tabs>
                <w:tab w:val="clear" w:pos="567"/>
                <w:tab w:val="num" w:pos="0"/>
                <w:tab w:val="left" w:pos="116"/>
                <w:tab w:val="left" w:pos="1429"/>
              </w:tabs>
              <w:overflowPunct w:val="0"/>
              <w:autoSpaceDE w:val="0"/>
              <w:autoSpaceDN w:val="0"/>
              <w:adjustRightInd w:val="0"/>
              <w:spacing w:before="60"/>
              <w:ind w:left="257" w:hanging="257"/>
              <w:jc w:val="both"/>
              <w:textAlignment w:val="baseline"/>
              <w:rPr>
                <w:rFonts w:ascii="Times New Roman" w:hAnsi="Times New Roman" w:cs="Times New Roman"/>
                <w:sz w:val="24"/>
                <w:szCs w:val="24"/>
              </w:rPr>
            </w:pPr>
            <w:r w:rsidRPr="00F870A7">
              <w:rPr>
                <w:rFonts w:ascii="Times New Roman" w:hAnsi="Times New Roman" w:cs="Times New Roman"/>
                <w:b/>
                <w:i/>
                <w:sz w:val="24"/>
                <w:szCs w:val="24"/>
              </w:rPr>
              <w:t xml:space="preserve">объяснять: </w:t>
            </w:r>
            <w:r w:rsidRPr="00F870A7">
              <w:rPr>
                <w:rFonts w:ascii="Times New Roman" w:hAnsi="Times New Roman" w:cs="Times New Roman"/>
                <w:sz w:val="24"/>
                <w:szCs w:val="24"/>
              </w:rPr>
              <w:t xml:space="preserve">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w:t>
            </w:r>
            <w:r w:rsidRPr="00F870A7">
              <w:rPr>
                <w:rFonts w:ascii="Times New Roman" w:hAnsi="Times New Roman" w:cs="Times New Roman"/>
                <w:sz w:val="24"/>
                <w:szCs w:val="24"/>
              </w:rPr>
              <w:lastRenderedPageBreak/>
              <w:t>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4F0E15" w:rsidRPr="00F870A7" w:rsidRDefault="004F0E15" w:rsidP="00C93336">
            <w:pPr>
              <w:numPr>
                <w:ilvl w:val="0"/>
                <w:numId w:val="1"/>
              </w:numPr>
              <w:tabs>
                <w:tab w:val="clear" w:pos="567"/>
                <w:tab w:val="num" w:pos="0"/>
                <w:tab w:val="left" w:pos="116"/>
                <w:tab w:val="left" w:pos="1429"/>
              </w:tabs>
              <w:overflowPunct w:val="0"/>
              <w:autoSpaceDE w:val="0"/>
              <w:autoSpaceDN w:val="0"/>
              <w:adjustRightInd w:val="0"/>
              <w:spacing w:before="60"/>
              <w:ind w:left="257" w:hanging="257"/>
              <w:jc w:val="both"/>
              <w:textAlignment w:val="baseline"/>
              <w:rPr>
                <w:rFonts w:ascii="Times New Roman" w:hAnsi="Times New Roman" w:cs="Times New Roman"/>
                <w:sz w:val="24"/>
                <w:szCs w:val="24"/>
              </w:rPr>
            </w:pPr>
            <w:r w:rsidRPr="00F870A7">
              <w:rPr>
                <w:rFonts w:ascii="Times New Roman" w:hAnsi="Times New Roman" w:cs="Times New Roman"/>
                <w:b/>
                <w:i/>
                <w:sz w:val="24"/>
                <w:szCs w:val="24"/>
              </w:rPr>
              <w:t>решать</w:t>
            </w:r>
            <w:r w:rsidRPr="00F870A7">
              <w:rPr>
                <w:rFonts w:ascii="Times New Roman" w:hAnsi="Times New Roman" w:cs="Times New Roman"/>
                <w:sz w:val="24"/>
                <w:szCs w:val="24"/>
              </w:rPr>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4F0E15" w:rsidRPr="00F870A7" w:rsidRDefault="004F0E15" w:rsidP="00C93336">
            <w:pPr>
              <w:numPr>
                <w:ilvl w:val="0"/>
                <w:numId w:val="1"/>
              </w:numPr>
              <w:tabs>
                <w:tab w:val="clear" w:pos="567"/>
                <w:tab w:val="num" w:pos="0"/>
                <w:tab w:val="left" w:pos="116"/>
                <w:tab w:val="left" w:pos="1429"/>
              </w:tabs>
              <w:overflowPunct w:val="0"/>
              <w:autoSpaceDE w:val="0"/>
              <w:autoSpaceDN w:val="0"/>
              <w:adjustRightInd w:val="0"/>
              <w:spacing w:before="60"/>
              <w:ind w:left="257" w:hanging="257"/>
              <w:jc w:val="both"/>
              <w:textAlignment w:val="baseline"/>
              <w:rPr>
                <w:rFonts w:ascii="Times New Roman" w:hAnsi="Times New Roman" w:cs="Times New Roman"/>
                <w:sz w:val="24"/>
                <w:szCs w:val="24"/>
              </w:rPr>
            </w:pPr>
            <w:r w:rsidRPr="00F870A7">
              <w:rPr>
                <w:rFonts w:ascii="Times New Roman" w:hAnsi="Times New Roman" w:cs="Times New Roman"/>
                <w:b/>
                <w:i/>
                <w:sz w:val="24"/>
                <w:szCs w:val="24"/>
              </w:rPr>
              <w:t>описывать</w:t>
            </w:r>
            <w:r w:rsidRPr="00F870A7">
              <w:rPr>
                <w:rFonts w:ascii="Times New Roman" w:hAnsi="Times New Roman" w:cs="Times New Roman"/>
                <w:sz w:val="24"/>
                <w:szCs w:val="24"/>
              </w:rPr>
              <w:t xml:space="preserve"> особей видов по морфологическому критерию; </w:t>
            </w:r>
          </w:p>
          <w:p w:rsidR="004F0E15" w:rsidRPr="00F870A7" w:rsidRDefault="004F0E15" w:rsidP="00C93336">
            <w:pPr>
              <w:numPr>
                <w:ilvl w:val="0"/>
                <w:numId w:val="1"/>
              </w:numPr>
              <w:tabs>
                <w:tab w:val="clear" w:pos="567"/>
                <w:tab w:val="num" w:pos="0"/>
                <w:tab w:val="left" w:pos="116"/>
                <w:tab w:val="left" w:pos="1429"/>
              </w:tabs>
              <w:overflowPunct w:val="0"/>
              <w:autoSpaceDE w:val="0"/>
              <w:autoSpaceDN w:val="0"/>
              <w:adjustRightInd w:val="0"/>
              <w:spacing w:before="60"/>
              <w:ind w:left="257" w:hanging="257"/>
              <w:jc w:val="both"/>
              <w:textAlignment w:val="baseline"/>
              <w:rPr>
                <w:rFonts w:ascii="Times New Roman" w:hAnsi="Times New Roman" w:cs="Times New Roman"/>
                <w:sz w:val="24"/>
                <w:szCs w:val="24"/>
              </w:rPr>
            </w:pPr>
            <w:r w:rsidRPr="00F870A7">
              <w:rPr>
                <w:rFonts w:ascii="Times New Roman" w:hAnsi="Times New Roman" w:cs="Times New Roman"/>
                <w:b/>
                <w:i/>
                <w:sz w:val="24"/>
                <w:szCs w:val="24"/>
              </w:rPr>
              <w:t>выявлять</w:t>
            </w:r>
            <w:r w:rsidRPr="00F870A7">
              <w:rPr>
                <w:rFonts w:ascii="Times New Roman" w:hAnsi="Times New Roman" w:cs="Times New Roman"/>
                <w:sz w:val="24"/>
                <w:szCs w:val="24"/>
              </w:rPr>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4F0E15" w:rsidRPr="00F870A7" w:rsidRDefault="004F0E15" w:rsidP="00C93336">
            <w:pPr>
              <w:numPr>
                <w:ilvl w:val="0"/>
                <w:numId w:val="1"/>
              </w:numPr>
              <w:tabs>
                <w:tab w:val="clear" w:pos="567"/>
                <w:tab w:val="num" w:pos="0"/>
                <w:tab w:val="left" w:pos="116"/>
                <w:tab w:val="left" w:pos="1429"/>
              </w:tabs>
              <w:overflowPunct w:val="0"/>
              <w:autoSpaceDE w:val="0"/>
              <w:autoSpaceDN w:val="0"/>
              <w:adjustRightInd w:val="0"/>
              <w:spacing w:before="60"/>
              <w:ind w:left="257" w:hanging="257"/>
              <w:jc w:val="both"/>
              <w:textAlignment w:val="baseline"/>
              <w:rPr>
                <w:rFonts w:ascii="Times New Roman" w:hAnsi="Times New Roman" w:cs="Times New Roman"/>
                <w:sz w:val="24"/>
                <w:szCs w:val="24"/>
              </w:rPr>
            </w:pPr>
            <w:r w:rsidRPr="00F870A7">
              <w:rPr>
                <w:rFonts w:ascii="Times New Roman" w:hAnsi="Times New Roman" w:cs="Times New Roman"/>
                <w:b/>
                <w:i/>
                <w:sz w:val="24"/>
                <w:szCs w:val="24"/>
              </w:rPr>
              <w:t>сравнивать</w:t>
            </w:r>
            <w:r w:rsidRPr="00F870A7">
              <w:rPr>
                <w:rFonts w:ascii="Times New Roman" w:hAnsi="Times New Roman" w:cs="Times New Roman"/>
                <w:sz w:val="24"/>
                <w:szCs w:val="24"/>
              </w:rPr>
              <w:t xml:space="preserve">: биологические объекты (химический состав тел живой и неживой </w:t>
            </w:r>
            <w:r w:rsidRPr="00F870A7">
              <w:rPr>
                <w:rFonts w:ascii="Times New Roman" w:hAnsi="Times New Roman" w:cs="Times New Roman"/>
                <w:sz w:val="24"/>
                <w:szCs w:val="24"/>
              </w:rPr>
              <w:lastRenderedPageBreak/>
              <w:t xml:space="preserve">природы, зародыши человека и других млекопитающих, природные экосистемы и </w:t>
            </w:r>
            <w:proofErr w:type="spellStart"/>
            <w:r w:rsidRPr="00F870A7">
              <w:rPr>
                <w:rFonts w:ascii="Times New Roman" w:hAnsi="Times New Roman" w:cs="Times New Roman"/>
                <w:sz w:val="24"/>
                <w:szCs w:val="24"/>
              </w:rPr>
              <w:t>агроэкосистемы</w:t>
            </w:r>
            <w:proofErr w:type="spellEnd"/>
            <w:r w:rsidRPr="00F870A7">
              <w:rPr>
                <w:rFonts w:ascii="Times New Roman" w:hAnsi="Times New Roman" w:cs="Times New Roman"/>
                <w:sz w:val="24"/>
                <w:szCs w:val="24"/>
              </w:rPr>
              <w:t xml:space="preserve"> своей местности), процессы (естественный и искусственный отбор, половое и бесполое размножение) и делать выводы на основе сравнения; </w:t>
            </w:r>
          </w:p>
          <w:p w:rsidR="004F0E15" w:rsidRPr="00F870A7" w:rsidRDefault="004F0E15" w:rsidP="00C93336">
            <w:pPr>
              <w:numPr>
                <w:ilvl w:val="0"/>
                <w:numId w:val="1"/>
              </w:numPr>
              <w:tabs>
                <w:tab w:val="clear" w:pos="567"/>
                <w:tab w:val="num" w:pos="0"/>
                <w:tab w:val="left" w:pos="116"/>
                <w:tab w:val="left" w:pos="1429"/>
              </w:tabs>
              <w:overflowPunct w:val="0"/>
              <w:autoSpaceDE w:val="0"/>
              <w:autoSpaceDN w:val="0"/>
              <w:adjustRightInd w:val="0"/>
              <w:spacing w:before="60"/>
              <w:ind w:left="257" w:hanging="257"/>
              <w:jc w:val="both"/>
              <w:textAlignment w:val="baseline"/>
              <w:rPr>
                <w:rFonts w:ascii="Times New Roman" w:hAnsi="Times New Roman" w:cs="Times New Roman"/>
                <w:sz w:val="24"/>
                <w:szCs w:val="24"/>
              </w:rPr>
            </w:pPr>
            <w:r w:rsidRPr="00F870A7">
              <w:rPr>
                <w:rFonts w:ascii="Times New Roman" w:hAnsi="Times New Roman" w:cs="Times New Roman"/>
                <w:b/>
                <w:i/>
                <w:sz w:val="24"/>
                <w:szCs w:val="24"/>
              </w:rPr>
              <w:t xml:space="preserve">анализировать и оценивать </w:t>
            </w:r>
            <w:r w:rsidRPr="00F870A7">
              <w:rPr>
                <w:rFonts w:ascii="Times New Roman" w:hAnsi="Times New Roman" w:cs="Times New Roman"/>
                <w:sz w:val="24"/>
                <w:szCs w:val="24"/>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4F0E15" w:rsidRPr="00F870A7" w:rsidRDefault="004F0E15" w:rsidP="00C93336">
            <w:pPr>
              <w:numPr>
                <w:ilvl w:val="0"/>
                <w:numId w:val="1"/>
              </w:numPr>
              <w:tabs>
                <w:tab w:val="clear" w:pos="567"/>
                <w:tab w:val="num" w:pos="0"/>
                <w:tab w:val="left" w:pos="116"/>
                <w:tab w:val="left" w:pos="1429"/>
              </w:tabs>
              <w:overflowPunct w:val="0"/>
              <w:autoSpaceDE w:val="0"/>
              <w:autoSpaceDN w:val="0"/>
              <w:adjustRightInd w:val="0"/>
              <w:spacing w:before="60"/>
              <w:ind w:left="257" w:hanging="257"/>
              <w:jc w:val="both"/>
              <w:textAlignment w:val="baseline"/>
              <w:rPr>
                <w:rFonts w:ascii="Times New Roman" w:hAnsi="Times New Roman" w:cs="Times New Roman"/>
                <w:sz w:val="24"/>
                <w:szCs w:val="24"/>
              </w:rPr>
            </w:pPr>
            <w:r w:rsidRPr="00F870A7">
              <w:rPr>
                <w:rFonts w:ascii="Times New Roman" w:hAnsi="Times New Roman" w:cs="Times New Roman"/>
                <w:b/>
                <w:i/>
                <w:sz w:val="24"/>
                <w:szCs w:val="24"/>
              </w:rPr>
              <w:t xml:space="preserve">изучать </w:t>
            </w:r>
            <w:r w:rsidRPr="00F870A7">
              <w:rPr>
                <w:rFonts w:ascii="Times New Roman" w:hAnsi="Times New Roman" w:cs="Times New Roman"/>
                <w:sz w:val="24"/>
                <w:szCs w:val="24"/>
              </w:rPr>
              <w:t>изменения в экосистемах на биологических моделях;</w:t>
            </w:r>
          </w:p>
          <w:p w:rsidR="004F0E15" w:rsidRPr="00F870A7" w:rsidRDefault="004F0E15" w:rsidP="00C93336">
            <w:pPr>
              <w:numPr>
                <w:ilvl w:val="0"/>
                <w:numId w:val="1"/>
              </w:numPr>
              <w:tabs>
                <w:tab w:val="clear" w:pos="567"/>
                <w:tab w:val="num" w:pos="0"/>
                <w:tab w:val="left" w:pos="116"/>
                <w:tab w:val="left" w:pos="1429"/>
              </w:tabs>
              <w:overflowPunct w:val="0"/>
              <w:autoSpaceDE w:val="0"/>
              <w:autoSpaceDN w:val="0"/>
              <w:adjustRightInd w:val="0"/>
              <w:spacing w:before="60"/>
              <w:ind w:left="257" w:hanging="257"/>
              <w:jc w:val="both"/>
              <w:textAlignment w:val="baseline"/>
              <w:rPr>
                <w:rFonts w:ascii="Times New Roman" w:hAnsi="Times New Roman" w:cs="Times New Roman"/>
                <w:sz w:val="24"/>
                <w:szCs w:val="24"/>
              </w:rPr>
            </w:pPr>
            <w:r w:rsidRPr="00F870A7">
              <w:rPr>
                <w:rFonts w:ascii="Times New Roman" w:hAnsi="Times New Roman" w:cs="Times New Roman"/>
                <w:b/>
                <w:i/>
                <w:sz w:val="24"/>
                <w:szCs w:val="24"/>
              </w:rPr>
              <w:t xml:space="preserve">находить </w:t>
            </w:r>
            <w:r w:rsidRPr="00F870A7">
              <w:rPr>
                <w:rFonts w:ascii="Times New Roman" w:hAnsi="Times New Roman" w:cs="Times New Roman"/>
                <w:sz w:val="24"/>
                <w:szCs w:val="24"/>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tc>
        <w:tc>
          <w:tcPr>
            <w:tcW w:w="3480" w:type="dxa"/>
            <w:tcBorders>
              <w:top w:val="single" w:sz="4" w:space="0" w:color="000000" w:themeColor="text1"/>
              <w:left w:val="single" w:sz="4" w:space="0" w:color="auto"/>
              <w:bottom w:val="single" w:sz="4" w:space="0" w:color="000000" w:themeColor="text1"/>
            </w:tcBorders>
          </w:tcPr>
          <w:p w:rsidR="004F0E15" w:rsidRPr="00F870A7" w:rsidRDefault="004F0E15" w:rsidP="00C93336">
            <w:pPr>
              <w:spacing w:before="240"/>
              <w:ind w:left="567"/>
              <w:jc w:val="both"/>
              <w:rPr>
                <w:rFonts w:ascii="Times New Roman" w:hAnsi="Times New Roman" w:cs="Times New Roman"/>
                <w:sz w:val="24"/>
                <w:szCs w:val="24"/>
              </w:rPr>
            </w:pPr>
            <w:r w:rsidRPr="00F870A7">
              <w:rPr>
                <w:rFonts w:ascii="Times New Roman" w:hAnsi="Times New Roman" w:cs="Times New Roman"/>
                <w:b/>
                <w:sz w:val="24"/>
                <w:szCs w:val="24"/>
              </w:rPr>
              <w:lastRenderedPageBreak/>
              <w:t xml:space="preserve">использовать приобретенные знания и умения в практической деятельности и повседневной жизни </w:t>
            </w:r>
            <w:proofErr w:type="gramStart"/>
            <w:r w:rsidRPr="00F870A7">
              <w:rPr>
                <w:rFonts w:ascii="Times New Roman" w:hAnsi="Times New Roman" w:cs="Times New Roman"/>
                <w:sz w:val="24"/>
                <w:szCs w:val="24"/>
              </w:rPr>
              <w:t>для</w:t>
            </w:r>
            <w:proofErr w:type="gramEnd"/>
            <w:r w:rsidRPr="00F870A7">
              <w:rPr>
                <w:rFonts w:ascii="Times New Roman" w:hAnsi="Times New Roman" w:cs="Times New Roman"/>
                <w:sz w:val="24"/>
                <w:szCs w:val="24"/>
              </w:rPr>
              <w:t>:</w:t>
            </w:r>
          </w:p>
          <w:p w:rsidR="004F0E15" w:rsidRPr="00F870A7" w:rsidRDefault="004F0E15" w:rsidP="00C93336">
            <w:pPr>
              <w:numPr>
                <w:ilvl w:val="0"/>
                <w:numId w:val="1"/>
              </w:numPr>
              <w:tabs>
                <w:tab w:val="clear" w:pos="567"/>
                <w:tab w:val="left" w:pos="75"/>
                <w:tab w:val="left" w:pos="1429"/>
              </w:tabs>
              <w:overflowPunct w:val="0"/>
              <w:autoSpaceDE w:val="0"/>
              <w:autoSpaceDN w:val="0"/>
              <w:adjustRightInd w:val="0"/>
              <w:spacing w:before="60"/>
              <w:ind w:left="75" w:hanging="75"/>
              <w:jc w:val="both"/>
              <w:textAlignment w:val="baseline"/>
              <w:rPr>
                <w:rFonts w:ascii="Times New Roman" w:hAnsi="Times New Roman" w:cs="Times New Roman"/>
                <w:sz w:val="24"/>
                <w:szCs w:val="24"/>
              </w:rPr>
            </w:pPr>
            <w:r w:rsidRPr="00F870A7">
              <w:rPr>
                <w:rFonts w:ascii="Times New Roman" w:hAnsi="Times New Roman" w:cs="Times New Roman"/>
                <w:sz w:val="24"/>
                <w:szCs w:val="24"/>
              </w:rPr>
              <w:t xml:space="preserve">соблюдения мер профилактики отравлений, вирусных и других заболеваний, стрессов, вредных привычек (курение, алкоголизм, наркомания); </w:t>
            </w:r>
            <w:r w:rsidRPr="00F870A7">
              <w:rPr>
                <w:rFonts w:ascii="Times New Roman" w:hAnsi="Times New Roman" w:cs="Times New Roman"/>
                <w:sz w:val="24"/>
                <w:szCs w:val="24"/>
              </w:rPr>
              <w:lastRenderedPageBreak/>
              <w:t>правил поведения в природной среде;</w:t>
            </w:r>
          </w:p>
          <w:p w:rsidR="004F0E15" w:rsidRPr="00F870A7" w:rsidRDefault="004F0E15" w:rsidP="00C93336">
            <w:pPr>
              <w:numPr>
                <w:ilvl w:val="0"/>
                <w:numId w:val="1"/>
              </w:numPr>
              <w:tabs>
                <w:tab w:val="clear" w:pos="567"/>
                <w:tab w:val="left" w:pos="75"/>
                <w:tab w:val="left" w:pos="1429"/>
              </w:tabs>
              <w:overflowPunct w:val="0"/>
              <w:autoSpaceDE w:val="0"/>
              <w:autoSpaceDN w:val="0"/>
              <w:adjustRightInd w:val="0"/>
              <w:spacing w:before="60"/>
              <w:ind w:left="75" w:hanging="75"/>
              <w:jc w:val="both"/>
              <w:textAlignment w:val="baseline"/>
              <w:rPr>
                <w:rFonts w:ascii="Times New Roman" w:hAnsi="Times New Roman" w:cs="Times New Roman"/>
                <w:sz w:val="24"/>
                <w:szCs w:val="24"/>
              </w:rPr>
            </w:pPr>
            <w:r w:rsidRPr="00F870A7">
              <w:rPr>
                <w:rFonts w:ascii="Times New Roman" w:hAnsi="Times New Roman" w:cs="Times New Roman"/>
                <w:sz w:val="24"/>
                <w:szCs w:val="24"/>
              </w:rPr>
              <w:t>оказания первой помощи при простудных и других заболеваниях, отравлении пищевыми продуктами;</w:t>
            </w:r>
          </w:p>
          <w:p w:rsidR="004F0E15" w:rsidRPr="00F870A7" w:rsidRDefault="004F0E15" w:rsidP="00C93336">
            <w:pPr>
              <w:numPr>
                <w:ilvl w:val="0"/>
                <w:numId w:val="1"/>
              </w:numPr>
              <w:tabs>
                <w:tab w:val="clear" w:pos="567"/>
                <w:tab w:val="left" w:pos="75"/>
                <w:tab w:val="left" w:pos="1429"/>
              </w:tabs>
              <w:overflowPunct w:val="0"/>
              <w:autoSpaceDE w:val="0"/>
              <w:autoSpaceDN w:val="0"/>
              <w:adjustRightInd w:val="0"/>
              <w:spacing w:before="60"/>
              <w:ind w:left="75" w:hanging="75"/>
              <w:jc w:val="both"/>
              <w:textAlignment w:val="baseline"/>
              <w:rPr>
                <w:rFonts w:ascii="Times New Roman" w:hAnsi="Times New Roman" w:cs="Times New Roman"/>
                <w:sz w:val="24"/>
                <w:szCs w:val="24"/>
              </w:rPr>
            </w:pPr>
            <w:r w:rsidRPr="00F870A7">
              <w:rPr>
                <w:rFonts w:ascii="Times New Roman" w:hAnsi="Times New Roman" w:cs="Times New Roman"/>
                <w:sz w:val="24"/>
                <w:szCs w:val="24"/>
              </w:rPr>
              <w:t>оценки этических аспектов некоторых исследований в области биотехнологии (клонирование, искусственное оплодотворение).</w:t>
            </w:r>
          </w:p>
          <w:p w:rsidR="004F0E15" w:rsidRPr="00F870A7" w:rsidRDefault="004F0E15" w:rsidP="00C93336">
            <w:pPr>
              <w:spacing w:before="60"/>
              <w:jc w:val="both"/>
              <w:rPr>
                <w:rFonts w:ascii="Times New Roman" w:hAnsi="Times New Roman" w:cs="Times New Roman"/>
                <w:sz w:val="24"/>
                <w:szCs w:val="24"/>
              </w:rPr>
            </w:pPr>
          </w:p>
          <w:p w:rsidR="004F0E15" w:rsidRPr="00F870A7" w:rsidRDefault="004F0E15" w:rsidP="00C93336">
            <w:pPr>
              <w:pStyle w:val="a6"/>
              <w:rPr>
                <w:rFonts w:ascii="Times New Roman" w:hAnsi="Times New Roman" w:cs="Times New Roman"/>
                <w:sz w:val="24"/>
                <w:szCs w:val="24"/>
              </w:rPr>
            </w:pPr>
          </w:p>
        </w:tc>
      </w:tr>
      <w:tr w:rsidR="004F0E15" w:rsidRPr="00F870A7" w:rsidTr="00C93336">
        <w:tc>
          <w:tcPr>
            <w:tcW w:w="1668" w:type="dxa"/>
            <w:tcBorders>
              <w:top w:val="single" w:sz="4" w:space="0" w:color="000000" w:themeColor="text1"/>
              <w:bottom w:val="single" w:sz="4" w:space="0" w:color="000000" w:themeColor="text1"/>
            </w:tcBorders>
          </w:tcPr>
          <w:p w:rsidR="004F0E15" w:rsidRPr="00F870A7" w:rsidRDefault="004F0E15" w:rsidP="00C93336">
            <w:pPr>
              <w:pStyle w:val="a6"/>
              <w:rPr>
                <w:rFonts w:ascii="Times New Roman" w:hAnsi="Times New Roman" w:cs="Times New Roman"/>
                <w:sz w:val="24"/>
                <w:szCs w:val="24"/>
              </w:rPr>
            </w:pPr>
            <w:r w:rsidRPr="00F870A7">
              <w:rPr>
                <w:rFonts w:ascii="Times New Roman" w:hAnsi="Times New Roman" w:cs="Times New Roman"/>
                <w:sz w:val="24"/>
                <w:szCs w:val="24"/>
              </w:rPr>
              <w:lastRenderedPageBreak/>
              <w:t xml:space="preserve">География </w:t>
            </w:r>
          </w:p>
        </w:tc>
        <w:tc>
          <w:tcPr>
            <w:tcW w:w="3260" w:type="dxa"/>
            <w:tcBorders>
              <w:top w:val="single" w:sz="4" w:space="0" w:color="000000" w:themeColor="text1"/>
              <w:bottom w:val="single" w:sz="4" w:space="0" w:color="000000" w:themeColor="text1"/>
            </w:tcBorders>
          </w:tcPr>
          <w:p w:rsidR="004F0E15" w:rsidRPr="00F870A7" w:rsidRDefault="004F0E15" w:rsidP="00C93336">
            <w:pPr>
              <w:ind w:firstLine="720"/>
              <w:jc w:val="both"/>
              <w:rPr>
                <w:rFonts w:ascii="Times New Roman" w:hAnsi="Times New Roman" w:cs="Times New Roman"/>
                <w:sz w:val="24"/>
                <w:szCs w:val="24"/>
              </w:rPr>
            </w:pPr>
            <w:r w:rsidRPr="00F870A7">
              <w:rPr>
                <w:rFonts w:ascii="Times New Roman" w:hAnsi="Times New Roman" w:cs="Times New Roman"/>
                <w:sz w:val="24"/>
                <w:szCs w:val="24"/>
              </w:rPr>
              <w:t xml:space="preserve">. На базовом уровне назовем </w:t>
            </w:r>
            <w:proofErr w:type="gramStart"/>
            <w:r w:rsidRPr="00F870A7">
              <w:rPr>
                <w:rFonts w:ascii="Times New Roman" w:hAnsi="Times New Roman" w:cs="Times New Roman"/>
                <w:sz w:val="24"/>
                <w:szCs w:val="24"/>
              </w:rPr>
              <w:t>следующие</w:t>
            </w:r>
            <w:proofErr w:type="gramEnd"/>
            <w:r w:rsidRPr="00F870A7">
              <w:rPr>
                <w:rFonts w:ascii="Times New Roman" w:hAnsi="Times New Roman" w:cs="Times New Roman"/>
                <w:sz w:val="24"/>
                <w:szCs w:val="24"/>
              </w:rPr>
              <w:t>:</w:t>
            </w:r>
          </w:p>
          <w:p w:rsidR="004F0E15" w:rsidRPr="00F870A7" w:rsidRDefault="004F0E15" w:rsidP="00C93336">
            <w:pPr>
              <w:ind w:firstLine="720"/>
              <w:jc w:val="both"/>
              <w:rPr>
                <w:rFonts w:ascii="Times New Roman" w:hAnsi="Times New Roman" w:cs="Times New Roman"/>
                <w:sz w:val="24"/>
                <w:szCs w:val="24"/>
              </w:rPr>
            </w:pPr>
            <w:r w:rsidRPr="00F870A7">
              <w:rPr>
                <w:rFonts w:ascii="Times New Roman" w:hAnsi="Times New Roman" w:cs="Times New Roman"/>
                <w:sz w:val="24"/>
                <w:szCs w:val="24"/>
              </w:rPr>
              <w:lastRenderedPageBreak/>
              <w:t>— умения работать с картами различной тематики и разнообразными статистическими материалами;</w:t>
            </w:r>
          </w:p>
          <w:p w:rsidR="004F0E15" w:rsidRPr="00F870A7" w:rsidRDefault="004F0E15" w:rsidP="00C93336">
            <w:pPr>
              <w:ind w:firstLine="720"/>
              <w:jc w:val="both"/>
              <w:rPr>
                <w:rFonts w:ascii="Times New Roman" w:hAnsi="Times New Roman" w:cs="Times New Roman"/>
                <w:sz w:val="24"/>
                <w:szCs w:val="24"/>
              </w:rPr>
            </w:pPr>
            <w:r w:rsidRPr="00F870A7">
              <w:rPr>
                <w:rFonts w:ascii="Times New Roman" w:hAnsi="Times New Roman" w:cs="Times New Roman"/>
                <w:sz w:val="24"/>
                <w:szCs w:val="24"/>
              </w:rPr>
              <w:t>—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4F0E15" w:rsidRPr="00F870A7" w:rsidRDefault="004F0E15" w:rsidP="00C93336">
            <w:pPr>
              <w:ind w:firstLine="720"/>
              <w:jc w:val="both"/>
              <w:rPr>
                <w:rFonts w:ascii="Times New Roman" w:hAnsi="Times New Roman" w:cs="Times New Roman"/>
                <w:sz w:val="24"/>
                <w:szCs w:val="24"/>
              </w:rPr>
            </w:pPr>
            <w:r w:rsidRPr="00F870A7">
              <w:rPr>
                <w:rFonts w:ascii="Times New Roman" w:hAnsi="Times New Roman" w:cs="Times New Roman"/>
                <w:sz w:val="24"/>
                <w:szCs w:val="24"/>
              </w:rPr>
              <w:t xml:space="preserve">— поиск нужной информации по заданной теме в источниках различного типа, в том числе в </w:t>
            </w:r>
            <w:proofErr w:type="spellStart"/>
            <w:r w:rsidRPr="00F870A7">
              <w:rPr>
                <w:rFonts w:ascii="Times New Roman" w:hAnsi="Times New Roman" w:cs="Times New Roman"/>
                <w:sz w:val="24"/>
                <w:szCs w:val="24"/>
              </w:rPr>
              <w:t>геоинформационных</w:t>
            </w:r>
            <w:proofErr w:type="spellEnd"/>
            <w:r w:rsidRPr="00F870A7">
              <w:rPr>
                <w:rFonts w:ascii="Times New Roman" w:hAnsi="Times New Roman" w:cs="Times New Roman"/>
                <w:sz w:val="24"/>
                <w:szCs w:val="24"/>
              </w:rPr>
              <w:t xml:space="preserve"> системах;</w:t>
            </w:r>
          </w:p>
          <w:p w:rsidR="004F0E15" w:rsidRPr="00F870A7" w:rsidRDefault="004F0E15" w:rsidP="00C93336">
            <w:pPr>
              <w:ind w:firstLine="720"/>
              <w:jc w:val="both"/>
              <w:rPr>
                <w:rFonts w:ascii="Times New Roman" w:hAnsi="Times New Roman" w:cs="Times New Roman"/>
                <w:sz w:val="24"/>
                <w:szCs w:val="24"/>
              </w:rPr>
            </w:pPr>
            <w:r w:rsidRPr="00F870A7">
              <w:rPr>
                <w:rFonts w:ascii="Times New Roman" w:hAnsi="Times New Roman" w:cs="Times New Roman"/>
                <w:sz w:val="24"/>
                <w:szCs w:val="24"/>
              </w:rPr>
              <w:t>— обоснование суждений, доказательств; объяснение положений, ситуаций, явлений и процессов;</w:t>
            </w:r>
          </w:p>
          <w:p w:rsidR="004F0E15" w:rsidRPr="00F870A7" w:rsidRDefault="004F0E15" w:rsidP="00C93336">
            <w:pPr>
              <w:ind w:firstLine="720"/>
              <w:jc w:val="both"/>
              <w:rPr>
                <w:rFonts w:ascii="Times New Roman" w:hAnsi="Times New Roman" w:cs="Times New Roman"/>
                <w:sz w:val="24"/>
                <w:szCs w:val="24"/>
              </w:rPr>
            </w:pPr>
            <w:r w:rsidRPr="00F870A7">
              <w:rPr>
                <w:rFonts w:ascii="Times New Roman" w:hAnsi="Times New Roman" w:cs="Times New Roman"/>
                <w:sz w:val="24"/>
                <w:szCs w:val="24"/>
              </w:rPr>
              <w:t>— владение основными видами публичных выступлений; презентации результатов познавательной и практической деятельности.</w:t>
            </w:r>
          </w:p>
          <w:p w:rsidR="004F0E15" w:rsidRPr="00F870A7" w:rsidRDefault="004F0E15" w:rsidP="00C93336">
            <w:pPr>
              <w:pStyle w:val="a6"/>
              <w:rPr>
                <w:rFonts w:ascii="Times New Roman" w:hAnsi="Times New Roman" w:cs="Times New Roman"/>
                <w:sz w:val="24"/>
                <w:szCs w:val="24"/>
              </w:rPr>
            </w:pPr>
          </w:p>
        </w:tc>
        <w:tc>
          <w:tcPr>
            <w:tcW w:w="3544" w:type="dxa"/>
            <w:tcBorders>
              <w:top w:val="single" w:sz="4" w:space="0" w:color="000000" w:themeColor="text1"/>
              <w:bottom w:val="single" w:sz="4" w:space="0" w:color="000000" w:themeColor="text1"/>
              <w:right w:val="single" w:sz="4" w:space="0" w:color="auto"/>
            </w:tcBorders>
          </w:tcPr>
          <w:p w:rsidR="004F0E15" w:rsidRPr="00F870A7" w:rsidRDefault="004F0E15" w:rsidP="00C93336">
            <w:pPr>
              <w:spacing w:before="240"/>
              <w:ind w:left="567"/>
              <w:jc w:val="both"/>
              <w:rPr>
                <w:rFonts w:ascii="Times New Roman" w:hAnsi="Times New Roman" w:cs="Times New Roman"/>
                <w:sz w:val="24"/>
                <w:szCs w:val="24"/>
              </w:rPr>
            </w:pPr>
            <w:r w:rsidRPr="00F870A7">
              <w:rPr>
                <w:rFonts w:ascii="Times New Roman" w:hAnsi="Times New Roman" w:cs="Times New Roman"/>
                <w:b/>
                <w:sz w:val="24"/>
                <w:szCs w:val="24"/>
              </w:rPr>
              <w:lastRenderedPageBreak/>
              <w:t>знать/понимать</w:t>
            </w:r>
          </w:p>
          <w:p w:rsidR="004F0E15" w:rsidRPr="00F870A7" w:rsidRDefault="004F0E15" w:rsidP="00C93336">
            <w:pPr>
              <w:numPr>
                <w:ilvl w:val="0"/>
                <w:numId w:val="11"/>
              </w:numPr>
              <w:tabs>
                <w:tab w:val="clear" w:pos="567"/>
                <w:tab w:val="num" w:pos="34"/>
              </w:tabs>
              <w:spacing w:before="40"/>
              <w:ind w:left="34" w:hanging="34"/>
              <w:jc w:val="both"/>
              <w:rPr>
                <w:rFonts w:ascii="Times New Roman" w:hAnsi="Times New Roman" w:cs="Times New Roman"/>
                <w:sz w:val="24"/>
                <w:szCs w:val="24"/>
              </w:rPr>
            </w:pPr>
            <w:r w:rsidRPr="00F870A7">
              <w:rPr>
                <w:rFonts w:ascii="Times New Roman" w:hAnsi="Times New Roman" w:cs="Times New Roman"/>
                <w:sz w:val="24"/>
                <w:szCs w:val="24"/>
              </w:rPr>
              <w:lastRenderedPageBreak/>
              <w:t>основные географические понятия и термины; традиционные и новые методы географических исследований;</w:t>
            </w:r>
          </w:p>
          <w:p w:rsidR="004F0E15" w:rsidRPr="00F870A7" w:rsidRDefault="004F0E15" w:rsidP="00C93336">
            <w:pPr>
              <w:numPr>
                <w:ilvl w:val="0"/>
                <w:numId w:val="11"/>
              </w:numPr>
              <w:tabs>
                <w:tab w:val="clear" w:pos="567"/>
                <w:tab w:val="num" w:pos="34"/>
              </w:tabs>
              <w:spacing w:before="40"/>
              <w:ind w:left="34" w:hanging="34"/>
              <w:jc w:val="both"/>
              <w:rPr>
                <w:rFonts w:ascii="Times New Roman" w:hAnsi="Times New Roman" w:cs="Times New Roman"/>
                <w:sz w:val="24"/>
                <w:szCs w:val="24"/>
              </w:rPr>
            </w:pPr>
            <w:r w:rsidRPr="00F870A7">
              <w:rPr>
                <w:rFonts w:ascii="Times New Roman" w:hAnsi="Times New Roman" w:cs="Times New Roman"/>
                <w:sz w:val="24"/>
                <w:szCs w:val="24"/>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4F0E15" w:rsidRPr="00F870A7" w:rsidRDefault="004F0E15" w:rsidP="00C93336">
            <w:pPr>
              <w:numPr>
                <w:ilvl w:val="0"/>
                <w:numId w:val="11"/>
              </w:numPr>
              <w:tabs>
                <w:tab w:val="clear" w:pos="567"/>
                <w:tab w:val="num" w:pos="34"/>
              </w:tabs>
              <w:spacing w:before="40"/>
              <w:ind w:left="34" w:hanging="34"/>
              <w:jc w:val="both"/>
              <w:rPr>
                <w:rFonts w:ascii="Times New Roman" w:hAnsi="Times New Roman" w:cs="Times New Roman"/>
                <w:sz w:val="24"/>
                <w:szCs w:val="24"/>
              </w:rPr>
            </w:pPr>
            <w:r w:rsidRPr="00F870A7">
              <w:rPr>
                <w:rFonts w:ascii="Times New Roman" w:hAnsi="Times New Roman" w:cs="Times New Roman"/>
                <w:sz w:val="24"/>
                <w:szCs w:val="24"/>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4F0E15" w:rsidRPr="00F870A7" w:rsidRDefault="004F0E15" w:rsidP="00C93336">
            <w:pPr>
              <w:numPr>
                <w:ilvl w:val="0"/>
                <w:numId w:val="11"/>
              </w:numPr>
              <w:tabs>
                <w:tab w:val="clear" w:pos="567"/>
                <w:tab w:val="num" w:pos="34"/>
              </w:tabs>
              <w:spacing w:before="40"/>
              <w:ind w:left="34" w:hanging="34"/>
              <w:jc w:val="both"/>
              <w:rPr>
                <w:rFonts w:ascii="Times New Roman" w:hAnsi="Times New Roman" w:cs="Times New Roman"/>
                <w:sz w:val="24"/>
                <w:szCs w:val="24"/>
              </w:rPr>
            </w:pPr>
            <w:r w:rsidRPr="00F870A7">
              <w:rPr>
                <w:rFonts w:ascii="Times New Roman" w:hAnsi="Times New Roman" w:cs="Times New Roman"/>
                <w:sz w:val="24"/>
                <w:szCs w:val="24"/>
              </w:rPr>
              <w:lastRenderedPageBreak/>
              <w:t xml:space="preserve">особенности современного геополитического и </w:t>
            </w:r>
            <w:proofErr w:type="spellStart"/>
            <w:r w:rsidRPr="00F870A7">
              <w:rPr>
                <w:rFonts w:ascii="Times New Roman" w:hAnsi="Times New Roman" w:cs="Times New Roman"/>
                <w:sz w:val="24"/>
                <w:szCs w:val="24"/>
              </w:rPr>
              <w:t>геоэкономического</w:t>
            </w:r>
            <w:proofErr w:type="spellEnd"/>
            <w:r w:rsidRPr="00F870A7">
              <w:rPr>
                <w:rFonts w:ascii="Times New Roman" w:hAnsi="Times New Roman" w:cs="Times New Roman"/>
                <w:sz w:val="24"/>
                <w:szCs w:val="24"/>
              </w:rPr>
              <w:t xml:space="preserve"> положения России, ее роль в международном географическом разделении труда;</w:t>
            </w:r>
          </w:p>
        </w:tc>
        <w:tc>
          <w:tcPr>
            <w:tcW w:w="3543" w:type="dxa"/>
            <w:tcBorders>
              <w:top w:val="single" w:sz="4" w:space="0" w:color="000000" w:themeColor="text1"/>
              <w:left w:val="single" w:sz="4" w:space="0" w:color="auto"/>
              <w:bottom w:val="single" w:sz="4" w:space="0" w:color="000000" w:themeColor="text1"/>
              <w:right w:val="single" w:sz="4" w:space="0" w:color="auto"/>
            </w:tcBorders>
          </w:tcPr>
          <w:p w:rsidR="004F0E15" w:rsidRPr="00F870A7" w:rsidRDefault="004F0E15" w:rsidP="00C93336">
            <w:pPr>
              <w:spacing w:before="240"/>
              <w:ind w:left="567"/>
              <w:jc w:val="both"/>
              <w:rPr>
                <w:rFonts w:ascii="Times New Roman" w:hAnsi="Times New Roman" w:cs="Times New Roman"/>
                <w:b/>
                <w:sz w:val="24"/>
                <w:szCs w:val="24"/>
              </w:rPr>
            </w:pPr>
            <w:r w:rsidRPr="00F870A7">
              <w:rPr>
                <w:rFonts w:ascii="Times New Roman" w:hAnsi="Times New Roman" w:cs="Times New Roman"/>
                <w:b/>
                <w:sz w:val="24"/>
                <w:szCs w:val="24"/>
              </w:rPr>
              <w:lastRenderedPageBreak/>
              <w:t>уметь</w:t>
            </w:r>
          </w:p>
          <w:p w:rsidR="004F0E15" w:rsidRPr="00F870A7" w:rsidRDefault="004F0E15" w:rsidP="00C93336">
            <w:pPr>
              <w:numPr>
                <w:ilvl w:val="0"/>
                <w:numId w:val="11"/>
              </w:numPr>
              <w:tabs>
                <w:tab w:val="clear" w:pos="567"/>
                <w:tab w:val="num" w:pos="116"/>
              </w:tabs>
              <w:spacing w:before="40"/>
              <w:ind w:left="116" w:firstLine="141"/>
              <w:jc w:val="both"/>
              <w:rPr>
                <w:rFonts w:ascii="Times New Roman" w:hAnsi="Times New Roman" w:cs="Times New Roman"/>
                <w:sz w:val="24"/>
                <w:szCs w:val="24"/>
              </w:rPr>
            </w:pPr>
            <w:r w:rsidRPr="00F870A7">
              <w:rPr>
                <w:rFonts w:ascii="Times New Roman" w:hAnsi="Times New Roman" w:cs="Times New Roman"/>
                <w:b/>
                <w:i/>
                <w:sz w:val="24"/>
                <w:szCs w:val="24"/>
              </w:rPr>
              <w:lastRenderedPageBreak/>
              <w:t>определять и сравнивать</w:t>
            </w:r>
            <w:r w:rsidRPr="00F870A7">
              <w:rPr>
                <w:rFonts w:ascii="Times New Roman" w:hAnsi="Times New Roman" w:cs="Times New Roman"/>
                <w:sz w:val="24"/>
                <w:szCs w:val="24"/>
              </w:rPr>
              <w:t xml:space="preserve"> по разным источникам информации географические тенденции развития природных, социально-экономических и </w:t>
            </w:r>
            <w:proofErr w:type="spellStart"/>
            <w:r w:rsidRPr="00F870A7">
              <w:rPr>
                <w:rFonts w:ascii="Times New Roman" w:hAnsi="Times New Roman" w:cs="Times New Roman"/>
                <w:sz w:val="24"/>
                <w:szCs w:val="24"/>
              </w:rPr>
              <w:t>геоэкологических</w:t>
            </w:r>
            <w:proofErr w:type="spellEnd"/>
            <w:r w:rsidRPr="00F870A7">
              <w:rPr>
                <w:rFonts w:ascii="Times New Roman" w:hAnsi="Times New Roman" w:cs="Times New Roman"/>
                <w:sz w:val="24"/>
                <w:szCs w:val="24"/>
              </w:rPr>
              <w:t xml:space="preserve"> объектов, процессов и явлений;</w:t>
            </w:r>
          </w:p>
          <w:p w:rsidR="004F0E15" w:rsidRPr="00F870A7" w:rsidRDefault="004F0E15" w:rsidP="00C93336">
            <w:pPr>
              <w:numPr>
                <w:ilvl w:val="0"/>
                <w:numId w:val="11"/>
              </w:numPr>
              <w:tabs>
                <w:tab w:val="clear" w:pos="567"/>
                <w:tab w:val="num" w:pos="116"/>
              </w:tabs>
              <w:spacing w:before="40"/>
              <w:ind w:left="116" w:firstLine="141"/>
              <w:jc w:val="both"/>
              <w:rPr>
                <w:rFonts w:ascii="Times New Roman" w:hAnsi="Times New Roman" w:cs="Times New Roman"/>
                <w:sz w:val="24"/>
                <w:szCs w:val="24"/>
              </w:rPr>
            </w:pPr>
            <w:r w:rsidRPr="00F870A7">
              <w:rPr>
                <w:rFonts w:ascii="Times New Roman" w:hAnsi="Times New Roman" w:cs="Times New Roman"/>
                <w:b/>
                <w:i/>
                <w:sz w:val="24"/>
                <w:szCs w:val="24"/>
              </w:rPr>
              <w:t xml:space="preserve">оценивать и </w:t>
            </w:r>
            <w:proofErr w:type="spellStart"/>
            <w:r w:rsidRPr="00F870A7">
              <w:rPr>
                <w:rFonts w:ascii="Times New Roman" w:hAnsi="Times New Roman" w:cs="Times New Roman"/>
                <w:b/>
                <w:i/>
                <w:sz w:val="24"/>
                <w:szCs w:val="24"/>
              </w:rPr>
              <w:t>объяснять</w:t>
            </w:r>
            <w:r w:rsidRPr="00F870A7">
              <w:rPr>
                <w:rFonts w:ascii="Times New Roman" w:hAnsi="Times New Roman" w:cs="Times New Roman"/>
                <w:sz w:val="24"/>
                <w:szCs w:val="24"/>
              </w:rPr>
              <w:t>ресурсообеспеченность</w:t>
            </w:r>
            <w:proofErr w:type="spellEnd"/>
            <w:r w:rsidRPr="00F870A7">
              <w:rPr>
                <w:rFonts w:ascii="Times New Roman" w:hAnsi="Times New Roman" w:cs="Times New Roman"/>
                <w:sz w:val="24"/>
                <w:szCs w:val="24"/>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4F0E15" w:rsidRPr="00F870A7" w:rsidRDefault="004F0E15" w:rsidP="00C93336">
            <w:pPr>
              <w:numPr>
                <w:ilvl w:val="0"/>
                <w:numId w:val="11"/>
              </w:numPr>
              <w:tabs>
                <w:tab w:val="clear" w:pos="567"/>
                <w:tab w:val="num" w:pos="116"/>
              </w:tabs>
              <w:spacing w:before="40"/>
              <w:ind w:left="116" w:firstLine="141"/>
              <w:jc w:val="both"/>
              <w:rPr>
                <w:rFonts w:ascii="Times New Roman" w:hAnsi="Times New Roman" w:cs="Times New Roman"/>
                <w:sz w:val="24"/>
                <w:szCs w:val="24"/>
              </w:rPr>
            </w:pPr>
            <w:r w:rsidRPr="00F870A7">
              <w:rPr>
                <w:rFonts w:ascii="Times New Roman" w:hAnsi="Times New Roman" w:cs="Times New Roman"/>
                <w:b/>
                <w:i/>
                <w:sz w:val="24"/>
                <w:szCs w:val="24"/>
              </w:rPr>
              <w:t xml:space="preserve">применять </w:t>
            </w:r>
            <w:r w:rsidRPr="00F870A7">
              <w:rPr>
                <w:rFonts w:ascii="Times New Roman" w:hAnsi="Times New Roman" w:cs="Times New Roman"/>
                <w:sz w:val="24"/>
                <w:szCs w:val="24"/>
              </w:rPr>
              <w:t xml:space="preserve">разнообразные источники географической информации для проведения наблюдений за природными, социально-экономическими и </w:t>
            </w:r>
            <w:proofErr w:type="spellStart"/>
            <w:r w:rsidRPr="00F870A7">
              <w:rPr>
                <w:rFonts w:ascii="Times New Roman" w:hAnsi="Times New Roman" w:cs="Times New Roman"/>
                <w:sz w:val="24"/>
                <w:szCs w:val="24"/>
              </w:rPr>
              <w:t>геоэкологическими</w:t>
            </w:r>
            <w:proofErr w:type="spellEnd"/>
            <w:r w:rsidRPr="00F870A7">
              <w:rPr>
                <w:rFonts w:ascii="Times New Roman" w:hAnsi="Times New Roman" w:cs="Times New Roman"/>
                <w:sz w:val="24"/>
                <w:szCs w:val="24"/>
              </w:rPr>
              <w:t xml:space="preserve"> объектами, процессами и явлениями, их изменениями под влиянием разнообразных факторов;</w:t>
            </w:r>
          </w:p>
          <w:p w:rsidR="004F0E15" w:rsidRPr="00F870A7" w:rsidRDefault="004F0E15" w:rsidP="00C93336">
            <w:pPr>
              <w:numPr>
                <w:ilvl w:val="0"/>
                <w:numId w:val="11"/>
              </w:numPr>
              <w:tabs>
                <w:tab w:val="clear" w:pos="567"/>
                <w:tab w:val="num" w:pos="116"/>
              </w:tabs>
              <w:spacing w:before="40"/>
              <w:ind w:left="116" w:firstLine="141"/>
              <w:jc w:val="both"/>
              <w:rPr>
                <w:rFonts w:ascii="Times New Roman" w:hAnsi="Times New Roman" w:cs="Times New Roman"/>
                <w:sz w:val="24"/>
                <w:szCs w:val="24"/>
              </w:rPr>
            </w:pPr>
            <w:r w:rsidRPr="00F870A7">
              <w:rPr>
                <w:rFonts w:ascii="Times New Roman" w:hAnsi="Times New Roman" w:cs="Times New Roman"/>
                <w:b/>
                <w:i/>
                <w:sz w:val="24"/>
                <w:szCs w:val="24"/>
              </w:rPr>
              <w:t xml:space="preserve">составлять </w:t>
            </w:r>
            <w:r w:rsidRPr="00F870A7">
              <w:rPr>
                <w:rFonts w:ascii="Times New Roman" w:hAnsi="Times New Roman" w:cs="Times New Roman"/>
                <w:sz w:val="24"/>
                <w:szCs w:val="24"/>
              </w:rPr>
              <w:t xml:space="preserve">комплексную географическую характеристику регионов и стран мира; таблицы, </w:t>
            </w:r>
            <w:r w:rsidRPr="00F870A7">
              <w:rPr>
                <w:rFonts w:ascii="Times New Roman" w:hAnsi="Times New Roman" w:cs="Times New Roman"/>
                <w:sz w:val="24"/>
                <w:szCs w:val="24"/>
              </w:rPr>
              <w:lastRenderedPageBreak/>
              <w:t>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4F0E15" w:rsidRPr="00F870A7" w:rsidRDefault="004F0E15" w:rsidP="00C93336">
            <w:pPr>
              <w:numPr>
                <w:ilvl w:val="0"/>
                <w:numId w:val="11"/>
              </w:numPr>
              <w:tabs>
                <w:tab w:val="clear" w:pos="567"/>
                <w:tab w:val="num" w:pos="116"/>
              </w:tabs>
              <w:spacing w:before="40"/>
              <w:ind w:left="116" w:firstLine="141"/>
              <w:jc w:val="both"/>
              <w:rPr>
                <w:rFonts w:ascii="Times New Roman" w:hAnsi="Times New Roman" w:cs="Times New Roman"/>
                <w:sz w:val="24"/>
                <w:szCs w:val="24"/>
              </w:rPr>
            </w:pPr>
            <w:r w:rsidRPr="00F870A7">
              <w:rPr>
                <w:rFonts w:ascii="Times New Roman" w:hAnsi="Times New Roman" w:cs="Times New Roman"/>
                <w:b/>
                <w:i/>
                <w:sz w:val="24"/>
                <w:szCs w:val="24"/>
              </w:rPr>
              <w:t xml:space="preserve">сопоставлять </w:t>
            </w:r>
            <w:r w:rsidRPr="00F870A7">
              <w:rPr>
                <w:rFonts w:ascii="Times New Roman" w:hAnsi="Times New Roman" w:cs="Times New Roman"/>
                <w:sz w:val="24"/>
                <w:szCs w:val="24"/>
              </w:rPr>
              <w:t>географические карты различной тематики;</w:t>
            </w:r>
          </w:p>
          <w:p w:rsidR="004F0E15" w:rsidRPr="00F870A7" w:rsidRDefault="004F0E15" w:rsidP="00C93336">
            <w:pPr>
              <w:pStyle w:val="a6"/>
              <w:rPr>
                <w:rFonts w:ascii="Times New Roman" w:hAnsi="Times New Roman" w:cs="Times New Roman"/>
                <w:sz w:val="24"/>
                <w:szCs w:val="24"/>
              </w:rPr>
            </w:pPr>
          </w:p>
        </w:tc>
        <w:tc>
          <w:tcPr>
            <w:tcW w:w="3480" w:type="dxa"/>
            <w:tcBorders>
              <w:top w:val="single" w:sz="4" w:space="0" w:color="000000" w:themeColor="text1"/>
              <w:left w:val="single" w:sz="4" w:space="0" w:color="auto"/>
              <w:bottom w:val="single" w:sz="4" w:space="0" w:color="000000" w:themeColor="text1"/>
            </w:tcBorders>
          </w:tcPr>
          <w:p w:rsidR="004F0E15" w:rsidRPr="00F870A7" w:rsidRDefault="004F0E15" w:rsidP="00C93336">
            <w:pPr>
              <w:spacing w:before="240"/>
              <w:ind w:left="567"/>
              <w:jc w:val="both"/>
              <w:rPr>
                <w:rFonts w:ascii="Times New Roman" w:hAnsi="Times New Roman" w:cs="Times New Roman"/>
                <w:sz w:val="24"/>
                <w:szCs w:val="24"/>
              </w:rPr>
            </w:pPr>
            <w:r w:rsidRPr="00F870A7">
              <w:rPr>
                <w:rFonts w:ascii="Times New Roman" w:hAnsi="Times New Roman" w:cs="Times New Roman"/>
                <w:b/>
                <w:sz w:val="24"/>
                <w:szCs w:val="24"/>
              </w:rPr>
              <w:lastRenderedPageBreak/>
              <w:t xml:space="preserve">использовать </w:t>
            </w:r>
            <w:r w:rsidRPr="00F870A7">
              <w:rPr>
                <w:rFonts w:ascii="Times New Roman" w:hAnsi="Times New Roman" w:cs="Times New Roman"/>
                <w:b/>
                <w:sz w:val="24"/>
                <w:szCs w:val="24"/>
              </w:rPr>
              <w:lastRenderedPageBreak/>
              <w:t xml:space="preserve">приобретенные знания и умения в практической деятельности и повседневной жизни </w:t>
            </w:r>
            <w:proofErr w:type="gramStart"/>
            <w:r w:rsidRPr="00F870A7">
              <w:rPr>
                <w:rFonts w:ascii="Times New Roman" w:hAnsi="Times New Roman" w:cs="Times New Roman"/>
                <w:sz w:val="24"/>
                <w:szCs w:val="24"/>
              </w:rPr>
              <w:t>для</w:t>
            </w:r>
            <w:proofErr w:type="gramEnd"/>
            <w:r w:rsidRPr="00F870A7">
              <w:rPr>
                <w:rFonts w:ascii="Times New Roman" w:hAnsi="Times New Roman" w:cs="Times New Roman"/>
                <w:sz w:val="24"/>
                <w:szCs w:val="24"/>
              </w:rPr>
              <w:t>:</w:t>
            </w:r>
          </w:p>
          <w:p w:rsidR="004F0E15" w:rsidRPr="00F870A7" w:rsidRDefault="004F0E15" w:rsidP="00C93336">
            <w:pPr>
              <w:numPr>
                <w:ilvl w:val="0"/>
                <w:numId w:val="11"/>
              </w:numPr>
              <w:tabs>
                <w:tab w:val="clear" w:pos="567"/>
                <w:tab w:val="num" w:pos="75"/>
              </w:tabs>
              <w:spacing w:before="40"/>
              <w:ind w:left="216" w:hanging="141"/>
              <w:jc w:val="both"/>
              <w:rPr>
                <w:rFonts w:ascii="Times New Roman" w:hAnsi="Times New Roman" w:cs="Times New Roman"/>
                <w:sz w:val="24"/>
                <w:szCs w:val="24"/>
              </w:rPr>
            </w:pPr>
            <w:r w:rsidRPr="00F870A7">
              <w:rPr>
                <w:rFonts w:ascii="Times New Roman" w:hAnsi="Times New Roman" w:cs="Times New Roman"/>
                <w:sz w:val="24"/>
                <w:szCs w:val="24"/>
              </w:rPr>
              <w:t>выявления и объяснения географических аспектов различных текущих событий и ситуаций;</w:t>
            </w:r>
          </w:p>
          <w:p w:rsidR="004F0E15" w:rsidRPr="00F870A7" w:rsidRDefault="004F0E15" w:rsidP="00C93336">
            <w:pPr>
              <w:numPr>
                <w:ilvl w:val="0"/>
                <w:numId w:val="11"/>
              </w:numPr>
              <w:tabs>
                <w:tab w:val="clear" w:pos="567"/>
                <w:tab w:val="num" w:pos="75"/>
              </w:tabs>
              <w:spacing w:before="40"/>
              <w:ind w:left="216" w:hanging="141"/>
              <w:jc w:val="both"/>
              <w:rPr>
                <w:rFonts w:ascii="Times New Roman" w:hAnsi="Times New Roman" w:cs="Times New Roman"/>
                <w:sz w:val="24"/>
                <w:szCs w:val="24"/>
              </w:rPr>
            </w:pPr>
            <w:r w:rsidRPr="00F870A7">
              <w:rPr>
                <w:rFonts w:ascii="Times New Roman" w:hAnsi="Times New Roman" w:cs="Times New Roman"/>
                <w:sz w:val="24"/>
                <w:szCs w:val="24"/>
              </w:rPr>
              <w:t xml:space="preserve">нахождения и применения географической информации, включая карты, статистические материалы, </w:t>
            </w:r>
            <w:proofErr w:type="spellStart"/>
            <w:r w:rsidRPr="00F870A7">
              <w:rPr>
                <w:rFonts w:ascii="Times New Roman" w:hAnsi="Times New Roman" w:cs="Times New Roman"/>
                <w:sz w:val="24"/>
                <w:szCs w:val="24"/>
              </w:rPr>
              <w:t>геоинформационные</w:t>
            </w:r>
            <w:proofErr w:type="spellEnd"/>
            <w:r w:rsidRPr="00F870A7">
              <w:rPr>
                <w:rFonts w:ascii="Times New Roman" w:hAnsi="Times New Roman" w:cs="Times New Roman"/>
                <w:sz w:val="24"/>
                <w:szCs w:val="24"/>
              </w:rPr>
              <w:t xml:space="preserve"> системы и ресурсы Интернета; правильной оценки важнейших социально-экономических событий международной жизни, геополитической и </w:t>
            </w:r>
            <w:proofErr w:type="spellStart"/>
            <w:r w:rsidRPr="00F870A7">
              <w:rPr>
                <w:rFonts w:ascii="Times New Roman" w:hAnsi="Times New Roman" w:cs="Times New Roman"/>
                <w:sz w:val="24"/>
                <w:szCs w:val="24"/>
              </w:rPr>
              <w:t>геоэкономической</w:t>
            </w:r>
            <w:proofErr w:type="spellEnd"/>
            <w:r w:rsidRPr="00F870A7">
              <w:rPr>
                <w:rFonts w:ascii="Times New Roman" w:hAnsi="Times New Roman" w:cs="Times New Roman"/>
                <w:sz w:val="24"/>
                <w:szCs w:val="24"/>
              </w:rPr>
              <w:t xml:space="preserve"> ситуации в России, других странах и регионах мира, тенденций их возможного развития;</w:t>
            </w:r>
          </w:p>
          <w:p w:rsidR="004F0E15" w:rsidRPr="00F870A7" w:rsidRDefault="004F0E15" w:rsidP="00C93336">
            <w:pPr>
              <w:numPr>
                <w:ilvl w:val="0"/>
                <w:numId w:val="11"/>
              </w:numPr>
              <w:tabs>
                <w:tab w:val="clear" w:pos="567"/>
                <w:tab w:val="num" w:pos="75"/>
              </w:tabs>
              <w:spacing w:before="40"/>
              <w:ind w:left="216" w:hanging="141"/>
              <w:jc w:val="both"/>
              <w:rPr>
                <w:rFonts w:ascii="Times New Roman" w:hAnsi="Times New Roman" w:cs="Times New Roman"/>
                <w:sz w:val="24"/>
                <w:szCs w:val="24"/>
              </w:rPr>
            </w:pPr>
            <w:r w:rsidRPr="00F870A7">
              <w:rPr>
                <w:rFonts w:ascii="Times New Roman" w:hAnsi="Times New Roman" w:cs="Times New Roman"/>
                <w:sz w:val="24"/>
                <w:szCs w:val="24"/>
              </w:rPr>
              <w:t xml:space="preserve">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w:t>
            </w:r>
            <w:r w:rsidRPr="00F870A7">
              <w:rPr>
                <w:rFonts w:ascii="Times New Roman" w:hAnsi="Times New Roman" w:cs="Times New Roman"/>
                <w:sz w:val="24"/>
                <w:szCs w:val="24"/>
              </w:rPr>
              <w:lastRenderedPageBreak/>
              <w:t>человеческого общения.</w:t>
            </w:r>
          </w:p>
          <w:p w:rsidR="004F0E15" w:rsidRPr="00F870A7" w:rsidRDefault="004F0E15" w:rsidP="00C93336">
            <w:pPr>
              <w:pStyle w:val="a6"/>
              <w:rPr>
                <w:rFonts w:ascii="Times New Roman" w:hAnsi="Times New Roman" w:cs="Times New Roman"/>
                <w:sz w:val="24"/>
                <w:szCs w:val="24"/>
              </w:rPr>
            </w:pPr>
          </w:p>
        </w:tc>
      </w:tr>
      <w:tr w:rsidR="004F0E15" w:rsidRPr="00F870A7" w:rsidTr="00C93336">
        <w:tc>
          <w:tcPr>
            <w:tcW w:w="1668" w:type="dxa"/>
            <w:tcBorders>
              <w:top w:val="single" w:sz="4" w:space="0" w:color="000000" w:themeColor="text1"/>
              <w:bottom w:val="single" w:sz="4" w:space="0" w:color="000000" w:themeColor="text1"/>
            </w:tcBorders>
          </w:tcPr>
          <w:p w:rsidR="004F0E15" w:rsidRPr="00F870A7" w:rsidRDefault="004F0E15" w:rsidP="00C93336">
            <w:pPr>
              <w:pStyle w:val="a6"/>
              <w:rPr>
                <w:rFonts w:ascii="Times New Roman" w:hAnsi="Times New Roman" w:cs="Times New Roman"/>
                <w:sz w:val="24"/>
                <w:szCs w:val="24"/>
              </w:rPr>
            </w:pPr>
            <w:r w:rsidRPr="00F870A7">
              <w:rPr>
                <w:rFonts w:ascii="Times New Roman" w:hAnsi="Times New Roman" w:cs="Times New Roman"/>
                <w:sz w:val="24"/>
                <w:szCs w:val="24"/>
              </w:rPr>
              <w:lastRenderedPageBreak/>
              <w:t xml:space="preserve">Физика </w:t>
            </w:r>
          </w:p>
        </w:tc>
        <w:tc>
          <w:tcPr>
            <w:tcW w:w="3260" w:type="dxa"/>
            <w:tcBorders>
              <w:top w:val="single" w:sz="4" w:space="0" w:color="000000" w:themeColor="text1"/>
              <w:bottom w:val="single" w:sz="4" w:space="0" w:color="000000" w:themeColor="text1"/>
            </w:tcBorders>
          </w:tcPr>
          <w:p w:rsidR="004F0E15" w:rsidRPr="00F870A7" w:rsidRDefault="004F0E15" w:rsidP="00C93336">
            <w:pPr>
              <w:ind w:firstLine="567"/>
              <w:jc w:val="both"/>
              <w:rPr>
                <w:rFonts w:ascii="Times New Roman" w:hAnsi="Times New Roman" w:cs="Times New Roman"/>
                <w:sz w:val="24"/>
                <w:szCs w:val="24"/>
              </w:rPr>
            </w:pPr>
            <w:r w:rsidRPr="00F870A7">
              <w:rPr>
                <w:rFonts w:ascii="Times New Roman" w:hAnsi="Times New Roman" w:cs="Times New Roman"/>
                <w:sz w:val="24"/>
                <w:szCs w:val="24"/>
              </w:rPr>
              <w:t xml:space="preserve">Приоритетами для школьного курса физики на этапе </w:t>
            </w:r>
            <w:r>
              <w:rPr>
                <w:rFonts w:ascii="Times New Roman" w:hAnsi="Times New Roman" w:cs="Times New Roman"/>
                <w:sz w:val="24"/>
                <w:szCs w:val="24"/>
              </w:rPr>
              <w:t xml:space="preserve"> среднего</w:t>
            </w:r>
            <w:r w:rsidRPr="00F870A7">
              <w:rPr>
                <w:rFonts w:ascii="Times New Roman" w:hAnsi="Times New Roman" w:cs="Times New Roman"/>
                <w:sz w:val="24"/>
                <w:szCs w:val="24"/>
              </w:rPr>
              <w:t xml:space="preserve"> общего образования являются:</w:t>
            </w:r>
          </w:p>
          <w:p w:rsidR="004F0E15" w:rsidRPr="00F870A7" w:rsidRDefault="004F0E15" w:rsidP="00C93336">
            <w:pPr>
              <w:ind w:left="186"/>
              <w:jc w:val="both"/>
              <w:rPr>
                <w:rFonts w:ascii="Times New Roman" w:hAnsi="Times New Roman" w:cs="Times New Roman"/>
                <w:i/>
                <w:sz w:val="24"/>
                <w:szCs w:val="24"/>
              </w:rPr>
            </w:pPr>
            <w:r w:rsidRPr="00F870A7">
              <w:rPr>
                <w:rFonts w:ascii="Times New Roman" w:hAnsi="Times New Roman" w:cs="Times New Roman"/>
                <w:i/>
                <w:sz w:val="24"/>
                <w:szCs w:val="24"/>
              </w:rPr>
              <w:t>Познавательная деятельность:</w:t>
            </w:r>
          </w:p>
          <w:p w:rsidR="004F0E15" w:rsidRPr="00F870A7" w:rsidRDefault="004F0E15" w:rsidP="00C93336">
            <w:pPr>
              <w:numPr>
                <w:ilvl w:val="0"/>
                <w:numId w:val="2"/>
              </w:numPr>
              <w:ind w:left="186" w:firstLine="0"/>
              <w:jc w:val="both"/>
              <w:rPr>
                <w:rFonts w:ascii="Times New Roman" w:hAnsi="Times New Roman" w:cs="Times New Roman"/>
                <w:sz w:val="24"/>
                <w:szCs w:val="24"/>
              </w:rPr>
            </w:pPr>
            <w:r w:rsidRPr="00F870A7">
              <w:rPr>
                <w:rFonts w:ascii="Times New Roman" w:hAnsi="Times New Roman" w:cs="Times New Roman"/>
                <w:sz w:val="24"/>
                <w:szCs w:val="24"/>
              </w:rPr>
              <w:t>использование для познания окружающего мира различных естественнонаучных методов: наблюдение, измерение, эксперимент, моделирование;</w:t>
            </w:r>
          </w:p>
          <w:p w:rsidR="004F0E15" w:rsidRPr="00F870A7" w:rsidRDefault="004F0E15" w:rsidP="00C93336">
            <w:pPr>
              <w:numPr>
                <w:ilvl w:val="0"/>
                <w:numId w:val="2"/>
              </w:numPr>
              <w:ind w:left="186" w:firstLine="0"/>
              <w:jc w:val="both"/>
              <w:rPr>
                <w:rFonts w:ascii="Times New Roman" w:hAnsi="Times New Roman" w:cs="Times New Roman"/>
                <w:sz w:val="24"/>
                <w:szCs w:val="24"/>
              </w:rPr>
            </w:pPr>
            <w:r w:rsidRPr="00F870A7">
              <w:rPr>
                <w:rFonts w:ascii="Times New Roman" w:hAnsi="Times New Roman" w:cs="Times New Roman"/>
                <w:sz w:val="24"/>
                <w:szCs w:val="24"/>
              </w:rPr>
              <w:t>формирование умений различать факты, гипотезы, причины, следствия, доказательства, законы, теории;</w:t>
            </w:r>
          </w:p>
          <w:p w:rsidR="004F0E15" w:rsidRPr="00F870A7" w:rsidRDefault="004F0E15" w:rsidP="00C93336">
            <w:pPr>
              <w:numPr>
                <w:ilvl w:val="0"/>
                <w:numId w:val="2"/>
              </w:numPr>
              <w:tabs>
                <w:tab w:val="clear" w:pos="1287"/>
                <w:tab w:val="num" w:pos="186"/>
              </w:tabs>
              <w:ind w:left="327" w:hanging="141"/>
              <w:jc w:val="both"/>
              <w:rPr>
                <w:rFonts w:ascii="Times New Roman" w:hAnsi="Times New Roman" w:cs="Times New Roman"/>
                <w:sz w:val="24"/>
                <w:szCs w:val="24"/>
              </w:rPr>
            </w:pPr>
            <w:r w:rsidRPr="00F870A7">
              <w:rPr>
                <w:rFonts w:ascii="Times New Roman" w:hAnsi="Times New Roman" w:cs="Times New Roman"/>
                <w:sz w:val="24"/>
                <w:szCs w:val="24"/>
              </w:rPr>
              <w:t>овладение адекватными способами решения теоретических и экспериментальных задач;</w:t>
            </w:r>
          </w:p>
          <w:p w:rsidR="004F0E15" w:rsidRPr="00F870A7" w:rsidRDefault="004F0E15" w:rsidP="00C93336">
            <w:pPr>
              <w:numPr>
                <w:ilvl w:val="0"/>
                <w:numId w:val="2"/>
              </w:numPr>
              <w:tabs>
                <w:tab w:val="clear" w:pos="1287"/>
                <w:tab w:val="num" w:pos="186"/>
              </w:tabs>
              <w:ind w:left="327" w:hanging="141"/>
              <w:jc w:val="both"/>
              <w:rPr>
                <w:rFonts w:ascii="Times New Roman" w:hAnsi="Times New Roman" w:cs="Times New Roman"/>
                <w:sz w:val="24"/>
                <w:szCs w:val="24"/>
              </w:rPr>
            </w:pPr>
            <w:r w:rsidRPr="00F870A7">
              <w:rPr>
                <w:rFonts w:ascii="Times New Roman" w:hAnsi="Times New Roman" w:cs="Times New Roman"/>
                <w:sz w:val="24"/>
                <w:szCs w:val="24"/>
              </w:rPr>
              <w:lastRenderedPageBreak/>
              <w:t>приобретение опыта выдвижения гипотез для объяснения известных фактов и экспериментальной проверки выдвигаемых гипотез.</w:t>
            </w:r>
          </w:p>
          <w:p w:rsidR="004F0E15" w:rsidRPr="00F870A7" w:rsidRDefault="004F0E15" w:rsidP="00C93336">
            <w:pPr>
              <w:ind w:left="186"/>
              <w:jc w:val="both"/>
              <w:rPr>
                <w:rFonts w:ascii="Times New Roman" w:hAnsi="Times New Roman" w:cs="Times New Roman"/>
                <w:i/>
                <w:sz w:val="24"/>
                <w:szCs w:val="24"/>
              </w:rPr>
            </w:pPr>
            <w:r w:rsidRPr="00F870A7">
              <w:rPr>
                <w:rFonts w:ascii="Times New Roman" w:hAnsi="Times New Roman" w:cs="Times New Roman"/>
                <w:i/>
                <w:sz w:val="24"/>
                <w:szCs w:val="24"/>
              </w:rPr>
              <w:t>Информационно-коммуникативная деятельность:</w:t>
            </w:r>
          </w:p>
          <w:p w:rsidR="004F0E15" w:rsidRPr="00F870A7" w:rsidRDefault="004F0E15" w:rsidP="00C93336">
            <w:pPr>
              <w:ind w:left="186"/>
              <w:jc w:val="both"/>
              <w:rPr>
                <w:rFonts w:ascii="Times New Roman" w:hAnsi="Times New Roman" w:cs="Times New Roman"/>
                <w:sz w:val="24"/>
                <w:szCs w:val="24"/>
              </w:rPr>
            </w:pPr>
            <w:r w:rsidRPr="00F870A7">
              <w:rPr>
                <w:rFonts w:ascii="Times New Roman" w:hAnsi="Times New Roman" w:cs="Times New Roman"/>
                <w:sz w:val="24"/>
                <w:szCs w:val="24"/>
              </w:rPr>
              <w:t>владение монологической и диалогической речью. Способность понимать точку зрения собеседника и  признавать право на иное мнение;</w:t>
            </w:r>
          </w:p>
          <w:p w:rsidR="004F0E15" w:rsidRPr="00F870A7" w:rsidRDefault="004F0E15" w:rsidP="00C93336">
            <w:pPr>
              <w:ind w:left="186"/>
              <w:jc w:val="both"/>
              <w:rPr>
                <w:rFonts w:ascii="Times New Roman" w:hAnsi="Times New Roman" w:cs="Times New Roman"/>
                <w:sz w:val="24"/>
                <w:szCs w:val="24"/>
              </w:rPr>
            </w:pPr>
            <w:r w:rsidRPr="00F870A7">
              <w:rPr>
                <w:rFonts w:ascii="Times New Roman" w:hAnsi="Times New Roman" w:cs="Times New Roman"/>
                <w:sz w:val="24"/>
                <w:szCs w:val="24"/>
              </w:rPr>
              <w:t>использование для решения познавательных и коммуникативных задач различных источников информации.</w:t>
            </w:r>
          </w:p>
          <w:p w:rsidR="004F0E15" w:rsidRPr="00F870A7" w:rsidRDefault="004F0E15" w:rsidP="00C93336">
            <w:pPr>
              <w:ind w:left="186"/>
              <w:jc w:val="both"/>
              <w:rPr>
                <w:rFonts w:ascii="Times New Roman" w:hAnsi="Times New Roman" w:cs="Times New Roman"/>
                <w:i/>
                <w:sz w:val="24"/>
                <w:szCs w:val="24"/>
              </w:rPr>
            </w:pPr>
            <w:r w:rsidRPr="00F870A7">
              <w:rPr>
                <w:rFonts w:ascii="Times New Roman" w:hAnsi="Times New Roman" w:cs="Times New Roman"/>
                <w:i/>
                <w:sz w:val="24"/>
                <w:szCs w:val="24"/>
              </w:rPr>
              <w:t>Рефлексивная деятельность:</w:t>
            </w:r>
          </w:p>
          <w:p w:rsidR="004F0E15" w:rsidRPr="00F870A7" w:rsidRDefault="004F0E15" w:rsidP="00C93336">
            <w:pPr>
              <w:numPr>
                <w:ilvl w:val="0"/>
                <w:numId w:val="3"/>
              </w:numPr>
              <w:tabs>
                <w:tab w:val="clear" w:pos="1440"/>
                <w:tab w:val="num" w:pos="1260"/>
              </w:tabs>
              <w:ind w:left="186" w:firstLine="0"/>
              <w:jc w:val="both"/>
              <w:rPr>
                <w:rFonts w:ascii="Times New Roman" w:hAnsi="Times New Roman" w:cs="Times New Roman"/>
                <w:sz w:val="24"/>
                <w:szCs w:val="24"/>
              </w:rPr>
            </w:pPr>
            <w:r w:rsidRPr="00F870A7">
              <w:rPr>
                <w:rFonts w:ascii="Times New Roman" w:hAnsi="Times New Roman" w:cs="Times New Roman"/>
                <w:sz w:val="24"/>
                <w:szCs w:val="24"/>
              </w:rPr>
              <w:t>владение навыками контроля и оценки своей деятельности, умением предвидеть возможные результаты своих действий:</w:t>
            </w:r>
          </w:p>
          <w:p w:rsidR="004F0E15" w:rsidRPr="00F870A7" w:rsidRDefault="004F0E15" w:rsidP="00C93336">
            <w:pPr>
              <w:numPr>
                <w:ilvl w:val="0"/>
                <w:numId w:val="3"/>
              </w:numPr>
              <w:tabs>
                <w:tab w:val="clear" w:pos="1440"/>
                <w:tab w:val="num" w:pos="1260"/>
              </w:tabs>
              <w:ind w:left="186" w:firstLine="0"/>
              <w:jc w:val="both"/>
              <w:rPr>
                <w:rFonts w:ascii="Times New Roman" w:hAnsi="Times New Roman" w:cs="Times New Roman"/>
                <w:sz w:val="24"/>
                <w:szCs w:val="24"/>
              </w:rPr>
            </w:pPr>
            <w:r w:rsidRPr="00F870A7">
              <w:rPr>
                <w:rFonts w:ascii="Times New Roman" w:hAnsi="Times New Roman" w:cs="Times New Roman"/>
                <w:sz w:val="24"/>
                <w:szCs w:val="24"/>
              </w:rPr>
              <w:t>организация учебной деятельности: постановка цели, планирование, определение оптимального соотношения цели и средств.</w:t>
            </w:r>
          </w:p>
        </w:tc>
        <w:tc>
          <w:tcPr>
            <w:tcW w:w="3544" w:type="dxa"/>
            <w:tcBorders>
              <w:top w:val="single" w:sz="4" w:space="0" w:color="000000" w:themeColor="text1"/>
              <w:bottom w:val="single" w:sz="4" w:space="0" w:color="000000" w:themeColor="text1"/>
              <w:right w:val="single" w:sz="4" w:space="0" w:color="auto"/>
            </w:tcBorders>
          </w:tcPr>
          <w:p w:rsidR="004F0E15" w:rsidRPr="00F870A7" w:rsidRDefault="004F0E15" w:rsidP="00C93336">
            <w:pPr>
              <w:ind w:firstLine="180"/>
              <w:jc w:val="both"/>
              <w:rPr>
                <w:rFonts w:ascii="Times New Roman" w:hAnsi="Times New Roman" w:cs="Times New Roman"/>
                <w:b/>
                <w:sz w:val="24"/>
                <w:szCs w:val="24"/>
              </w:rPr>
            </w:pPr>
            <w:r w:rsidRPr="00F870A7">
              <w:rPr>
                <w:rFonts w:ascii="Times New Roman" w:hAnsi="Times New Roman" w:cs="Times New Roman"/>
                <w:b/>
                <w:sz w:val="24"/>
                <w:szCs w:val="24"/>
              </w:rPr>
              <w:lastRenderedPageBreak/>
              <w:t>знать/понимать</w:t>
            </w:r>
          </w:p>
          <w:p w:rsidR="004F0E15" w:rsidRPr="00F870A7" w:rsidRDefault="004F0E15" w:rsidP="00C93336">
            <w:pPr>
              <w:numPr>
                <w:ilvl w:val="0"/>
                <w:numId w:val="12"/>
              </w:numPr>
              <w:jc w:val="both"/>
              <w:rPr>
                <w:rFonts w:ascii="Times New Roman" w:hAnsi="Times New Roman" w:cs="Times New Roman"/>
                <w:sz w:val="24"/>
                <w:szCs w:val="24"/>
              </w:rPr>
            </w:pPr>
            <w:proofErr w:type="gramStart"/>
            <w:r w:rsidRPr="00F870A7">
              <w:rPr>
                <w:rFonts w:ascii="Times New Roman" w:hAnsi="Times New Roman" w:cs="Times New Roman"/>
                <w:b/>
                <w:sz w:val="24"/>
                <w:szCs w:val="24"/>
              </w:rPr>
              <w:t>смысл понятий:</w:t>
            </w:r>
            <w:r w:rsidRPr="00F870A7">
              <w:rPr>
                <w:rFonts w:ascii="Times New Roman" w:hAnsi="Times New Roman" w:cs="Times New Roman"/>
                <w:sz w:val="24"/>
                <w:szCs w:val="24"/>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roofErr w:type="gramEnd"/>
          </w:p>
          <w:p w:rsidR="004F0E15" w:rsidRPr="00F870A7" w:rsidRDefault="004F0E15" w:rsidP="00C93336">
            <w:pPr>
              <w:numPr>
                <w:ilvl w:val="0"/>
                <w:numId w:val="12"/>
              </w:numPr>
              <w:jc w:val="both"/>
              <w:rPr>
                <w:rFonts w:ascii="Times New Roman" w:hAnsi="Times New Roman" w:cs="Times New Roman"/>
                <w:sz w:val="24"/>
                <w:szCs w:val="24"/>
              </w:rPr>
            </w:pPr>
            <w:proofErr w:type="gramStart"/>
            <w:r w:rsidRPr="00F870A7">
              <w:rPr>
                <w:rFonts w:ascii="Times New Roman" w:hAnsi="Times New Roman" w:cs="Times New Roman"/>
                <w:b/>
                <w:sz w:val="24"/>
                <w:szCs w:val="24"/>
              </w:rPr>
              <w:t xml:space="preserve">смысл физических величин: </w:t>
            </w:r>
            <w:r w:rsidRPr="00F870A7">
              <w:rPr>
                <w:rFonts w:ascii="Times New Roman" w:hAnsi="Times New Roman" w:cs="Times New Roman"/>
                <w:sz w:val="24"/>
                <w:szCs w:val="24"/>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4F0E15" w:rsidRPr="00F870A7" w:rsidRDefault="004F0E15" w:rsidP="00C93336">
            <w:pPr>
              <w:numPr>
                <w:ilvl w:val="0"/>
                <w:numId w:val="12"/>
              </w:numPr>
              <w:ind w:hanging="49"/>
              <w:jc w:val="both"/>
              <w:rPr>
                <w:rFonts w:ascii="Times New Roman" w:hAnsi="Times New Roman" w:cs="Times New Roman"/>
                <w:sz w:val="24"/>
                <w:szCs w:val="24"/>
              </w:rPr>
            </w:pPr>
            <w:r w:rsidRPr="00F870A7">
              <w:rPr>
                <w:rFonts w:ascii="Times New Roman" w:hAnsi="Times New Roman" w:cs="Times New Roman"/>
                <w:b/>
                <w:i/>
                <w:sz w:val="24"/>
                <w:szCs w:val="24"/>
              </w:rPr>
              <w:t>смысл физических законов</w:t>
            </w:r>
            <w:r w:rsidRPr="00F870A7">
              <w:rPr>
                <w:rFonts w:ascii="Times New Roman" w:hAnsi="Times New Roman" w:cs="Times New Roman"/>
                <w:sz w:val="24"/>
                <w:szCs w:val="24"/>
              </w:rPr>
              <w:t xml:space="preserve"> классической механики, всемирного </w:t>
            </w:r>
            <w:r w:rsidRPr="00F870A7">
              <w:rPr>
                <w:rFonts w:ascii="Times New Roman" w:hAnsi="Times New Roman" w:cs="Times New Roman"/>
                <w:sz w:val="24"/>
                <w:szCs w:val="24"/>
              </w:rPr>
              <w:lastRenderedPageBreak/>
              <w:t xml:space="preserve">тяготения, сохранения энергии, импульса и электрического заряда, термодинамики, электромагнитной индукции, фотоэффекта; </w:t>
            </w:r>
          </w:p>
          <w:p w:rsidR="004F0E15" w:rsidRPr="00F870A7" w:rsidRDefault="004F0E15" w:rsidP="00C93336">
            <w:pPr>
              <w:numPr>
                <w:ilvl w:val="0"/>
                <w:numId w:val="12"/>
              </w:numPr>
              <w:jc w:val="both"/>
              <w:rPr>
                <w:rFonts w:ascii="Times New Roman" w:hAnsi="Times New Roman" w:cs="Times New Roman"/>
                <w:sz w:val="24"/>
                <w:szCs w:val="24"/>
              </w:rPr>
            </w:pPr>
            <w:r w:rsidRPr="00F870A7">
              <w:rPr>
                <w:rFonts w:ascii="Times New Roman" w:hAnsi="Times New Roman" w:cs="Times New Roman"/>
                <w:b/>
                <w:i/>
                <w:sz w:val="24"/>
                <w:szCs w:val="24"/>
              </w:rPr>
              <w:t>вклад российских и зарубежных ученых</w:t>
            </w:r>
            <w:r w:rsidRPr="00F870A7">
              <w:rPr>
                <w:rFonts w:ascii="Times New Roman" w:hAnsi="Times New Roman" w:cs="Times New Roman"/>
                <w:sz w:val="24"/>
                <w:szCs w:val="24"/>
              </w:rPr>
              <w:t>, оказавших наибольшее влияние на развитие физики;</w:t>
            </w:r>
          </w:p>
          <w:p w:rsidR="004F0E15" w:rsidRPr="00F870A7" w:rsidRDefault="004F0E15" w:rsidP="00C93336">
            <w:pPr>
              <w:pStyle w:val="a6"/>
              <w:rPr>
                <w:rFonts w:ascii="Times New Roman" w:hAnsi="Times New Roman" w:cs="Times New Roman"/>
                <w:sz w:val="24"/>
                <w:szCs w:val="24"/>
              </w:rPr>
            </w:pPr>
          </w:p>
        </w:tc>
        <w:tc>
          <w:tcPr>
            <w:tcW w:w="3543" w:type="dxa"/>
            <w:tcBorders>
              <w:top w:val="single" w:sz="4" w:space="0" w:color="000000" w:themeColor="text1"/>
              <w:left w:val="single" w:sz="4" w:space="0" w:color="auto"/>
              <w:bottom w:val="single" w:sz="4" w:space="0" w:color="000000" w:themeColor="text1"/>
              <w:right w:val="single" w:sz="4" w:space="0" w:color="auto"/>
            </w:tcBorders>
          </w:tcPr>
          <w:p w:rsidR="004F0E15" w:rsidRPr="00F870A7" w:rsidRDefault="004F0E15" w:rsidP="00C93336">
            <w:pPr>
              <w:ind w:firstLine="180"/>
              <w:jc w:val="both"/>
              <w:rPr>
                <w:rFonts w:ascii="Times New Roman" w:hAnsi="Times New Roman" w:cs="Times New Roman"/>
                <w:sz w:val="24"/>
                <w:szCs w:val="24"/>
              </w:rPr>
            </w:pPr>
            <w:r w:rsidRPr="00F870A7">
              <w:rPr>
                <w:rFonts w:ascii="Times New Roman" w:hAnsi="Times New Roman" w:cs="Times New Roman"/>
                <w:b/>
                <w:sz w:val="24"/>
                <w:szCs w:val="24"/>
              </w:rPr>
              <w:lastRenderedPageBreak/>
              <w:t>уметь</w:t>
            </w:r>
          </w:p>
          <w:p w:rsidR="004F0E15" w:rsidRPr="00F870A7" w:rsidRDefault="004F0E15" w:rsidP="00C93336">
            <w:pPr>
              <w:numPr>
                <w:ilvl w:val="0"/>
                <w:numId w:val="13"/>
              </w:numPr>
              <w:jc w:val="both"/>
              <w:rPr>
                <w:rFonts w:ascii="Times New Roman" w:hAnsi="Times New Roman" w:cs="Times New Roman"/>
                <w:b/>
                <w:sz w:val="24"/>
                <w:szCs w:val="24"/>
              </w:rPr>
            </w:pPr>
            <w:r w:rsidRPr="00F870A7">
              <w:rPr>
                <w:rFonts w:ascii="Times New Roman" w:hAnsi="Times New Roman" w:cs="Times New Roman"/>
                <w:b/>
                <w:i/>
                <w:sz w:val="24"/>
                <w:szCs w:val="24"/>
              </w:rPr>
              <w:t xml:space="preserve">описывать и объяснять физические явления и свойства </w:t>
            </w:r>
            <w:proofErr w:type="spellStart"/>
            <w:r w:rsidRPr="00F870A7">
              <w:rPr>
                <w:rFonts w:ascii="Times New Roman" w:hAnsi="Times New Roman" w:cs="Times New Roman"/>
                <w:b/>
                <w:i/>
                <w:sz w:val="24"/>
                <w:szCs w:val="24"/>
              </w:rPr>
              <w:t>тел</w:t>
            </w:r>
            <w:proofErr w:type="gramStart"/>
            <w:r w:rsidRPr="00F870A7">
              <w:rPr>
                <w:rFonts w:ascii="Times New Roman" w:hAnsi="Times New Roman" w:cs="Times New Roman"/>
                <w:b/>
                <w:i/>
                <w:sz w:val="24"/>
                <w:szCs w:val="24"/>
              </w:rPr>
              <w:t>:</w:t>
            </w:r>
            <w:r w:rsidRPr="00F870A7">
              <w:rPr>
                <w:rFonts w:ascii="Times New Roman" w:hAnsi="Times New Roman" w:cs="Times New Roman"/>
                <w:sz w:val="24"/>
                <w:szCs w:val="24"/>
              </w:rPr>
              <w:t>д</w:t>
            </w:r>
            <w:proofErr w:type="gramEnd"/>
            <w:r w:rsidRPr="00F870A7">
              <w:rPr>
                <w:rFonts w:ascii="Times New Roman" w:hAnsi="Times New Roman" w:cs="Times New Roman"/>
                <w:sz w:val="24"/>
                <w:szCs w:val="24"/>
              </w:rPr>
              <w:t>вижение</w:t>
            </w:r>
            <w:proofErr w:type="spellEnd"/>
            <w:r w:rsidRPr="00F870A7">
              <w:rPr>
                <w:rFonts w:ascii="Times New Roman" w:hAnsi="Times New Roman" w:cs="Times New Roman"/>
                <w:sz w:val="24"/>
                <w:szCs w:val="24"/>
              </w:rPr>
              <w:t xml:space="preserve"> небесных тел и искусственных спутников Земли; свойства газов, жидкостей и твердых тел; электромагнитн</w:t>
            </w:r>
            <w:r w:rsidRPr="00F870A7">
              <w:rPr>
                <w:rFonts w:ascii="Times New Roman" w:hAnsi="Times New Roman" w:cs="Times New Roman"/>
                <w:color w:val="000000"/>
                <w:sz w:val="24"/>
                <w:szCs w:val="24"/>
              </w:rPr>
              <w:t>ую</w:t>
            </w:r>
            <w:r w:rsidRPr="00F870A7">
              <w:rPr>
                <w:rFonts w:ascii="Times New Roman" w:hAnsi="Times New Roman" w:cs="Times New Roman"/>
                <w:sz w:val="24"/>
                <w:szCs w:val="24"/>
              </w:rPr>
              <w:t xml:space="preserve"> индукци</w:t>
            </w:r>
            <w:r w:rsidRPr="00F870A7">
              <w:rPr>
                <w:rFonts w:ascii="Times New Roman" w:hAnsi="Times New Roman" w:cs="Times New Roman"/>
                <w:color w:val="000000"/>
                <w:sz w:val="24"/>
                <w:szCs w:val="24"/>
              </w:rPr>
              <w:t>ю</w:t>
            </w:r>
            <w:r w:rsidRPr="00F870A7">
              <w:rPr>
                <w:rFonts w:ascii="Times New Roman" w:hAnsi="Times New Roman" w:cs="Times New Roman"/>
                <w:sz w:val="24"/>
                <w:szCs w:val="24"/>
              </w:rPr>
              <w:t xml:space="preserve">, </w:t>
            </w:r>
            <w:r w:rsidRPr="00F870A7">
              <w:rPr>
                <w:rFonts w:ascii="Times New Roman" w:hAnsi="Times New Roman" w:cs="Times New Roman"/>
                <w:color w:val="000000"/>
                <w:sz w:val="24"/>
                <w:szCs w:val="24"/>
              </w:rPr>
              <w:t>распространение электромагнитных волн;</w:t>
            </w:r>
            <w:r w:rsidRPr="00F870A7">
              <w:rPr>
                <w:rFonts w:ascii="Times New Roman" w:hAnsi="Times New Roman" w:cs="Times New Roman"/>
                <w:sz w:val="24"/>
                <w:szCs w:val="24"/>
              </w:rPr>
              <w:t xml:space="preserve"> волновые свойства света; излучение и поглощение света атомом; фотоэффект;</w:t>
            </w:r>
          </w:p>
          <w:p w:rsidR="004F0E15" w:rsidRPr="00F870A7" w:rsidRDefault="004F0E15" w:rsidP="00C93336">
            <w:pPr>
              <w:numPr>
                <w:ilvl w:val="0"/>
                <w:numId w:val="13"/>
              </w:numPr>
              <w:ind w:hanging="108"/>
              <w:jc w:val="both"/>
              <w:rPr>
                <w:rFonts w:ascii="Times New Roman" w:hAnsi="Times New Roman" w:cs="Times New Roman"/>
                <w:sz w:val="24"/>
                <w:szCs w:val="24"/>
              </w:rPr>
            </w:pPr>
            <w:proofErr w:type="spellStart"/>
            <w:r w:rsidRPr="00F870A7">
              <w:rPr>
                <w:rFonts w:ascii="Times New Roman" w:hAnsi="Times New Roman" w:cs="Times New Roman"/>
                <w:b/>
                <w:i/>
                <w:sz w:val="24"/>
                <w:szCs w:val="24"/>
              </w:rPr>
              <w:t>отличать</w:t>
            </w:r>
            <w:r w:rsidRPr="00F870A7">
              <w:rPr>
                <w:rFonts w:ascii="Times New Roman" w:hAnsi="Times New Roman" w:cs="Times New Roman"/>
                <w:sz w:val="24"/>
                <w:szCs w:val="24"/>
              </w:rPr>
              <w:t>гипотезы</w:t>
            </w:r>
            <w:proofErr w:type="spellEnd"/>
            <w:r w:rsidRPr="00F870A7">
              <w:rPr>
                <w:rFonts w:ascii="Times New Roman" w:hAnsi="Times New Roman" w:cs="Times New Roman"/>
                <w:sz w:val="24"/>
                <w:szCs w:val="24"/>
              </w:rPr>
              <w:t xml:space="preserve"> от научных теорий; </w:t>
            </w:r>
            <w:r w:rsidRPr="00F870A7">
              <w:rPr>
                <w:rFonts w:ascii="Times New Roman" w:hAnsi="Times New Roman" w:cs="Times New Roman"/>
                <w:b/>
                <w:i/>
                <w:sz w:val="24"/>
                <w:szCs w:val="24"/>
              </w:rPr>
              <w:t xml:space="preserve">делать </w:t>
            </w:r>
            <w:proofErr w:type="spellStart"/>
            <w:r w:rsidRPr="00F870A7">
              <w:rPr>
                <w:rFonts w:ascii="Times New Roman" w:hAnsi="Times New Roman" w:cs="Times New Roman"/>
                <w:b/>
                <w:i/>
                <w:sz w:val="24"/>
                <w:szCs w:val="24"/>
              </w:rPr>
              <w:t>выводы</w:t>
            </w:r>
            <w:r w:rsidRPr="00F870A7">
              <w:rPr>
                <w:rFonts w:ascii="Times New Roman" w:hAnsi="Times New Roman" w:cs="Times New Roman"/>
                <w:sz w:val="24"/>
                <w:szCs w:val="24"/>
              </w:rPr>
              <w:t>на</w:t>
            </w:r>
            <w:proofErr w:type="spellEnd"/>
            <w:r w:rsidRPr="00F870A7">
              <w:rPr>
                <w:rFonts w:ascii="Times New Roman" w:hAnsi="Times New Roman" w:cs="Times New Roman"/>
                <w:sz w:val="24"/>
                <w:szCs w:val="24"/>
              </w:rPr>
              <w:t xml:space="preserve"> основе экспериментальных данных; </w:t>
            </w:r>
            <w:r w:rsidRPr="00F870A7">
              <w:rPr>
                <w:rFonts w:ascii="Times New Roman" w:hAnsi="Times New Roman" w:cs="Times New Roman"/>
                <w:b/>
                <w:i/>
                <w:sz w:val="24"/>
                <w:szCs w:val="24"/>
              </w:rPr>
              <w:t>приводить примеры, показывающие, что:</w:t>
            </w:r>
            <w:r w:rsidRPr="00F870A7">
              <w:rPr>
                <w:rFonts w:ascii="Times New Roman" w:hAnsi="Times New Roman" w:cs="Times New Roman"/>
                <w:sz w:val="24"/>
                <w:szCs w:val="24"/>
              </w:rPr>
              <w:t xml:space="preserve"> наблюдения и эксперимент являются основой для выдвижения гипотез и теорий, позволяют проверить </w:t>
            </w:r>
            <w:r w:rsidRPr="00F870A7">
              <w:rPr>
                <w:rFonts w:ascii="Times New Roman" w:hAnsi="Times New Roman" w:cs="Times New Roman"/>
                <w:sz w:val="24"/>
                <w:szCs w:val="24"/>
              </w:rPr>
              <w:lastRenderedPageBreak/>
              <w:t>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4F0E15" w:rsidRPr="00F870A7" w:rsidRDefault="004F0E15" w:rsidP="00C93336">
            <w:pPr>
              <w:numPr>
                <w:ilvl w:val="0"/>
                <w:numId w:val="13"/>
              </w:numPr>
              <w:jc w:val="both"/>
              <w:rPr>
                <w:rFonts w:ascii="Times New Roman" w:hAnsi="Times New Roman" w:cs="Times New Roman"/>
                <w:sz w:val="24"/>
                <w:szCs w:val="24"/>
              </w:rPr>
            </w:pPr>
            <w:r w:rsidRPr="00F870A7">
              <w:rPr>
                <w:rFonts w:ascii="Times New Roman" w:hAnsi="Times New Roman" w:cs="Times New Roman"/>
                <w:b/>
                <w:i/>
                <w:sz w:val="24"/>
                <w:szCs w:val="24"/>
              </w:rPr>
              <w:t xml:space="preserve">приводить примеры практического использования физических </w:t>
            </w:r>
            <w:proofErr w:type="spellStart"/>
            <w:r w:rsidRPr="00F870A7">
              <w:rPr>
                <w:rFonts w:ascii="Times New Roman" w:hAnsi="Times New Roman" w:cs="Times New Roman"/>
                <w:b/>
                <w:i/>
                <w:sz w:val="24"/>
                <w:szCs w:val="24"/>
              </w:rPr>
              <w:t>знаний</w:t>
            </w:r>
            <w:proofErr w:type="gramStart"/>
            <w:r w:rsidRPr="00F870A7">
              <w:rPr>
                <w:rFonts w:ascii="Times New Roman" w:hAnsi="Times New Roman" w:cs="Times New Roman"/>
                <w:b/>
                <w:i/>
                <w:sz w:val="24"/>
                <w:szCs w:val="24"/>
              </w:rPr>
              <w:t>:</w:t>
            </w:r>
            <w:r w:rsidRPr="00F870A7">
              <w:rPr>
                <w:rFonts w:ascii="Times New Roman" w:hAnsi="Times New Roman" w:cs="Times New Roman"/>
                <w:sz w:val="24"/>
                <w:szCs w:val="24"/>
              </w:rPr>
              <w:t>з</w:t>
            </w:r>
            <w:proofErr w:type="gramEnd"/>
            <w:r w:rsidRPr="00F870A7">
              <w:rPr>
                <w:rFonts w:ascii="Times New Roman" w:hAnsi="Times New Roman" w:cs="Times New Roman"/>
                <w:sz w:val="24"/>
                <w:szCs w:val="24"/>
              </w:rPr>
              <w:t>аконов</w:t>
            </w:r>
            <w:proofErr w:type="spellEnd"/>
            <w:r w:rsidRPr="00F870A7">
              <w:rPr>
                <w:rFonts w:ascii="Times New Roman" w:hAnsi="Times New Roman" w:cs="Times New Roman"/>
                <w:sz w:val="24"/>
                <w:szCs w:val="24"/>
              </w:rPr>
              <w:t xml:space="preserve">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4F0E15" w:rsidRPr="00F870A7" w:rsidRDefault="004F0E15" w:rsidP="00C93336">
            <w:pPr>
              <w:numPr>
                <w:ilvl w:val="0"/>
                <w:numId w:val="13"/>
              </w:numPr>
              <w:jc w:val="both"/>
              <w:rPr>
                <w:rFonts w:ascii="Times New Roman" w:hAnsi="Times New Roman" w:cs="Times New Roman"/>
                <w:sz w:val="24"/>
                <w:szCs w:val="24"/>
              </w:rPr>
            </w:pPr>
            <w:r w:rsidRPr="00F870A7">
              <w:rPr>
                <w:rFonts w:ascii="Times New Roman" w:hAnsi="Times New Roman" w:cs="Times New Roman"/>
                <w:b/>
                <w:i/>
                <w:sz w:val="24"/>
                <w:szCs w:val="24"/>
              </w:rPr>
              <w:t xml:space="preserve">воспринимать и на основе полученных знаний самостоятельно оценивать </w:t>
            </w:r>
            <w:r w:rsidRPr="00F870A7">
              <w:rPr>
                <w:rFonts w:ascii="Times New Roman" w:hAnsi="Times New Roman" w:cs="Times New Roman"/>
                <w:sz w:val="24"/>
                <w:szCs w:val="24"/>
              </w:rPr>
              <w:t>информацию, содержащуюся в сообщениях СМИ,  Интернете, научно-популярных статьях;</w:t>
            </w:r>
          </w:p>
          <w:p w:rsidR="004F0E15" w:rsidRPr="00F870A7" w:rsidRDefault="004F0E15" w:rsidP="00C93336">
            <w:pPr>
              <w:pStyle w:val="a6"/>
              <w:rPr>
                <w:rFonts w:ascii="Times New Roman" w:hAnsi="Times New Roman" w:cs="Times New Roman"/>
                <w:sz w:val="24"/>
                <w:szCs w:val="24"/>
              </w:rPr>
            </w:pPr>
          </w:p>
        </w:tc>
        <w:tc>
          <w:tcPr>
            <w:tcW w:w="3480" w:type="dxa"/>
            <w:tcBorders>
              <w:top w:val="single" w:sz="4" w:space="0" w:color="000000" w:themeColor="text1"/>
              <w:left w:val="single" w:sz="4" w:space="0" w:color="auto"/>
              <w:bottom w:val="single" w:sz="4" w:space="0" w:color="000000" w:themeColor="text1"/>
            </w:tcBorders>
          </w:tcPr>
          <w:p w:rsidR="004F0E15" w:rsidRPr="00F870A7" w:rsidRDefault="004F0E15" w:rsidP="00C93336">
            <w:pPr>
              <w:ind w:left="180"/>
              <w:jc w:val="both"/>
              <w:rPr>
                <w:rFonts w:ascii="Times New Roman" w:hAnsi="Times New Roman" w:cs="Times New Roman"/>
                <w:b/>
                <w:sz w:val="24"/>
                <w:szCs w:val="24"/>
              </w:rPr>
            </w:pPr>
            <w:r w:rsidRPr="00F870A7">
              <w:rPr>
                <w:rFonts w:ascii="Times New Roman" w:hAnsi="Times New Roman" w:cs="Times New Roman"/>
                <w:b/>
                <w:sz w:val="24"/>
                <w:szCs w:val="24"/>
              </w:rPr>
              <w:lastRenderedPageBreak/>
              <w:t xml:space="preserve">использовать приобретенные знания и умения в практической деятельности и повседневной жизни </w:t>
            </w:r>
            <w:proofErr w:type="gramStart"/>
            <w:r w:rsidRPr="00F870A7">
              <w:rPr>
                <w:rFonts w:ascii="Times New Roman" w:hAnsi="Times New Roman" w:cs="Times New Roman"/>
                <w:b/>
                <w:sz w:val="24"/>
                <w:szCs w:val="24"/>
              </w:rPr>
              <w:t>для</w:t>
            </w:r>
            <w:proofErr w:type="gramEnd"/>
            <w:r w:rsidRPr="00F870A7">
              <w:rPr>
                <w:rFonts w:ascii="Times New Roman" w:hAnsi="Times New Roman" w:cs="Times New Roman"/>
                <w:b/>
                <w:sz w:val="24"/>
                <w:szCs w:val="24"/>
              </w:rPr>
              <w:t>:</w:t>
            </w:r>
          </w:p>
          <w:p w:rsidR="004F0E15" w:rsidRPr="00F870A7" w:rsidRDefault="004F0E15" w:rsidP="00C93336">
            <w:pPr>
              <w:numPr>
                <w:ilvl w:val="0"/>
                <w:numId w:val="14"/>
              </w:numPr>
              <w:ind w:hanging="90"/>
              <w:jc w:val="both"/>
              <w:rPr>
                <w:rFonts w:ascii="Times New Roman" w:hAnsi="Times New Roman" w:cs="Times New Roman"/>
                <w:b/>
                <w:sz w:val="24"/>
                <w:szCs w:val="24"/>
              </w:rPr>
            </w:pPr>
            <w:r w:rsidRPr="00F870A7">
              <w:rPr>
                <w:rFonts w:ascii="Times New Roman" w:hAnsi="Times New Roman" w:cs="Times New Roman"/>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roofErr w:type="gramStart"/>
            <w:r w:rsidRPr="00F870A7">
              <w:rPr>
                <w:rFonts w:ascii="Times New Roman" w:hAnsi="Times New Roman" w:cs="Times New Roman"/>
                <w:sz w:val="24"/>
                <w:szCs w:val="24"/>
              </w:rPr>
              <w:t>.;</w:t>
            </w:r>
            <w:proofErr w:type="gramEnd"/>
          </w:p>
          <w:p w:rsidR="004F0E15" w:rsidRPr="00F870A7" w:rsidRDefault="004F0E15" w:rsidP="00C93336">
            <w:pPr>
              <w:numPr>
                <w:ilvl w:val="0"/>
                <w:numId w:val="14"/>
              </w:numPr>
              <w:jc w:val="both"/>
              <w:rPr>
                <w:rFonts w:ascii="Times New Roman" w:hAnsi="Times New Roman" w:cs="Times New Roman"/>
                <w:b/>
                <w:sz w:val="24"/>
                <w:szCs w:val="24"/>
              </w:rPr>
            </w:pPr>
            <w:r w:rsidRPr="00F870A7">
              <w:rPr>
                <w:rFonts w:ascii="Times New Roman" w:hAnsi="Times New Roman" w:cs="Times New Roman"/>
                <w:sz w:val="24"/>
                <w:szCs w:val="24"/>
              </w:rPr>
              <w:t>оценки влияния на организм человека и другие организмы загрязнения окружающей среды;</w:t>
            </w:r>
          </w:p>
          <w:p w:rsidR="004F0E15" w:rsidRPr="00F870A7" w:rsidRDefault="004F0E15" w:rsidP="00C93336">
            <w:pPr>
              <w:numPr>
                <w:ilvl w:val="0"/>
                <w:numId w:val="14"/>
              </w:numPr>
              <w:jc w:val="both"/>
              <w:rPr>
                <w:rFonts w:ascii="Times New Roman" w:hAnsi="Times New Roman" w:cs="Times New Roman"/>
                <w:b/>
                <w:sz w:val="24"/>
                <w:szCs w:val="24"/>
              </w:rPr>
            </w:pPr>
            <w:r w:rsidRPr="00F870A7">
              <w:rPr>
                <w:rFonts w:ascii="Times New Roman" w:hAnsi="Times New Roman" w:cs="Times New Roman"/>
                <w:sz w:val="24"/>
                <w:szCs w:val="24"/>
              </w:rPr>
              <w:t>рационального природопользования и защиты окружающей среды.</w:t>
            </w:r>
          </w:p>
          <w:p w:rsidR="004F0E15" w:rsidRPr="00F870A7" w:rsidRDefault="004F0E15" w:rsidP="00C93336">
            <w:pPr>
              <w:pStyle w:val="a6"/>
              <w:rPr>
                <w:rFonts w:ascii="Times New Roman" w:hAnsi="Times New Roman" w:cs="Times New Roman"/>
                <w:sz w:val="24"/>
                <w:szCs w:val="24"/>
              </w:rPr>
            </w:pPr>
          </w:p>
        </w:tc>
      </w:tr>
      <w:tr w:rsidR="004F0E15" w:rsidRPr="00F870A7" w:rsidTr="00C93336">
        <w:tc>
          <w:tcPr>
            <w:tcW w:w="1668" w:type="dxa"/>
            <w:tcBorders>
              <w:top w:val="single" w:sz="4" w:space="0" w:color="000000" w:themeColor="text1"/>
              <w:bottom w:val="single" w:sz="4" w:space="0" w:color="000000" w:themeColor="text1"/>
            </w:tcBorders>
          </w:tcPr>
          <w:p w:rsidR="004F0E15" w:rsidRPr="00F870A7" w:rsidRDefault="004F0E15" w:rsidP="00C93336">
            <w:pPr>
              <w:pStyle w:val="a6"/>
              <w:rPr>
                <w:rFonts w:ascii="Times New Roman" w:hAnsi="Times New Roman" w:cs="Times New Roman"/>
                <w:sz w:val="24"/>
                <w:szCs w:val="24"/>
              </w:rPr>
            </w:pPr>
            <w:r w:rsidRPr="00F870A7">
              <w:rPr>
                <w:rFonts w:ascii="Times New Roman" w:hAnsi="Times New Roman" w:cs="Times New Roman"/>
                <w:sz w:val="24"/>
                <w:szCs w:val="24"/>
              </w:rPr>
              <w:lastRenderedPageBreak/>
              <w:t xml:space="preserve">Химия </w:t>
            </w:r>
          </w:p>
        </w:tc>
        <w:tc>
          <w:tcPr>
            <w:tcW w:w="3260" w:type="dxa"/>
            <w:tcBorders>
              <w:top w:val="single" w:sz="4" w:space="0" w:color="000000" w:themeColor="text1"/>
              <w:bottom w:val="single" w:sz="4" w:space="0" w:color="000000" w:themeColor="text1"/>
            </w:tcBorders>
          </w:tcPr>
          <w:p w:rsidR="004F0E15" w:rsidRPr="00F870A7" w:rsidRDefault="004F0E15" w:rsidP="00C93336">
            <w:pPr>
              <w:ind w:firstLine="561"/>
              <w:jc w:val="both"/>
              <w:rPr>
                <w:rFonts w:ascii="Times New Roman" w:hAnsi="Times New Roman" w:cs="Times New Roman"/>
                <w:sz w:val="24"/>
                <w:szCs w:val="24"/>
              </w:rPr>
            </w:pPr>
            <w:r w:rsidRPr="00F870A7">
              <w:rPr>
                <w:rFonts w:ascii="Times New Roman" w:hAnsi="Times New Roman" w:cs="Times New Roman"/>
                <w:sz w:val="24"/>
                <w:szCs w:val="24"/>
              </w:rPr>
              <w:t xml:space="preserve">В этом направлении приоритетами для учебного предмета «Химия» в старшей школе на базовом уровне являются: 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определение сущностных характеристик изучаемого объекта;  умение развернуто обосновывать суждения, давать определения, приводить доказательства;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использование </w:t>
            </w:r>
            <w:proofErr w:type="spellStart"/>
            <w:r w:rsidRPr="00F870A7">
              <w:rPr>
                <w:rFonts w:ascii="Times New Roman" w:hAnsi="Times New Roman" w:cs="Times New Roman"/>
                <w:sz w:val="24"/>
                <w:szCs w:val="24"/>
              </w:rPr>
              <w:t>мультимедийных</w:t>
            </w:r>
            <w:proofErr w:type="spellEnd"/>
            <w:r w:rsidRPr="00F870A7">
              <w:rPr>
                <w:rFonts w:ascii="Times New Roman" w:hAnsi="Times New Roman" w:cs="Times New Roman"/>
                <w:sz w:val="24"/>
                <w:szCs w:val="24"/>
              </w:rPr>
              <w:t xml:space="preserve"> ресурсов и компьютерных технологий для обработки, передачи, систематизации информации, создания баз данных, презентации </w:t>
            </w:r>
            <w:r w:rsidRPr="00F870A7">
              <w:rPr>
                <w:rFonts w:ascii="Times New Roman" w:hAnsi="Times New Roman" w:cs="Times New Roman"/>
                <w:sz w:val="24"/>
                <w:szCs w:val="24"/>
              </w:rPr>
              <w:lastRenderedPageBreak/>
              <w:t xml:space="preserve">результатов познавательной и практической деятельности. </w:t>
            </w:r>
          </w:p>
          <w:p w:rsidR="004F0E15" w:rsidRPr="00F870A7" w:rsidRDefault="004F0E15" w:rsidP="00C93336">
            <w:pPr>
              <w:pStyle w:val="a6"/>
              <w:rPr>
                <w:rFonts w:ascii="Times New Roman" w:hAnsi="Times New Roman" w:cs="Times New Roman"/>
                <w:sz w:val="24"/>
                <w:szCs w:val="24"/>
              </w:rPr>
            </w:pPr>
          </w:p>
        </w:tc>
        <w:tc>
          <w:tcPr>
            <w:tcW w:w="3544" w:type="dxa"/>
            <w:tcBorders>
              <w:top w:val="single" w:sz="4" w:space="0" w:color="000000" w:themeColor="text1"/>
              <w:bottom w:val="single" w:sz="4" w:space="0" w:color="000000" w:themeColor="text1"/>
              <w:right w:val="single" w:sz="4" w:space="0" w:color="auto"/>
            </w:tcBorders>
          </w:tcPr>
          <w:p w:rsidR="004F0E15" w:rsidRPr="00F870A7" w:rsidRDefault="004F0E15" w:rsidP="00C93336">
            <w:pPr>
              <w:spacing w:before="120"/>
              <w:ind w:firstLine="561"/>
              <w:jc w:val="both"/>
              <w:rPr>
                <w:rFonts w:ascii="Times New Roman" w:hAnsi="Times New Roman" w:cs="Times New Roman"/>
                <w:b/>
                <w:sz w:val="24"/>
                <w:szCs w:val="24"/>
              </w:rPr>
            </w:pPr>
            <w:r w:rsidRPr="00F870A7">
              <w:rPr>
                <w:rFonts w:ascii="Times New Roman" w:hAnsi="Times New Roman" w:cs="Times New Roman"/>
                <w:b/>
                <w:sz w:val="24"/>
                <w:szCs w:val="24"/>
              </w:rPr>
              <w:lastRenderedPageBreak/>
              <w:t>знать / понимать</w:t>
            </w:r>
          </w:p>
          <w:p w:rsidR="004F0E15" w:rsidRPr="00F870A7" w:rsidRDefault="004F0E15" w:rsidP="00C93336">
            <w:pPr>
              <w:pStyle w:val="21"/>
              <w:numPr>
                <w:ilvl w:val="0"/>
                <w:numId w:val="1"/>
              </w:numPr>
              <w:spacing w:before="60" w:after="0" w:line="240" w:lineRule="auto"/>
              <w:ind w:left="0" w:firstLine="561"/>
              <w:jc w:val="both"/>
              <w:rPr>
                <w:rFonts w:ascii="Times New Roman" w:hAnsi="Times New Roman" w:cs="Times New Roman"/>
                <w:sz w:val="24"/>
                <w:szCs w:val="24"/>
              </w:rPr>
            </w:pPr>
            <w:proofErr w:type="gramStart"/>
            <w:r w:rsidRPr="00F870A7">
              <w:rPr>
                <w:rFonts w:ascii="Times New Roman" w:hAnsi="Times New Roman" w:cs="Times New Roman"/>
                <w:b/>
                <w:i/>
                <w:sz w:val="24"/>
                <w:szCs w:val="24"/>
              </w:rPr>
              <w:t>важнейшие химические понятия</w:t>
            </w:r>
            <w:r w:rsidRPr="00F870A7">
              <w:rPr>
                <w:rFonts w:ascii="Times New Roman" w:hAnsi="Times New Roman" w:cs="Times New Roman"/>
                <w:b/>
                <w:sz w:val="24"/>
                <w:szCs w:val="24"/>
              </w:rPr>
              <w:t>:</w:t>
            </w:r>
            <w:r w:rsidRPr="00F870A7">
              <w:rPr>
                <w:rFonts w:ascii="Times New Roman" w:hAnsi="Times New Roman" w:cs="Times New Roman"/>
                <w:sz w:val="24"/>
                <w:szCs w:val="24"/>
              </w:rPr>
              <w:t xml:space="preserve">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F870A7">
              <w:rPr>
                <w:rFonts w:ascii="Times New Roman" w:hAnsi="Times New Roman" w:cs="Times New Roman"/>
                <w:sz w:val="24"/>
                <w:szCs w:val="24"/>
              </w:rPr>
              <w:t>электроотрицательность</w:t>
            </w:r>
            <w:proofErr w:type="spellEnd"/>
            <w:r w:rsidRPr="00F870A7">
              <w:rPr>
                <w:rFonts w:ascii="Times New Roman" w:hAnsi="Times New Roman" w:cs="Times New Roman"/>
                <w:sz w:val="24"/>
                <w:szCs w:val="24"/>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F870A7">
              <w:rPr>
                <w:rFonts w:ascii="Times New Roman" w:hAnsi="Times New Roman" w:cs="Times New Roman"/>
                <w:sz w:val="24"/>
                <w:szCs w:val="24"/>
              </w:rPr>
              <w:t>неэлектролит</w:t>
            </w:r>
            <w:proofErr w:type="spellEnd"/>
            <w:r w:rsidRPr="00F870A7">
              <w:rPr>
                <w:rFonts w:ascii="Times New Roman" w:hAnsi="Times New Roman" w:cs="Times New Roman"/>
                <w:sz w:val="24"/>
                <w:szCs w:val="24"/>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4F0E15" w:rsidRPr="00F870A7" w:rsidRDefault="004F0E15" w:rsidP="00C93336">
            <w:pPr>
              <w:pStyle w:val="21"/>
              <w:numPr>
                <w:ilvl w:val="0"/>
                <w:numId w:val="1"/>
              </w:numPr>
              <w:spacing w:before="60" w:after="0" w:line="240" w:lineRule="auto"/>
              <w:ind w:left="0" w:firstLine="561"/>
              <w:jc w:val="both"/>
              <w:rPr>
                <w:rFonts w:ascii="Times New Roman" w:hAnsi="Times New Roman" w:cs="Times New Roman"/>
                <w:sz w:val="24"/>
                <w:szCs w:val="24"/>
              </w:rPr>
            </w:pPr>
            <w:r w:rsidRPr="00F870A7">
              <w:rPr>
                <w:rFonts w:ascii="Times New Roman" w:hAnsi="Times New Roman" w:cs="Times New Roman"/>
                <w:b/>
                <w:i/>
                <w:sz w:val="24"/>
                <w:szCs w:val="24"/>
              </w:rPr>
              <w:t>основные законы химии</w:t>
            </w:r>
            <w:r w:rsidRPr="00F870A7">
              <w:rPr>
                <w:rFonts w:ascii="Times New Roman" w:hAnsi="Times New Roman" w:cs="Times New Roman"/>
                <w:b/>
                <w:sz w:val="24"/>
                <w:szCs w:val="24"/>
              </w:rPr>
              <w:t xml:space="preserve">: </w:t>
            </w:r>
            <w:r w:rsidRPr="00F870A7">
              <w:rPr>
                <w:rFonts w:ascii="Times New Roman" w:hAnsi="Times New Roman" w:cs="Times New Roman"/>
                <w:sz w:val="24"/>
                <w:szCs w:val="24"/>
              </w:rPr>
              <w:t>сохранения массы веществ, постоянства состава, периодический закон;</w:t>
            </w:r>
          </w:p>
          <w:p w:rsidR="004F0E15" w:rsidRPr="00F870A7" w:rsidRDefault="004F0E15" w:rsidP="00C93336">
            <w:pPr>
              <w:pStyle w:val="21"/>
              <w:numPr>
                <w:ilvl w:val="0"/>
                <w:numId w:val="1"/>
              </w:numPr>
              <w:spacing w:before="60" w:after="0" w:line="240" w:lineRule="auto"/>
              <w:ind w:left="0" w:firstLine="561"/>
              <w:jc w:val="both"/>
              <w:rPr>
                <w:rFonts w:ascii="Times New Roman" w:hAnsi="Times New Roman" w:cs="Times New Roman"/>
                <w:sz w:val="24"/>
                <w:szCs w:val="24"/>
              </w:rPr>
            </w:pPr>
            <w:r w:rsidRPr="00F870A7">
              <w:rPr>
                <w:rFonts w:ascii="Times New Roman" w:hAnsi="Times New Roman" w:cs="Times New Roman"/>
                <w:b/>
                <w:i/>
                <w:sz w:val="24"/>
                <w:szCs w:val="24"/>
              </w:rPr>
              <w:t>основные теории химии</w:t>
            </w:r>
            <w:r w:rsidRPr="00F870A7">
              <w:rPr>
                <w:rFonts w:ascii="Times New Roman" w:hAnsi="Times New Roman" w:cs="Times New Roman"/>
                <w:b/>
                <w:sz w:val="24"/>
                <w:szCs w:val="24"/>
              </w:rPr>
              <w:t>:</w:t>
            </w:r>
            <w:r w:rsidRPr="00F870A7">
              <w:rPr>
                <w:rFonts w:ascii="Times New Roman" w:hAnsi="Times New Roman" w:cs="Times New Roman"/>
                <w:sz w:val="24"/>
                <w:szCs w:val="24"/>
              </w:rPr>
              <w:t xml:space="preserve"> химической связи, электролитической диссоциации, строения </w:t>
            </w:r>
            <w:r w:rsidRPr="00F870A7">
              <w:rPr>
                <w:rFonts w:ascii="Times New Roman" w:hAnsi="Times New Roman" w:cs="Times New Roman"/>
                <w:sz w:val="24"/>
                <w:szCs w:val="24"/>
              </w:rPr>
              <w:lastRenderedPageBreak/>
              <w:t>органических соединений;</w:t>
            </w:r>
          </w:p>
          <w:p w:rsidR="004F0E15" w:rsidRPr="00F870A7" w:rsidRDefault="004F0E15" w:rsidP="00C93336">
            <w:pPr>
              <w:pStyle w:val="21"/>
              <w:numPr>
                <w:ilvl w:val="0"/>
                <w:numId w:val="1"/>
              </w:numPr>
              <w:spacing w:before="60" w:after="0" w:line="240" w:lineRule="auto"/>
              <w:ind w:left="0" w:firstLine="561"/>
              <w:jc w:val="both"/>
              <w:rPr>
                <w:rFonts w:ascii="Times New Roman" w:hAnsi="Times New Roman" w:cs="Times New Roman"/>
                <w:sz w:val="24"/>
                <w:szCs w:val="24"/>
              </w:rPr>
            </w:pPr>
            <w:proofErr w:type="gramStart"/>
            <w:r w:rsidRPr="00F870A7">
              <w:rPr>
                <w:rFonts w:ascii="Times New Roman" w:hAnsi="Times New Roman" w:cs="Times New Roman"/>
                <w:b/>
                <w:i/>
                <w:sz w:val="24"/>
                <w:szCs w:val="24"/>
              </w:rPr>
              <w:t>важнейшие вещества и материалы</w:t>
            </w:r>
            <w:r w:rsidRPr="00F870A7">
              <w:rPr>
                <w:rFonts w:ascii="Times New Roman" w:hAnsi="Times New Roman" w:cs="Times New Roman"/>
                <w:b/>
                <w:sz w:val="24"/>
                <w:szCs w:val="24"/>
              </w:rPr>
              <w:t>:</w:t>
            </w:r>
            <w:r w:rsidRPr="00F870A7">
              <w:rPr>
                <w:rFonts w:ascii="Times New Roman" w:hAnsi="Times New Roman" w:cs="Times New Roman"/>
                <w:sz w:val="24"/>
                <w:szCs w:val="24"/>
              </w:rPr>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tc>
        <w:tc>
          <w:tcPr>
            <w:tcW w:w="3543" w:type="dxa"/>
            <w:tcBorders>
              <w:top w:val="single" w:sz="4" w:space="0" w:color="000000" w:themeColor="text1"/>
              <w:left w:val="single" w:sz="4" w:space="0" w:color="auto"/>
              <w:bottom w:val="single" w:sz="4" w:space="0" w:color="000000" w:themeColor="text1"/>
              <w:right w:val="single" w:sz="4" w:space="0" w:color="auto"/>
            </w:tcBorders>
          </w:tcPr>
          <w:p w:rsidR="004F0E15" w:rsidRPr="00F870A7" w:rsidRDefault="004F0E15" w:rsidP="00C93336">
            <w:pPr>
              <w:spacing w:before="240"/>
              <w:ind w:firstLine="567"/>
              <w:jc w:val="both"/>
              <w:rPr>
                <w:rFonts w:ascii="Times New Roman" w:hAnsi="Times New Roman" w:cs="Times New Roman"/>
                <w:sz w:val="24"/>
                <w:szCs w:val="24"/>
              </w:rPr>
            </w:pPr>
            <w:r w:rsidRPr="00F870A7">
              <w:rPr>
                <w:rFonts w:ascii="Times New Roman" w:hAnsi="Times New Roman" w:cs="Times New Roman"/>
                <w:b/>
                <w:sz w:val="24"/>
                <w:szCs w:val="24"/>
              </w:rPr>
              <w:lastRenderedPageBreak/>
              <w:t>уметь</w:t>
            </w:r>
          </w:p>
          <w:p w:rsidR="004F0E15" w:rsidRPr="00F870A7" w:rsidRDefault="004F0E15" w:rsidP="00C93336">
            <w:pPr>
              <w:numPr>
                <w:ilvl w:val="0"/>
                <w:numId w:val="1"/>
              </w:numPr>
              <w:tabs>
                <w:tab w:val="clear" w:pos="567"/>
                <w:tab w:val="num" w:pos="0"/>
              </w:tabs>
              <w:spacing w:before="60"/>
              <w:ind w:left="154" w:firstLine="0"/>
              <w:jc w:val="both"/>
              <w:rPr>
                <w:rFonts w:ascii="Times New Roman" w:hAnsi="Times New Roman" w:cs="Times New Roman"/>
                <w:b/>
                <w:sz w:val="24"/>
                <w:szCs w:val="24"/>
              </w:rPr>
            </w:pPr>
            <w:r w:rsidRPr="00F870A7">
              <w:rPr>
                <w:rFonts w:ascii="Times New Roman" w:hAnsi="Times New Roman" w:cs="Times New Roman"/>
                <w:b/>
                <w:i/>
                <w:sz w:val="24"/>
                <w:szCs w:val="24"/>
              </w:rPr>
              <w:t>называть</w:t>
            </w:r>
            <w:r w:rsidRPr="00F870A7">
              <w:rPr>
                <w:rFonts w:ascii="Times New Roman" w:hAnsi="Times New Roman" w:cs="Times New Roman"/>
                <w:sz w:val="24"/>
                <w:szCs w:val="24"/>
              </w:rPr>
              <w:t xml:space="preserve"> изученные вещества по «тривиальной» или международной номенклатуре;</w:t>
            </w:r>
          </w:p>
          <w:p w:rsidR="004F0E15" w:rsidRPr="00F870A7" w:rsidRDefault="004F0E15" w:rsidP="00C93336">
            <w:pPr>
              <w:numPr>
                <w:ilvl w:val="0"/>
                <w:numId w:val="1"/>
              </w:numPr>
              <w:tabs>
                <w:tab w:val="clear" w:pos="567"/>
                <w:tab w:val="num" w:pos="0"/>
              </w:tabs>
              <w:spacing w:before="60"/>
              <w:ind w:left="154" w:firstLine="0"/>
              <w:jc w:val="both"/>
              <w:rPr>
                <w:rFonts w:ascii="Times New Roman" w:hAnsi="Times New Roman" w:cs="Times New Roman"/>
                <w:sz w:val="24"/>
                <w:szCs w:val="24"/>
              </w:rPr>
            </w:pPr>
            <w:r w:rsidRPr="00F870A7">
              <w:rPr>
                <w:rFonts w:ascii="Times New Roman" w:hAnsi="Times New Roman" w:cs="Times New Roman"/>
                <w:b/>
                <w:i/>
                <w:sz w:val="24"/>
                <w:szCs w:val="24"/>
              </w:rPr>
              <w:t>определять</w:t>
            </w:r>
            <w:r w:rsidRPr="00F870A7">
              <w:rPr>
                <w:rFonts w:ascii="Times New Roman" w:hAnsi="Times New Roman" w:cs="Times New Roman"/>
                <w:b/>
                <w:sz w:val="24"/>
                <w:szCs w:val="24"/>
              </w:rPr>
              <w:t xml:space="preserve">: </w:t>
            </w:r>
            <w:r w:rsidRPr="00F870A7">
              <w:rPr>
                <w:rFonts w:ascii="Times New Roman" w:hAnsi="Times New Roman" w:cs="Times New Roman"/>
                <w:sz w:val="24"/>
                <w:szCs w:val="24"/>
              </w:rPr>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4F0E15" w:rsidRPr="00F870A7" w:rsidRDefault="004F0E15" w:rsidP="00C93336">
            <w:pPr>
              <w:numPr>
                <w:ilvl w:val="0"/>
                <w:numId w:val="1"/>
              </w:numPr>
              <w:tabs>
                <w:tab w:val="clear" w:pos="567"/>
                <w:tab w:val="num" w:pos="0"/>
              </w:tabs>
              <w:spacing w:before="60"/>
              <w:ind w:left="154" w:firstLine="0"/>
              <w:jc w:val="both"/>
              <w:rPr>
                <w:rFonts w:ascii="Times New Roman" w:hAnsi="Times New Roman" w:cs="Times New Roman"/>
                <w:sz w:val="24"/>
                <w:szCs w:val="24"/>
              </w:rPr>
            </w:pPr>
            <w:r w:rsidRPr="00F870A7">
              <w:rPr>
                <w:rFonts w:ascii="Times New Roman" w:hAnsi="Times New Roman" w:cs="Times New Roman"/>
                <w:b/>
                <w:i/>
                <w:sz w:val="24"/>
                <w:szCs w:val="24"/>
              </w:rPr>
              <w:t>характеризовать</w:t>
            </w:r>
            <w:r w:rsidRPr="00F870A7">
              <w:rPr>
                <w:rFonts w:ascii="Times New Roman" w:hAnsi="Times New Roman" w:cs="Times New Roman"/>
                <w:b/>
                <w:sz w:val="24"/>
                <w:szCs w:val="24"/>
              </w:rPr>
              <w:t xml:space="preserve">: </w:t>
            </w:r>
            <w:r w:rsidRPr="00F870A7">
              <w:rPr>
                <w:rFonts w:ascii="Times New Roman" w:hAnsi="Times New Roman" w:cs="Times New Roman"/>
                <w:sz w:val="24"/>
                <w:szCs w:val="24"/>
              </w:rPr>
              <w:t>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4F0E15" w:rsidRPr="00F870A7" w:rsidRDefault="004F0E15" w:rsidP="00C93336">
            <w:pPr>
              <w:numPr>
                <w:ilvl w:val="0"/>
                <w:numId w:val="1"/>
              </w:numPr>
              <w:tabs>
                <w:tab w:val="clear" w:pos="567"/>
                <w:tab w:val="num" w:pos="0"/>
              </w:tabs>
              <w:spacing w:before="60"/>
              <w:ind w:left="154" w:firstLine="0"/>
              <w:jc w:val="both"/>
              <w:rPr>
                <w:rFonts w:ascii="Times New Roman" w:hAnsi="Times New Roman" w:cs="Times New Roman"/>
                <w:sz w:val="24"/>
                <w:szCs w:val="24"/>
              </w:rPr>
            </w:pPr>
            <w:r w:rsidRPr="00F870A7">
              <w:rPr>
                <w:rFonts w:ascii="Times New Roman" w:hAnsi="Times New Roman" w:cs="Times New Roman"/>
                <w:b/>
                <w:i/>
                <w:sz w:val="24"/>
                <w:szCs w:val="24"/>
              </w:rPr>
              <w:t>объяснять</w:t>
            </w:r>
            <w:r w:rsidRPr="00F870A7">
              <w:rPr>
                <w:rFonts w:ascii="Times New Roman" w:hAnsi="Times New Roman" w:cs="Times New Roman"/>
                <w:b/>
                <w:sz w:val="24"/>
                <w:szCs w:val="24"/>
              </w:rPr>
              <w:t xml:space="preserve">: </w:t>
            </w:r>
            <w:r w:rsidRPr="00F870A7">
              <w:rPr>
                <w:rFonts w:ascii="Times New Roman" w:hAnsi="Times New Roman" w:cs="Times New Roman"/>
                <w:sz w:val="24"/>
                <w:szCs w:val="24"/>
              </w:rPr>
              <w:t xml:space="preserve">зависимость свойств веществ от их состава и строения; природу </w:t>
            </w:r>
            <w:r w:rsidRPr="00F870A7">
              <w:rPr>
                <w:rFonts w:ascii="Times New Roman" w:hAnsi="Times New Roman" w:cs="Times New Roman"/>
                <w:sz w:val="24"/>
                <w:szCs w:val="24"/>
              </w:rPr>
              <w:lastRenderedPageBreak/>
              <w:t>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4F0E15" w:rsidRPr="00F870A7" w:rsidRDefault="004F0E15" w:rsidP="00C93336">
            <w:pPr>
              <w:pStyle w:val="a4"/>
              <w:numPr>
                <w:ilvl w:val="0"/>
                <w:numId w:val="1"/>
              </w:numPr>
              <w:tabs>
                <w:tab w:val="clear" w:pos="567"/>
                <w:tab w:val="num" w:pos="0"/>
              </w:tabs>
              <w:spacing w:before="60"/>
              <w:ind w:left="154" w:firstLine="0"/>
            </w:pPr>
            <w:r w:rsidRPr="00F870A7">
              <w:rPr>
                <w:b/>
                <w:i/>
              </w:rPr>
              <w:t>выполнять химический эксперимент</w:t>
            </w:r>
            <w:r w:rsidRPr="00F870A7">
              <w:t xml:space="preserve"> по распознаванию важнейших неорганических и органических веществ;</w:t>
            </w:r>
          </w:p>
          <w:p w:rsidR="004F0E15" w:rsidRDefault="004F0E15" w:rsidP="00C93336">
            <w:pPr>
              <w:pStyle w:val="a6"/>
              <w:numPr>
                <w:ilvl w:val="0"/>
                <w:numId w:val="1"/>
              </w:numPr>
              <w:tabs>
                <w:tab w:val="clear" w:pos="567"/>
                <w:tab w:val="num" w:pos="154"/>
              </w:tabs>
              <w:ind w:left="154" w:hanging="154"/>
              <w:rPr>
                <w:rFonts w:ascii="Times New Roman" w:hAnsi="Times New Roman" w:cs="Times New Roman"/>
                <w:sz w:val="24"/>
                <w:szCs w:val="24"/>
              </w:rPr>
            </w:pPr>
            <w:r w:rsidRPr="00F870A7">
              <w:rPr>
                <w:rFonts w:ascii="Times New Roman" w:hAnsi="Times New Roman" w:cs="Times New Roman"/>
                <w:b/>
                <w:i/>
                <w:sz w:val="24"/>
                <w:szCs w:val="24"/>
              </w:rPr>
              <w:t>проводить</w:t>
            </w:r>
            <w:r w:rsidRPr="00F870A7">
              <w:rPr>
                <w:rFonts w:ascii="Times New Roman" w:hAnsi="Times New Roman" w:cs="Times New Roman"/>
                <w:sz w:val="24"/>
                <w:szCs w:val="24"/>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F870A7">
              <w:rPr>
                <w:rFonts w:ascii="Times New Roman" w:hAnsi="Times New Roman" w:cs="Times New Roman"/>
                <w:sz w:val="24"/>
                <w:szCs w:val="24"/>
              </w:rPr>
              <w:t>ии и ее</w:t>
            </w:r>
            <w:proofErr w:type="gramEnd"/>
            <w:r w:rsidRPr="00F870A7">
              <w:rPr>
                <w:rFonts w:ascii="Times New Roman" w:hAnsi="Times New Roman" w:cs="Times New Roman"/>
                <w:sz w:val="24"/>
                <w:szCs w:val="24"/>
              </w:rPr>
              <w:t xml:space="preserve"> представления в различных формах</w:t>
            </w:r>
            <w:r>
              <w:rPr>
                <w:rFonts w:ascii="Times New Roman" w:hAnsi="Times New Roman" w:cs="Times New Roman"/>
                <w:sz w:val="24"/>
                <w:szCs w:val="24"/>
              </w:rPr>
              <w:t>.</w:t>
            </w:r>
          </w:p>
          <w:p w:rsidR="004F0E15" w:rsidRDefault="004F0E15" w:rsidP="00C93336">
            <w:pPr>
              <w:pStyle w:val="a6"/>
              <w:rPr>
                <w:rFonts w:ascii="Times New Roman" w:hAnsi="Times New Roman" w:cs="Times New Roman"/>
                <w:sz w:val="24"/>
                <w:szCs w:val="24"/>
              </w:rPr>
            </w:pPr>
          </w:p>
          <w:p w:rsidR="004F0E15" w:rsidRPr="00F870A7" w:rsidRDefault="004F0E15" w:rsidP="00C93336">
            <w:pPr>
              <w:pStyle w:val="a6"/>
              <w:rPr>
                <w:rFonts w:ascii="Times New Roman" w:hAnsi="Times New Roman" w:cs="Times New Roman"/>
                <w:sz w:val="24"/>
                <w:szCs w:val="24"/>
              </w:rPr>
            </w:pPr>
          </w:p>
        </w:tc>
        <w:tc>
          <w:tcPr>
            <w:tcW w:w="3480" w:type="dxa"/>
            <w:tcBorders>
              <w:top w:val="single" w:sz="4" w:space="0" w:color="000000" w:themeColor="text1"/>
              <w:left w:val="single" w:sz="4" w:space="0" w:color="auto"/>
              <w:bottom w:val="single" w:sz="4" w:space="0" w:color="000000" w:themeColor="text1"/>
            </w:tcBorders>
          </w:tcPr>
          <w:p w:rsidR="004F0E15" w:rsidRPr="00F870A7" w:rsidRDefault="004F0E15" w:rsidP="00C93336">
            <w:pPr>
              <w:spacing w:before="240"/>
              <w:ind w:firstLine="561"/>
              <w:jc w:val="both"/>
              <w:rPr>
                <w:rFonts w:ascii="Times New Roman" w:hAnsi="Times New Roman" w:cs="Times New Roman"/>
                <w:sz w:val="24"/>
                <w:szCs w:val="24"/>
              </w:rPr>
            </w:pPr>
            <w:r w:rsidRPr="00F870A7">
              <w:rPr>
                <w:rFonts w:ascii="Times New Roman" w:hAnsi="Times New Roman" w:cs="Times New Roman"/>
                <w:b/>
                <w:sz w:val="24"/>
                <w:szCs w:val="24"/>
              </w:rPr>
              <w:lastRenderedPageBreak/>
              <w:t xml:space="preserve">использовать приобретенные знания и умения в практической деятельности и повседневной жизни </w:t>
            </w:r>
            <w:proofErr w:type="gramStart"/>
            <w:r w:rsidRPr="00F870A7">
              <w:rPr>
                <w:rFonts w:ascii="Times New Roman" w:hAnsi="Times New Roman" w:cs="Times New Roman"/>
                <w:sz w:val="24"/>
                <w:szCs w:val="24"/>
              </w:rPr>
              <w:t>для</w:t>
            </w:r>
            <w:proofErr w:type="gramEnd"/>
            <w:r w:rsidRPr="00F870A7">
              <w:rPr>
                <w:rFonts w:ascii="Times New Roman" w:hAnsi="Times New Roman" w:cs="Times New Roman"/>
                <w:sz w:val="24"/>
                <w:szCs w:val="24"/>
              </w:rPr>
              <w:t>:</w:t>
            </w:r>
          </w:p>
          <w:p w:rsidR="004F0E15" w:rsidRPr="00F870A7" w:rsidRDefault="004F0E15" w:rsidP="00C93336">
            <w:pPr>
              <w:numPr>
                <w:ilvl w:val="0"/>
                <w:numId w:val="1"/>
              </w:numPr>
              <w:tabs>
                <w:tab w:val="clear" w:pos="567"/>
                <w:tab w:val="num" w:pos="176"/>
              </w:tabs>
              <w:spacing w:before="60"/>
              <w:ind w:left="176" w:hanging="176"/>
              <w:jc w:val="both"/>
              <w:rPr>
                <w:rFonts w:ascii="Times New Roman" w:hAnsi="Times New Roman" w:cs="Times New Roman"/>
                <w:b/>
                <w:sz w:val="24"/>
                <w:szCs w:val="24"/>
              </w:rPr>
            </w:pPr>
            <w:r w:rsidRPr="00F870A7">
              <w:rPr>
                <w:rFonts w:ascii="Times New Roman" w:hAnsi="Times New Roman" w:cs="Times New Roman"/>
                <w:sz w:val="24"/>
                <w:szCs w:val="24"/>
              </w:rPr>
              <w:t>объяснения химических явлений, происходящих в природе, быту и на производстве;</w:t>
            </w:r>
          </w:p>
          <w:p w:rsidR="004F0E15" w:rsidRPr="00F870A7" w:rsidRDefault="004F0E15" w:rsidP="00C93336">
            <w:pPr>
              <w:numPr>
                <w:ilvl w:val="0"/>
                <w:numId w:val="1"/>
              </w:numPr>
              <w:tabs>
                <w:tab w:val="clear" w:pos="567"/>
                <w:tab w:val="num" w:pos="176"/>
              </w:tabs>
              <w:spacing w:before="60"/>
              <w:ind w:left="176" w:hanging="176"/>
              <w:jc w:val="both"/>
              <w:rPr>
                <w:rFonts w:ascii="Times New Roman" w:hAnsi="Times New Roman" w:cs="Times New Roman"/>
                <w:b/>
                <w:sz w:val="24"/>
                <w:szCs w:val="24"/>
              </w:rPr>
            </w:pPr>
            <w:r w:rsidRPr="00F870A7">
              <w:rPr>
                <w:rFonts w:ascii="Times New Roman" w:hAnsi="Times New Roman" w:cs="Times New Roman"/>
                <w:sz w:val="24"/>
                <w:szCs w:val="24"/>
              </w:rPr>
              <w:t>определения возможности протекания химических превращений в различных условиях и оценки их последствий;</w:t>
            </w:r>
          </w:p>
          <w:p w:rsidR="004F0E15" w:rsidRPr="00F870A7" w:rsidRDefault="004F0E15" w:rsidP="00C93336">
            <w:pPr>
              <w:numPr>
                <w:ilvl w:val="0"/>
                <w:numId w:val="1"/>
              </w:numPr>
              <w:tabs>
                <w:tab w:val="clear" w:pos="567"/>
                <w:tab w:val="num" w:pos="176"/>
              </w:tabs>
              <w:spacing w:before="60"/>
              <w:ind w:left="176" w:hanging="176"/>
              <w:jc w:val="both"/>
              <w:rPr>
                <w:rFonts w:ascii="Times New Roman" w:hAnsi="Times New Roman" w:cs="Times New Roman"/>
                <w:b/>
                <w:sz w:val="24"/>
                <w:szCs w:val="24"/>
              </w:rPr>
            </w:pPr>
            <w:r w:rsidRPr="00F870A7">
              <w:rPr>
                <w:rFonts w:ascii="Times New Roman" w:hAnsi="Times New Roman" w:cs="Times New Roman"/>
                <w:sz w:val="24"/>
                <w:szCs w:val="24"/>
              </w:rPr>
              <w:t>экологически грамотного поведения в окружающей среде;</w:t>
            </w:r>
          </w:p>
          <w:p w:rsidR="004F0E15" w:rsidRPr="00F870A7" w:rsidRDefault="004F0E15" w:rsidP="00C93336">
            <w:pPr>
              <w:numPr>
                <w:ilvl w:val="0"/>
                <w:numId w:val="1"/>
              </w:numPr>
              <w:tabs>
                <w:tab w:val="clear" w:pos="567"/>
                <w:tab w:val="num" w:pos="176"/>
              </w:tabs>
              <w:spacing w:before="60"/>
              <w:ind w:left="176" w:hanging="176"/>
              <w:jc w:val="both"/>
              <w:rPr>
                <w:rFonts w:ascii="Times New Roman" w:hAnsi="Times New Roman" w:cs="Times New Roman"/>
                <w:b/>
                <w:sz w:val="24"/>
                <w:szCs w:val="24"/>
              </w:rPr>
            </w:pPr>
            <w:r w:rsidRPr="00F870A7">
              <w:rPr>
                <w:rFonts w:ascii="Times New Roman" w:hAnsi="Times New Roman" w:cs="Times New Roman"/>
                <w:sz w:val="24"/>
                <w:szCs w:val="24"/>
              </w:rPr>
              <w:t>оценки влияния химического загрязнения окружающей среды на организм человека и другие живые организмы;</w:t>
            </w:r>
          </w:p>
          <w:p w:rsidR="004F0E15" w:rsidRPr="00F870A7" w:rsidRDefault="004F0E15" w:rsidP="00C93336">
            <w:pPr>
              <w:numPr>
                <w:ilvl w:val="0"/>
                <w:numId w:val="1"/>
              </w:numPr>
              <w:tabs>
                <w:tab w:val="clear" w:pos="567"/>
                <w:tab w:val="num" w:pos="176"/>
              </w:tabs>
              <w:spacing w:before="60"/>
              <w:ind w:left="176" w:hanging="176"/>
              <w:jc w:val="both"/>
              <w:rPr>
                <w:rFonts w:ascii="Times New Roman" w:hAnsi="Times New Roman" w:cs="Times New Roman"/>
                <w:b/>
                <w:sz w:val="24"/>
                <w:szCs w:val="24"/>
              </w:rPr>
            </w:pPr>
            <w:r w:rsidRPr="00F870A7">
              <w:rPr>
                <w:rFonts w:ascii="Times New Roman" w:hAnsi="Times New Roman" w:cs="Times New Roman"/>
                <w:sz w:val="24"/>
                <w:szCs w:val="24"/>
              </w:rPr>
              <w:t>безопасного обращения с горючими и токсичными веществами, лабораторным оборудованием;</w:t>
            </w:r>
          </w:p>
          <w:p w:rsidR="004F0E15" w:rsidRPr="00F870A7" w:rsidRDefault="004F0E15" w:rsidP="00C93336">
            <w:pPr>
              <w:numPr>
                <w:ilvl w:val="0"/>
                <w:numId w:val="1"/>
              </w:numPr>
              <w:tabs>
                <w:tab w:val="clear" w:pos="567"/>
                <w:tab w:val="num" w:pos="176"/>
              </w:tabs>
              <w:spacing w:before="60"/>
              <w:ind w:left="176" w:hanging="176"/>
              <w:jc w:val="both"/>
              <w:rPr>
                <w:rFonts w:ascii="Times New Roman" w:hAnsi="Times New Roman" w:cs="Times New Roman"/>
                <w:b/>
                <w:sz w:val="24"/>
                <w:szCs w:val="24"/>
              </w:rPr>
            </w:pPr>
            <w:r w:rsidRPr="00F870A7">
              <w:rPr>
                <w:rFonts w:ascii="Times New Roman" w:hAnsi="Times New Roman" w:cs="Times New Roman"/>
                <w:sz w:val="24"/>
                <w:szCs w:val="24"/>
              </w:rPr>
              <w:t>приготовления растворов заданной концентрации в быту и на производстве;</w:t>
            </w:r>
          </w:p>
          <w:p w:rsidR="004F0E15" w:rsidRPr="00F870A7" w:rsidRDefault="004F0E15" w:rsidP="00C93336">
            <w:pPr>
              <w:numPr>
                <w:ilvl w:val="0"/>
                <w:numId w:val="1"/>
              </w:numPr>
              <w:tabs>
                <w:tab w:val="clear" w:pos="567"/>
                <w:tab w:val="num" w:pos="176"/>
              </w:tabs>
              <w:spacing w:before="60"/>
              <w:ind w:left="176" w:hanging="176"/>
              <w:jc w:val="both"/>
              <w:rPr>
                <w:rFonts w:ascii="Times New Roman" w:hAnsi="Times New Roman" w:cs="Times New Roman"/>
                <w:sz w:val="24"/>
                <w:szCs w:val="24"/>
              </w:rPr>
            </w:pPr>
            <w:r w:rsidRPr="00F870A7">
              <w:rPr>
                <w:rFonts w:ascii="Times New Roman" w:hAnsi="Times New Roman" w:cs="Times New Roman"/>
                <w:sz w:val="24"/>
                <w:szCs w:val="24"/>
              </w:rPr>
              <w:t xml:space="preserve">критической оценки достоверности химической информации, поступающей из разных источников. </w:t>
            </w:r>
          </w:p>
          <w:p w:rsidR="004F0E15" w:rsidRPr="00F870A7" w:rsidRDefault="004F0E15" w:rsidP="00C93336">
            <w:pPr>
              <w:spacing w:before="240"/>
              <w:ind w:firstLine="561"/>
              <w:jc w:val="both"/>
              <w:rPr>
                <w:rFonts w:ascii="Times New Roman" w:hAnsi="Times New Roman" w:cs="Times New Roman"/>
                <w:sz w:val="24"/>
                <w:szCs w:val="24"/>
              </w:rPr>
            </w:pPr>
          </w:p>
          <w:p w:rsidR="004F0E15" w:rsidRPr="00F870A7" w:rsidRDefault="004F0E15" w:rsidP="00C93336">
            <w:pPr>
              <w:pStyle w:val="a6"/>
              <w:rPr>
                <w:rFonts w:ascii="Times New Roman" w:hAnsi="Times New Roman" w:cs="Times New Roman"/>
                <w:sz w:val="24"/>
                <w:szCs w:val="24"/>
              </w:rPr>
            </w:pPr>
          </w:p>
        </w:tc>
      </w:tr>
      <w:tr w:rsidR="004F0E15" w:rsidRPr="00F870A7" w:rsidTr="00C93336">
        <w:tc>
          <w:tcPr>
            <w:tcW w:w="1668" w:type="dxa"/>
            <w:tcBorders>
              <w:top w:val="single" w:sz="4" w:space="0" w:color="000000" w:themeColor="text1"/>
              <w:bottom w:val="single" w:sz="4" w:space="0" w:color="000000" w:themeColor="text1"/>
            </w:tcBorders>
          </w:tcPr>
          <w:p w:rsidR="004F0E15" w:rsidRPr="00F870A7" w:rsidRDefault="004F0E15" w:rsidP="00C93336">
            <w:pPr>
              <w:pStyle w:val="a6"/>
              <w:rPr>
                <w:rFonts w:ascii="Times New Roman" w:hAnsi="Times New Roman" w:cs="Times New Roman"/>
                <w:sz w:val="24"/>
                <w:szCs w:val="24"/>
              </w:rPr>
            </w:pPr>
            <w:r w:rsidRPr="00F870A7">
              <w:rPr>
                <w:rFonts w:ascii="Times New Roman" w:hAnsi="Times New Roman" w:cs="Times New Roman"/>
                <w:sz w:val="24"/>
                <w:szCs w:val="24"/>
              </w:rPr>
              <w:lastRenderedPageBreak/>
              <w:t xml:space="preserve"> ОБЖ</w:t>
            </w:r>
          </w:p>
        </w:tc>
        <w:tc>
          <w:tcPr>
            <w:tcW w:w="3260" w:type="dxa"/>
            <w:tcBorders>
              <w:top w:val="single" w:sz="4" w:space="0" w:color="000000" w:themeColor="text1"/>
              <w:bottom w:val="single" w:sz="4" w:space="0" w:color="000000" w:themeColor="text1"/>
            </w:tcBorders>
          </w:tcPr>
          <w:p w:rsidR="004F0E15" w:rsidRPr="00F870A7" w:rsidRDefault="004F0E15" w:rsidP="00C93336">
            <w:pPr>
              <w:ind w:firstLine="567"/>
              <w:rPr>
                <w:rFonts w:ascii="Times New Roman" w:hAnsi="Times New Roman" w:cs="Times New Roman"/>
                <w:sz w:val="24"/>
                <w:szCs w:val="24"/>
              </w:rPr>
            </w:pPr>
            <w:r w:rsidRPr="00F870A7">
              <w:rPr>
                <w:rFonts w:ascii="Times New Roman" w:hAnsi="Times New Roman" w:cs="Times New Roman"/>
                <w:sz w:val="24"/>
                <w:szCs w:val="24"/>
              </w:rPr>
              <w:t xml:space="preserve">В этом направлении приоритетами для учебного предмета «Основы безопасности жизнедеятельности» на этапе </w:t>
            </w:r>
            <w:r>
              <w:rPr>
                <w:rFonts w:ascii="Times New Roman" w:hAnsi="Times New Roman" w:cs="Times New Roman"/>
                <w:sz w:val="24"/>
                <w:szCs w:val="24"/>
              </w:rPr>
              <w:t xml:space="preserve"> среднего </w:t>
            </w:r>
            <w:r w:rsidRPr="00F870A7">
              <w:rPr>
                <w:rFonts w:ascii="Times New Roman" w:hAnsi="Times New Roman" w:cs="Times New Roman"/>
                <w:sz w:val="24"/>
                <w:szCs w:val="24"/>
              </w:rPr>
              <w:t xml:space="preserve">общего </w:t>
            </w:r>
            <w:r w:rsidRPr="00F870A7">
              <w:rPr>
                <w:rFonts w:ascii="Times New Roman" w:hAnsi="Times New Roman" w:cs="Times New Roman"/>
                <w:sz w:val="24"/>
                <w:szCs w:val="24"/>
              </w:rPr>
              <w:lastRenderedPageBreak/>
              <w:t>образования являются:</w:t>
            </w:r>
          </w:p>
          <w:p w:rsidR="004F0E15" w:rsidRPr="00F870A7" w:rsidRDefault="004F0E15" w:rsidP="00C93336">
            <w:pPr>
              <w:pStyle w:val="a4"/>
            </w:pPr>
            <w:r w:rsidRPr="00F870A7">
              <w:t>умение самостоятельно и мотивированно организовывать свою познавательную деятельность;</w:t>
            </w:r>
          </w:p>
          <w:p w:rsidR="004F0E15" w:rsidRPr="00F870A7" w:rsidRDefault="004F0E15" w:rsidP="00C93336">
            <w:pPr>
              <w:ind w:firstLine="567"/>
              <w:jc w:val="both"/>
              <w:rPr>
                <w:rFonts w:ascii="Times New Roman" w:hAnsi="Times New Roman" w:cs="Times New Roman"/>
                <w:sz w:val="24"/>
                <w:szCs w:val="24"/>
              </w:rPr>
            </w:pPr>
            <w:r w:rsidRPr="00F870A7">
              <w:rPr>
                <w:rFonts w:ascii="Times New Roman" w:hAnsi="Times New Roman" w:cs="Times New Roman"/>
                <w:sz w:val="24"/>
                <w:szCs w:val="24"/>
              </w:rPr>
              <w:t>использование элементов  причинно-следственного и структурно-функционального анализа;</w:t>
            </w:r>
          </w:p>
          <w:p w:rsidR="004F0E15" w:rsidRPr="00F870A7" w:rsidRDefault="004F0E15" w:rsidP="00C93336">
            <w:pPr>
              <w:ind w:firstLine="567"/>
              <w:jc w:val="both"/>
              <w:rPr>
                <w:rFonts w:ascii="Times New Roman" w:hAnsi="Times New Roman" w:cs="Times New Roman"/>
                <w:sz w:val="24"/>
                <w:szCs w:val="24"/>
              </w:rPr>
            </w:pPr>
            <w:r w:rsidRPr="00F870A7">
              <w:rPr>
                <w:rFonts w:ascii="Times New Roman" w:hAnsi="Times New Roman" w:cs="Times New Roman"/>
                <w:sz w:val="24"/>
                <w:szCs w:val="24"/>
              </w:rPr>
              <w:t>участие в проектной деятельности, в организации и проведении учебно-исследовательской работе;</w:t>
            </w:r>
          </w:p>
          <w:p w:rsidR="004F0E15" w:rsidRPr="00F870A7" w:rsidRDefault="004F0E15" w:rsidP="00C93336">
            <w:pPr>
              <w:ind w:firstLine="567"/>
              <w:jc w:val="both"/>
              <w:rPr>
                <w:rFonts w:ascii="Times New Roman" w:hAnsi="Times New Roman" w:cs="Times New Roman"/>
                <w:sz w:val="24"/>
                <w:szCs w:val="24"/>
              </w:rPr>
            </w:pPr>
            <w:r w:rsidRPr="00F870A7">
              <w:rPr>
                <w:rFonts w:ascii="Times New Roman" w:hAnsi="Times New Roman" w:cs="Times New Roman"/>
                <w:sz w:val="24"/>
                <w:szCs w:val="24"/>
              </w:rPr>
              <w:t>поиск нужной информации по заданной теме в источниках различного типа;</w:t>
            </w:r>
          </w:p>
          <w:p w:rsidR="004F0E15" w:rsidRPr="00F870A7" w:rsidRDefault="004F0E15" w:rsidP="00C93336">
            <w:pPr>
              <w:ind w:firstLine="567"/>
              <w:jc w:val="both"/>
              <w:rPr>
                <w:rFonts w:ascii="Times New Roman" w:hAnsi="Times New Roman" w:cs="Times New Roman"/>
                <w:sz w:val="24"/>
                <w:szCs w:val="24"/>
              </w:rPr>
            </w:pPr>
            <w:r w:rsidRPr="00F870A7">
              <w:rPr>
                <w:rFonts w:ascii="Times New Roman" w:hAnsi="Times New Roman" w:cs="Times New Roman"/>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4F0E15" w:rsidRPr="00F870A7" w:rsidRDefault="004F0E15" w:rsidP="00C93336">
            <w:pPr>
              <w:ind w:firstLine="567"/>
              <w:jc w:val="both"/>
              <w:rPr>
                <w:rFonts w:ascii="Times New Roman" w:hAnsi="Times New Roman" w:cs="Times New Roman"/>
                <w:sz w:val="24"/>
                <w:szCs w:val="24"/>
              </w:rPr>
            </w:pPr>
            <w:r w:rsidRPr="00F870A7">
              <w:rPr>
                <w:rFonts w:ascii="Times New Roman" w:hAnsi="Times New Roman" w:cs="Times New Roman"/>
                <w:sz w:val="24"/>
                <w:szCs w:val="24"/>
              </w:rPr>
              <w:t>умение отстаивать свою гражданскую позицию, формировать свои мировоззренческие взгляды;</w:t>
            </w:r>
          </w:p>
          <w:p w:rsidR="004F0E15" w:rsidRPr="00F870A7" w:rsidRDefault="004F0E15" w:rsidP="00C93336">
            <w:pPr>
              <w:pStyle w:val="a4"/>
            </w:pPr>
            <w:r w:rsidRPr="00F870A7">
              <w:t>осуществление осознанного выбора путей продолжения образования или будущей профессии.</w:t>
            </w:r>
          </w:p>
          <w:p w:rsidR="004F0E15" w:rsidRPr="00F870A7" w:rsidRDefault="004F0E15" w:rsidP="00C93336">
            <w:pPr>
              <w:spacing w:before="60"/>
              <w:ind w:firstLine="567"/>
              <w:rPr>
                <w:rFonts w:ascii="Times New Roman" w:hAnsi="Times New Roman" w:cs="Times New Roman"/>
                <w:sz w:val="24"/>
                <w:szCs w:val="24"/>
              </w:rPr>
            </w:pPr>
          </w:p>
        </w:tc>
        <w:tc>
          <w:tcPr>
            <w:tcW w:w="3544" w:type="dxa"/>
            <w:tcBorders>
              <w:top w:val="single" w:sz="4" w:space="0" w:color="000000" w:themeColor="text1"/>
              <w:bottom w:val="single" w:sz="4" w:space="0" w:color="000000" w:themeColor="text1"/>
              <w:right w:val="single" w:sz="4" w:space="0" w:color="auto"/>
            </w:tcBorders>
          </w:tcPr>
          <w:p w:rsidR="004F0E15" w:rsidRPr="00F870A7" w:rsidRDefault="004F0E15" w:rsidP="00C93336">
            <w:pPr>
              <w:spacing w:before="240"/>
              <w:ind w:firstLine="567"/>
              <w:jc w:val="both"/>
              <w:rPr>
                <w:rFonts w:ascii="Times New Roman" w:hAnsi="Times New Roman" w:cs="Times New Roman"/>
                <w:b/>
                <w:sz w:val="24"/>
                <w:szCs w:val="24"/>
              </w:rPr>
            </w:pPr>
            <w:r w:rsidRPr="00F870A7">
              <w:rPr>
                <w:rFonts w:ascii="Times New Roman" w:hAnsi="Times New Roman" w:cs="Times New Roman"/>
                <w:b/>
                <w:sz w:val="24"/>
                <w:szCs w:val="24"/>
              </w:rPr>
              <w:lastRenderedPageBreak/>
              <w:t>Знать/понимать</w:t>
            </w:r>
          </w:p>
          <w:p w:rsidR="004F0E15" w:rsidRPr="00F870A7" w:rsidRDefault="004F0E15" w:rsidP="00C93336">
            <w:pPr>
              <w:numPr>
                <w:ilvl w:val="0"/>
                <w:numId w:val="1"/>
              </w:numPr>
              <w:tabs>
                <w:tab w:val="clear" w:pos="567"/>
                <w:tab w:val="num" w:pos="0"/>
                <w:tab w:val="num" w:pos="720"/>
              </w:tabs>
              <w:spacing w:before="60"/>
              <w:ind w:left="0" w:firstLine="0"/>
              <w:jc w:val="both"/>
              <w:rPr>
                <w:rFonts w:ascii="Times New Roman" w:hAnsi="Times New Roman" w:cs="Times New Roman"/>
                <w:sz w:val="24"/>
                <w:szCs w:val="24"/>
              </w:rPr>
            </w:pPr>
            <w:r w:rsidRPr="00F870A7">
              <w:rPr>
                <w:rFonts w:ascii="Times New Roman" w:hAnsi="Times New Roman" w:cs="Times New Roman"/>
                <w:sz w:val="24"/>
                <w:szCs w:val="24"/>
              </w:rPr>
              <w:t xml:space="preserve">основные составляющие здорового образа жизни и их влияние на безопасность жизнедеятельности личности; </w:t>
            </w:r>
            <w:r w:rsidRPr="00F870A7">
              <w:rPr>
                <w:rFonts w:ascii="Times New Roman" w:hAnsi="Times New Roman" w:cs="Times New Roman"/>
                <w:sz w:val="24"/>
                <w:szCs w:val="24"/>
              </w:rPr>
              <w:lastRenderedPageBreak/>
              <w:t xml:space="preserve">репродуктивное здоровье и факторы, влияющие на него; </w:t>
            </w:r>
          </w:p>
          <w:p w:rsidR="004F0E15" w:rsidRPr="00F870A7" w:rsidRDefault="004F0E15" w:rsidP="00C93336">
            <w:pPr>
              <w:numPr>
                <w:ilvl w:val="0"/>
                <w:numId w:val="1"/>
              </w:numPr>
              <w:tabs>
                <w:tab w:val="clear" w:pos="567"/>
                <w:tab w:val="num" w:pos="0"/>
                <w:tab w:val="num" w:pos="720"/>
              </w:tabs>
              <w:spacing w:before="60"/>
              <w:ind w:left="0" w:firstLine="0"/>
              <w:jc w:val="both"/>
              <w:rPr>
                <w:rFonts w:ascii="Times New Roman" w:hAnsi="Times New Roman" w:cs="Times New Roman"/>
                <w:sz w:val="24"/>
                <w:szCs w:val="24"/>
              </w:rPr>
            </w:pPr>
            <w:r w:rsidRPr="00F870A7">
              <w:rPr>
                <w:rFonts w:ascii="Times New Roman" w:hAnsi="Times New Roman" w:cs="Times New Roman"/>
                <w:sz w:val="24"/>
                <w:szCs w:val="24"/>
              </w:rPr>
              <w:t xml:space="preserve">потенциальные опасности природного, техногенного и социального происхождения, характерные для региона проживания; </w:t>
            </w:r>
          </w:p>
          <w:p w:rsidR="004F0E15" w:rsidRPr="00F870A7" w:rsidRDefault="004F0E15" w:rsidP="00C93336">
            <w:pPr>
              <w:numPr>
                <w:ilvl w:val="0"/>
                <w:numId w:val="1"/>
              </w:numPr>
              <w:tabs>
                <w:tab w:val="clear" w:pos="567"/>
                <w:tab w:val="num" w:pos="0"/>
                <w:tab w:val="num" w:pos="720"/>
              </w:tabs>
              <w:spacing w:before="60"/>
              <w:ind w:left="0" w:firstLine="0"/>
              <w:jc w:val="both"/>
              <w:rPr>
                <w:rFonts w:ascii="Times New Roman" w:hAnsi="Times New Roman" w:cs="Times New Roman"/>
                <w:sz w:val="24"/>
                <w:szCs w:val="24"/>
              </w:rPr>
            </w:pPr>
            <w:r w:rsidRPr="00F870A7">
              <w:rPr>
                <w:rFonts w:ascii="Times New Roman" w:hAnsi="Times New Roman" w:cs="Times New Roman"/>
                <w:sz w:val="24"/>
                <w:szCs w:val="24"/>
              </w:rPr>
              <w:t xml:space="preserve">основные задачи государственных служб по защите населения и территорий от чрезвычайных ситуаций природного и техногенного характера; </w:t>
            </w:r>
          </w:p>
          <w:p w:rsidR="004F0E15" w:rsidRPr="00F870A7" w:rsidRDefault="004F0E15" w:rsidP="00C93336">
            <w:pPr>
              <w:numPr>
                <w:ilvl w:val="0"/>
                <w:numId w:val="1"/>
              </w:numPr>
              <w:tabs>
                <w:tab w:val="clear" w:pos="567"/>
                <w:tab w:val="num" w:pos="0"/>
                <w:tab w:val="num" w:pos="720"/>
              </w:tabs>
              <w:spacing w:before="60"/>
              <w:ind w:left="0" w:firstLine="0"/>
              <w:jc w:val="both"/>
              <w:rPr>
                <w:rFonts w:ascii="Times New Roman" w:hAnsi="Times New Roman" w:cs="Times New Roman"/>
                <w:sz w:val="24"/>
                <w:szCs w:val="24"/>
              </w:rPr>
            </w:pPr>
            <w:r w:rsidRPr="00F870A7">
              <w:rPr>
                <w:rFonts w:ascii="Times New Roman" w:hAnsi="Times New Roman" w:cs="Times New Roman"/>
                <w:sz w:val="24"/>
                <w:szCs w:val="24"/>
              </w:rPr>
              <w:t>основы российского законодательства об обороне государства и воинской обязанности граждан;</w:t>
            </w:r>
          </w:p>
          <w:p w:rsidR="004F0E15" w:rsidRPr="00F870A7" w:rsidRDefault="004F0E15" w:rsidP="00C93336">
            <w:pPr>
              <w:numPr>
                <w:ilvl w:val="0"/>
                <w:numId w:val="1"/>
              </w:numPr>
              <w:tabs>
                <w:tab w:val="clear" w:pos="567"/>
                <w:tab w:val="num" w:pos="0"/>
                <w:tab w:val="num" w:pos="720"/>
              </w:tabs>
              <w:spacing w:before="60"/>
              <w:ind w:left="0" w:firstLine="0"/>
              <w:jc w:val="both"/>
              <w:rPr>
                <w:rFonts w:ascii="Times New Roman" w:hAnsi="Times New Roman" w:cs="Times New Roman"/>
                <w:sz w:val="24"/>
                <w:szCs w:val="24"/>
              </w:rPr>
            </w:pPr>
            <w:r w:rsidRPr="00F870A7">
              <w:rPr>
                <w:rFonts w:ascii="Times New Roman" w:hAnsi="Times New Roman" w:cs="Times New Roman"/>
                <w:sz w:val="24"/>
                <w:szCs w:val="24"/>
              </w:rPr>
              <w:t xml:space="preserve">порядок первоначальной постановки на воинский учет, медицинского освидетельствования, призыва на военную службу; </w:t>
            </w:r>
          </w:p>
          <w:p w:rsidR="004F0E15" w:rsidRPr="00F870A7" w:rsidRDefault="004F0E15" w:rsidP="00C93336">
            <w:pPr>
              <w:numPr>
                <w:ilvl w:val="0"/>
                <w:numId w:val="1"/>
              </w:numPr>
              <w:tabs>
                <w:tab w:val="clear" w:pos="567"/>
                <w:tab w:val="num" w:pos="0"/>
                <w:tab w:val="num" w:pos="720"/>
              </w:tabs>
              <w:spacing w:before="60"/>
              <w:ind w:left="0" w:firstLine="0"/>
              <w:jc w:val="both"/>
              <w:rPr>
                <w:rFonts w:ascii="Times New Roman" w:hAnsi="Times New Roman" w:cs="Times New Roman"/>
                <w:sz w:val="24"/>
                <w:szCs w:val="24"/>
              </w:rPr>
            </w:pPr>
            <w:r w:rsidRPr="00F870A7">
              <w:rPr>
                <w:rFonts w:ascii="Times New Roman" w:hAnsi="Times New Roman" w:cs="Times New Roman"/>
                <w:sz w:val="24"/>
                <w:szCs w:val="24"/>
              </w:rPr>
              <w:t>состав и предназначение Вооруженных Сил Российской Федерации;</w:t>
            </w:r>
          </w:p>
          <w:p w:rsidR="004F0E15" w:rsidRPr="00F870A7" w:rsidRDefault="004F0E15" w:rsidP="00C93336">
            <w:pPr>
              <w:numPr>
                <w:ilvl w:val="0"/>
                <w:numId w:val="1"/>
              </w:numPr>
              <w:tabs>
                <w:tab w:val="clear" w:pos="567"/>
                <w:tab w:val="num" w:pos="0"/>
                <w:tab w:val="num" w:pos="720"/>
              </w:tabs>
              <w:spacing w:before="60"/>
              <w:ind w:left="0" w:firstLine="0"/>
              <w:jc w:val="both"/>
              <w:rPr>
                <w:rFonts w:ascii="Times New Roman" w:hAnsi="Times New Roman" w:cs="Times New Roman"/>
                <w:sz w:val="24"/>
                <w:szCs w:val="24"/>
              </w:rPr>
            </w:pPr>
            <w:r w:rsidRPr="00F870A7">
              <w:rPr>
                <w:rFonts w:ascii="Times New Roman" w:hAnsi="Times New Roman" w:cs="Times New Roman"/>
                <w:sz w:val="24"/>
                <w:szCs w:val="24"/>
              </w:rPr>
              <w:t>основные права и обязанности граждан до призыва на военную службу, во время прохождения военной службы и пребывания в запасе;</w:t>
            </w:r>
          </w:p>
          <w:p w:rsidR="004F0E15" w:rsidRPr="00F870A7" w:rsidRDefault="004F0E15" w:rsidP="00C93336">
            <w:pPr>
              <w:numPr>
                <w:ilvl w:val="0"/>
                <w:numId w:val="1"/>
              </w:numPr>
              <w:tabs>
                <w:tab w:val="clear" w:pos="567"/>
                <w:tab w:val="num" w:pos="0"/>
                <w:tab w:val="num" w:pos="720"/>
              </w:tabs>
              <w:spacing w:before="60"/>
              <w:ind w:left="0" w:firstLine="0"/>
              <w:jc w:val="both"/>
              <w:rPr>
                <w:rFonts w:ascii="Times New Roman" w:hAnsi="Times New Roman" w:cs="Times New Roman"/>
                <w:sz w:val="24"/>
                <w:szCs w:val="24"/>
              </w:rPr>
            </w:pPr>
            <w:r w:rsidRPr="00F870A7">
              <w:rPr>
                <w:rFonts w:ascii="Times New Roman" w:hAnsi="Times New Roman" w:cs="Times New Roman"/>
                <w:sz w:val="24"/>
                <w:szCs w:val="24"/>
              </w:rPr>
              <w:t xml:space="preserve">основные виды военно-профессиональной деятельности; особенности </w:t>
            </w:r>
            <w:r w:rsidRPr="00F870A7">
              <w:rPr>
                <w:rFonts w:ascii="Times New Roman" w:hAnsi="Times New Roman" w:cs="Times New Roman"/>
                <w:sz w:val="24"/>
                <w:szCs w:val="24"/>
              </w:rPr>
              <w:lastRenderedPageBreak/>
              <w:t>прохождения военной службы по призыву и контракту, альтернативной гражданской службы;</w:t>
            </w:r>
          </w:p>
          <w:p w:rsidR="004F0E15" w:rsidRPr="00F870A7" w:rsidRDefault="004F0E15" w:rsidP="00C93336">
            <w:pPr>
              <w:numPr>
                <w:ilvl w:val="0"/>
                <w:numId w:val="1"/>
              </w:numPr>
              <w:tabs>
                <w:tab w:val="clear" w:pos="567"/>
                <w:tab w:val="num" w:pos="0"/>
                <w:tab w:val="num" w:pos="720"/>
              </w:tabs>
              <w:spacing w:before="60"/>
              <w:ind w:left="0" w:firstLine="0"/>
              <w:jc w:val="both"/>
              <w:rPr>
                <w:rFonts w:ascii="Times New Roman" w:hAnsi="Times New Roman" w:cs="Times New Roman"/>
                <w:sz w:val="24"/>
                <w:szCs w:val="24"/>
              </w:rPr>
            </w:pPr>
            <w:r w:rsidRPr="00F870A7">
              <w:rPr>
                <w:rFonts w:ascii="Times New Roman" w:hAnsi="Times New Roman" w:cs="Times New Roman"/>
                <w:sz w:val="24"/>
                <w:szCs w:val="24"/>
              </w:rPr>
              <w:t>требования, предъявляемые военной службой к уровню подготовленности призывника;</w:t>
            </w:r>
          </w:p>
          <w:p w:rsidR="004F0E15" w:rsidRPr="00F870A7" w:rsidRDefault="004F0E15" w:rsidP="00C93336">
            <w:pPr>
              <w:numPr>
                <w:ilvl w:val="0"/>
                <w:numId w:val="1"/>
              </w:numPr>
              <w:tabs>
                <w:tab w:val="clear" w:pos="567"/>
                <w:tab w:val="num" w:pos="0"/>
                <w:tab w:val="num" w:pos="720"/>
              </w:tabs>
              <w:spacing w:before="60"/>
              <w:ind w:left="0" w:firstLine="0"/>
              <w:jc w:val="both"/>
              <w:rPr>
                <w:rFonts w:ascii="Times New Roman" w:hAnsi="Times New Roman" w:cs="Times New Roman"/>
                <w:sz w:val="24"/>
                <w:szCs w:val="24"/>
              </w:rPr>
            </w:pPr>
            <w:r w:rsidRPr="00F870A7">
              <w:rPr>
                <w:rFonts w:ascii="Times New Roman" w:hAnsi="Times New Roman" w:cs="Times New Roman"/>
                <w:sz w:val="24"/>
                <w:szCs w:val="24"/>
              </w:rPr>
              <w:t>предназначение, структуру и задачи РСЧС;</w:t>
            </w:r>
          </w:p>
          <w:p w:rsidR="004F0E15" w:rsidRPr="00F870A7" w:rsidRDefault="004F0E15" w:rsidP="00C93336">
            <w:pPr>
              <w:numPr>
                <w:ilvl w:val="0"/>
                <w:numId w:val="1"/>
              </w:numPr>
              <w:tabs>
                <w:tab w:val="clear" w:pos="567"/>
                <w:tab w:val="num" w:pos="0"/>
                <w:tab w:val="num" w:pos="720"/>
              </w:tabs>
              <w:spacing w:before="60"/>
              <w:ind w:left="0" w:firstLine="0"/>
              <w:jc w:val="both"/>
              <w:rPr>
                <w:rFonts w:ascii="Times New Roman" w:hAnsi="Times New Roman" w:cs="Times New Roman"/>
                <w:sz w:val="24"/>
                <w:szCs w:val="24"/>
              </w:rPr>
            </w:pPr>
            <w:r w:rsidRPr="00F870A7">
              <w:rPr>
                <w:rFonts w:ascii="Times New Roman" w:hAnsi="Times New Roman" w:cs="Times New Roman"/>
                <w:sz w:val="24"/>
                <w:szCs w:val="24"/>
              </w:rPr>
              <w:t>предназначение, структуру и задачи гражданской обороны.</w:t>
            </w:r>
          </w:p>
        </w:tc>
        <w:tc>
          <w:tcPr>
            <w:tcW w:w="3543" w:type="dxa"/>
            <w:tcBorders>
              <w:top w:val="single" w:sz="4" w:space="0" w:color="000000" w:themeColor="text1"/>
              <w:left w:val="single" w:sz="4" w:space="0" w:color="auto"/>
              <w:bottom w:val="single" w:sz="4" w:space="0" w:color="000000" w:themeColor="text1"/>
              <w:right w:val="single" w:sz="4" w:space="0" w:color="auto"/>
            </w:tcBorders>
          </w:tcPr>
          <w:p w:rsidR="004F0E15" w:rsidRPr="00F870A7" w:rsidRDefault="004F0E15" w:rsidP="00C93336">
            <w:pPr>
              <w:spacing w:before="240"/>
              <w:ind w:firstLine="567"/>
              <w:jc w:val="both"/>
              <w:rPr>
                <w:rFonts w:ascii="Times New Roman" w:hAnsi="Times New Roman" w:cs="Times New Roman"/>
                <w:sz w:val="24"/>
                <w:szCs w:val="24"/>
              </w:rPr>
            </w:pPr>
            <w:r w:rsidRPr="00F870A7">
              <w:rPr>
                <w:rFonts w:ascii="Times New Roman" w:hAnsi="Times New Roman" w:cs="Times New Roman"/>
                <w:b/>
                <w:sz w:val="24"/>
                <w:szCs w:val="24"/>
              </w:rPr>
              <w:lastRenderedPageBreak/>
              <w:t>Уметь</w:t>
            </w:r>
          </w:p>
          <w:p w:rsidR="004F0E15" w:rsidRPr="00F870A7" w:rsidRDefault="004F0E15" w:rsidP="00C93336">
            <w:pPr>
              <w:numPr>
                <w:ilvl w:val="0"/>
                <w:numId w:val="1"/>
              </w:numPr>
              <w:tabs>
                <w:tab w:val="clear" w:pos="567"/>
                <w:tab w:val="num" w:pos="296"/>
                <w:tab w:val="num" w:pos="720"/>
              </w:tabs>
              <w:spacing w:before="60"/>
              <w:jc w:val="both"/>
              <w:rPr>
                <w:rFonts w:ascii="Times New Roman" w:hAnsi="Times New Roman" w:cs="Times New Roman"/>
                <w:sz w:val="24"/>
                <w:szCs w:val="24"/>
              </w:rPr>
            </w:pPr>
            <w:r w:rsidRPr="00F870A7">
              <w:rPr>
                <w:rFonts w:ascii="Times New Roman" w:hAnsi="Times New Roman" w:cs="Times New Roman"/>
                <w:sz w:val="24"/>
                <w:szCs w:val="24"/>
              </w:rPr>
              <w:t xml:space="preserve">владеть способами защиты населения от чрезвычайных ситуаций природного и </w:t>
            </w:r>
            <w:r w:rsidRPr="00F870A7">
              <w:rPr>
                <w:rFonts w:ascii="Times New Roman" w:hAnsi="Times New Roman" w:cs="Times New Roman"/>
                <w:sz w:val="24"/>
                <w:szCs w:val="24"/>
              </w:rPr>
              <w:lastRenderedPageBreak/>
              <w:t>техногенного характера;</w:t>
            </w:r>
          </w:p>
          <w:p w:rsidR="004F0E15" w:rsidRPr="00F870A7" w:rsidRDefault="004F0E15" w:rsidP="00C93336">
            <w:pPr>
              <w:numPr>
                <w:ilvl w:val="0"/>
                <w:numId w:val="1"/>
              </w:numPr>
              <w:tabs>
                <w:tab w:val="clear" w:pos="567"/>
                <w:tab w:val="num" w:pos="296"/>
                <w:tab w:val="num" w:pos="720"/>
              </w:tabs>
              <w:spacing w:before="60"/>
              <w:jc w:val="both"/>
              <w:rPr>
                <w:rFonts w:ascii="Times New Roman" w:hAnsi="Times New Roman" w:cs="Times New Roman"/>
                <w:sz w:val="24"/>
                <w:szCs w:val="24"/>
              </w:rPr>
            </w:pPr>
            <w:r w:rsidRPr="00F870A7">
              <w:rPr>
                <w:rFonts w:ascii="Times New Roman" w:hAnsi="Times New Roman" w:cs="Times New Roman"/>
                <w:sz w:val="24"/>
                <w:szCs w:val="24"/>
              </w:rPr>
              <w:t>пользоваться средствами индивидуальной и коллективной защиты;</w:t>
            </w:r>
          </w:p>
          <w:p w:rsidR="004F0E15" w:rsidRPr="00F870A7" w:rsidRDefault="004F0E15" w:rsidP="00C93336">
            <w:pPr>
              <w:numPr>
                <w:ilvl w:val="0"/>
                <w:numId w:val="1"/>
              </w:numPr>
              <w:tabs>
                <w:tab w:val="clear" w:pos="567"/>
                <w:tab w:val="num" w:pos="296"/>
                <w:tab w:val="num" w:pos="720"/>
              </w:tabs>
              <w:spacing w:before="60"/>
              <w:jc w:val="both"/>
              <w:rPr>
                <w:rFonts w:ascii="Times New Roman" w:hAnsi="Times New Roman" w:cs="Times New Roman"/>
                <w:sz w:val="24"/>
                <w:szCs w:val="24"/>
              </w:rPr>
            </w:pPr>
            <w:r w:rsidRPr="00F870A7">
              <w:rPr>
                <w:rFonts w:ascii="Times New Roman" w:hAnsi="Times New Roman" w:cs="Times New Roman"/>
                <w:sz w:val="24"/>
                <w:szCs w:val="24"/>
              </w:rPr>
              <w:t>оценивать уровень своей подготовленности и осуществлять осознанное самоопределение по отношению к военной службе.</w:t>
            </w:r>
          </w:p>
          <w:p w:rsidR="004F0E15" w:rsidRPr="00F870A7" w:rsidRDefault="004F0E15" w:rsidP="00C93336">
            <w:pPr>
              <w:tabs>
                <w:tab w:val="num" w:pos="720"/>
              </w:tabs>
              <w:spacing w:before="60"/>
              <w:jc w:val="both"/>
              <w:rPr>
                <w:rFonts w:ascii="Times New Roman" w:hAnsi="Times New Roman" w:cs="Times New Roman"/>
                <w:sz w:val="24"/>
                <w:szCs w:val="24"/>
              </w:rPr>
            </w:pPr>
          </w:p>
          <w:p w:rsidR="004F0E15" w:rsidRPr="00F870A7" w:rsidRDefault="004F0E15" w:rsidP="00C93336">
            <w:pPr>
              <w:pStyle w:val="a6"/>
              <w:rPr>
                <w:rFonts w:ascii="Times New Roman" w:hAnsi="Times New Roman" w:cs="Times New Roman"/>
                <w:sz w:val="24"/>
                <w:szCs w:val="24"/>
              </w:rPr>
            </w:pPr>
          </w:p>
        </w:tc>
        <w:tc>
          <w:tcPr>
            <w:tcW w:w="3480" w:type="dxa"/>
            <w:tcBorders>
              <w:top w:val="single" w:sz="4" w:space="0" w:color="000000" w:themeColor="text1"/>
              <w:left w:val="single" w:sz="4" w:space="0" w:color="auto"/>
              <w:bottom w:val="single" w:sz="4" w:space="0" w:color="000000" w:themeColor="text1"/>
            </w:tcBorders>
          </w:tcPr>
          <w:p w:rsidR="004F0E15" w:rsidRPr="00F870A7" w:rsidRDefault="004F0E15" w:rsidP="00C93336">
            <w:pPr>
              <w:spacing w:before="240"/>
              <w:ind w:left="567"/>
              <w:jc w:val="both"/>
              <w:rPr>
                <w:rFonts w:ascii="Times New Roman" w:hAnsi="Times New Roman" w:cs="Times New Roman"/>
                <w:b/>
                <w:sz w:val="24"/>
                <w:szCs w:val="24"/>
              </w:rPr>
            </w:pPr>
            <w:r w:rsidRPr="00F870A7">
              <w:rPr>
                <w:rFonts w:ascii="Times New Roman" w:hAnsi="Times New Roman" w:cs="Times New Roman"/>
                <w:b/>
                <w:sz w:val="24"/>
                <w:szCs w:val="24"/>
              </w:rPr>
              <w:lastRenderedPageBreak/>
              <w:t xml:space="preserve">Использовать приобретенные знания и умения в практической деятельности и повседневной жизни </w:t>
            </w:r>
            <w:proofErr w:type="gramStart"/>
            <w:r w:rsidRPr="00F870A7">
              <w:rPr>
                <w:rFonts w:ascii="Times New Roman" w:hAnsi="Times New Roman" w:cs="Times New Roman"/>
                <w:b/>
                <w:sz w:val="24"/>
                <w:szCs w:val="24"/>
              </w:rPr>
              <w:lastRenderedPageBreak/>
              <w:t>для</w:t>
            </w:r>
            <w:proofErr w:type="gramEnd"/>
            <w:r w:rsidRPr="00F870A7">
              <w:rPr>
                <w:rFonts w:ascii="Times New Roman" w:hAnsi="Times New Roman" w:cs="Times New Roman"/>
                <w:b/>
                <w:sz w:val="24"/>
                <w:szCs w:val="24"/>
              </w:rPr>
              <w:t>:</w:t>
            </w:r>
          </w:p>
          <w:p w:rsidR="004F0E15" w:rsidRPr="00F870A7" w:rsidRDefault="004F0E15" w:rsidP="00C93336">
            <w:pPr>
              <w:numPr>
                <w:ilvl w:val="0"/>
                <w:numId w:val="1"/>
              </w:numPr>
              <w:tabs>
                <w:tab w:val="clear" w:pos="567"/>
                <w:tab w:val="num" w:pos="318"/>
                <w:tab w:val="num" w:pos="720"/>
              </w:tabs>
              <w:spacing w:before="60"/>
              <w:jc w:val="both"/>
              <w:rPr>
                <w:rFonts w:ascii="Times New Roman" w:hAnsi="Times New Roman" w:cs="Times New Roman"/>
                <w:sz w:val="24"/>
                <w:szCs w:val="24"/>
              </w:rPr>
            </w:pPr>
            <w:r w:rsidRPr="00F870A7">
              <w:rPr>
                <w:rFonts w:ascii="Times New Roman" w:hAnsi="Times New Roman" w:cs="Times New Roman"/>
                <w:sz w:val="24"/>
                <w:szCs w:val="24"/>
              </w:rPr>
              <w:t>ведения здорового образа жизни;</w:t>
            </w:r>
          </w:p>
          <w:p w:rsidR="004F0E15" w:rsidRPr="00F870A7" w:rsidRDefault="004F0E15" w:rsidP="00C93336">
            <w:pPr>
              <w:numPr>
                <w:ilvl w:val="0"/>
                <w:numId w:val="1"/>
              </w:numPr>
              <w:tabs>
                <w:tab w:val="clear" w:pos="567"/>
                <w:tab w:val="num" w:pos="318"/>
              </w:tabs>
              <w:spacing w:before="60"/>
              <w:jc w:val="both"/>
              <w:rPr>
                <w:rFonts w:ascii="Times New Roman" w:hAnsi="Times New Roman" w:cs="Times New Roman"/>
                <w:sz w:val="24"/>
                <w:szCs w:val="24"/>
              </w:rPr>
            </w:pPr>
            <w:r w:rsidRPr="00F870A7">
              <w:rPr>
                <w:rFonts w:ascii="Times New Roman" w:hAnsi="Times New Roman" w:cs="Times New Roman"/>
                <w:sz w:val="24"/>
                <w:szCs w:val="24"/>
              </w:rPr>
              <w:t>оказания первой медицинской помощи;</w:t>
            </w:r>
          </w:p>
          <w:p w:rsidR="004F0E15" w:rsidRPr="00F870A7" w:rsidRDefault="004F0E15" w:rsidP="00C93336">
            <w:pPr>
              <w:numPr>
                <w:ilvl w:val="0"/>
                <w:numId w:val="1"/>
              </w:numPr>
              <w:tabs>
                <w:tab w:val="clear" w:pos="567"/>
                <w:tab w:val="num" w:pos="318"/>
              </w:tabs>
              <w:spacing w:before="60"/>
              <w:jc w:val="both"/>
              <w:rPr>
                <w:rFonts w:ascii="Times New Roman" w:hAnsi="Times New Roman" w:cs="Times New Roman"/>
                <w:sz w:val="24"/>
                <w:szCs w:val="24"/>
              </w:rPr>
            </w:pPr>
            <w:r w:rsidRPr="00F870A7">
              <w:rPr>
                <w:rFonts w:ascii="Times New Roman" w:hAnsi="Times New Roman" w:cs="Times New Roman"/>
                <w:sz w:val="24"/>
                <w:szCs w:val="24"/>
              </w:rPr>
              <w:t>развития в себе духовных и физических качеств, необходимых для военной службы;</w:t>
            </w:r>
          </w:p>
          <w:p w:rsidR="004F0E15" w:rsidRPr="00F870A7" w:rsidRDefault="004F0E15" w:rsidP="00C93336">
            <w:pPr>
              <w:numPr>
                <w:ilvl w:val="0"/>
                <w:numId w:val="1"/>
              </w:numPr>
              <w:tabs>
                <w:tab w:val="clear" w:pos="567"/>
                <w:tab w:val="num" w:pos="318"/>
              </w:tabs>
              <w:spacing w:before="60"/>
              <w:jc w:val="both"/>
              <w:rPr>
                <w:rFonts w:ascii="Times New Roman" w:hAnsi="Times New Roman" w:cs="Times New Roman"/>
                <w:sz w:val="24"/>
                <w:szCs w:val="24"/>
              </w:rPr>
            </w:pPr>
            <w:r w:rsidRPr="00F870A7">
              <w:rPr>
                <w:rFonts w:ascii="Times New Roman" w:hAnsi="Times New Roman" w:cs="Times New Roman"/>
                <w:sz w:val="24"/>
                <w:szCs w:val="24"/>
              </w:rPr>
              <w:t>вызова (обращения за помощью) в случае необходимости в соответствующие службы экстренной помощи.</w:t>
            </w:r>
          </w:p>
          <w:p w:rsidR="004F0E15" w:rsidRPr="00F870A7" w:rsidRDefault="004F0E15" w:rsidP="00C93336">
            <w:pPr>
              <w:pStyle w:val="a6"/>
              <w:rPr>
                <w:rFonts w:ascii="Times New Roman" w:hAnsi="Times New Roman" w:cs="Times New Roman"/>
                <w:sz w:val="24"/>
                <w:szCs w:val="24"/>
              </w:rPr>
            </w:pPr>
          </w:p>
        </w:tc>
      </w:tr>
      <w:tr w:rsidR="004F0E15" w:rsidRPr="00F870A7" w:rsidTr="00C93336">
        <w:tc>
          <w:tcPr>
            <w:tcW w:w="1668" w:type="dxa"/>
            <w:tcBorders>
              <w:top w:val="single" w:sz="4" w:space="0" w:color="000000" w:themeColor="text1"/>
            </w:tcBorders>
          </w:tcPr>
          <w:p w:rsidR="004F0E15" w:rsidRPr="00DE413B" w:rsidRDefault="004F0E15" w:rsidP="00C93336">
            <w:pPr>
              <w:pStyle w:val="a6"/>
              <w:rPr>
                <w:rFonts w:ascii="Times New Roman" w:hAnsi="Times New Roman" w:cs="Times New Roman"/>
                <w:sz w:val="24"/>
                <w:szCs w:val="24"/>
              </w:rPr>
            </w:pPr>
            <w:r w:rsidRPr="00DE413B">
              <w:rPr>
                <w:rFonts w:ascii="Times New Roman" w:hAnsi="Times New Roman" w:cs="Times New Roman"/>
                <w:sz w:val="24"/>
                <w:szCs w:val="24"/>
              </w:rPr>
              <w:lastRenderedPageBreak/>
              <w:t>Технология</w:t>
            </w:r>
          </w:p>
          <w:p w:rsidR="004F0E15" w:rsidRPr="00DE413B" w:rsidRDefault="004F0E15" w:rsidP="00C93336">
            <w:pPr>
              <w:pStyle w:val="a6"/>
              <w:rPr>
                <w:rFonts w:ascii="Times New Roman" w:hAnsi="Times New Roman" w:cs="Times New Roman"/>
                <w:sz w:val="24"/>
                <w:szCs w:val="24"/>
              </w:rPr>
            </w:pPr>
          </w:p>
        </w:tc>
        <w:tc>
          <w:tcPr>
            <w:tcW w:w="3260" w:type="dxa"/>
            <w:tcBorders>
              <w:top w:val="single" w:sz="4" w:space="0" w:color="000000" w:themeColor="text1"/>
            </w:tcBorders>
          </w:tcPr>
          <w:p w:rsidR="004F0E15" w:rsidRPr="00DE413B" w:rsidRDefault="004F0E15" w:rsidP="00C93336">
            <w:pPr>
              <w:shd w:val="clear" w:color="auto" w:fill="FFFFFF"/>
              <w:spacing w:before="5"/>
              <w:ind w:left="38" w:right="24" w:firstLine="562"/>
              <w:rPr>
                <w:rFonts w:ascii="Times New Roman" w:hAnsi="Times New Roman" w:cs="Times New Roman"/>
                <w:sz w:val="24"/>
                <w:szCs w:val="24"/>
              </w:rPr>
            </w:pPr>
            <w:r w:rsidRPr="00DE413B">
              <w:rPr>
                <w:rFonts w:ascii="Times New Roman" w:hAnsi="Times New Roman" w:cs="Times New Roman"/>
                <w:sz w:val="24"/>
                <w:szCs w:val="24"/>
              </w:rPr>
              <w:t xml:space="preserve">Приоритетными видами </w:t>
            </w:r>
            <w:proofErr w:type="spellStart"/>
            <w:r w:rsidRPr="00DE413B">
              <w:rPr>
                <w:rFonts w:ascii="Times New Roman" w:hAnsi="Times New Roman" w:cs="Times New Roman"/>
                <w:sz w:val="24"/>
                <w:szCs w:val="24"/>
              </w:rPr>
              <w:t>общеучебной</w:t>
            </w:r>
            <w:proofErr w:type="spellEnd"/>
            <w:r w:rsidRPr="00DE413B">
              <w:rPr>
                <w:rFonts w:ascii="Times New Roman" w:hAnsi="Times New Roman" w:cs="Times New Roman"/>
                <w:sz w:val="24"/>
                <w:szCs w:val="24"/>
              </w:rPr>
              <w:t xml:space="preserve"> деятельности для всех направлений образовательной области «Технология»</w:t>
            </w:r>
            <w:r>
              <w:rPr>
                <w:rFonts w:ascii="Times New Roman" w:hAnsi="Times New Roman" w:cs="Times New Roman"/>
                <w:sz w:val="24"/>
                <w:szCs w:val="24"/>
              </w:rPr>
              <w:t xml:space="preserve"> (организация быта)</w:t>
            </w:r>
            <w:r w:rsidRPr="00DE413B">
              <w:rPr>
                <w:rFonts w:ascii="Times New Roman" w:hAnsi="Times New Roman" w:cs="Times New Roman"/>
                <w:sz w:val="24"/>
                <w:szCs w:val="24"/>
              </w:rPr>
              <w:t xml:space="preserve"> на этапе среднего общего образования являются:</w:t>
            </w:r>
          </w:p>
          <w:p w:rsidR="004F0E15" w:rsidRPr="00DE413B" w:rsidRDefault="004F0E15" w:rsidP="00C93336">
            <w:pPr>
              <w:ind w:right="-5" w:firstLine="851"/>
              <w:rPr>
                <w:rFonts w:ascii="Times New Roman" w:hAnsi="Times New Roman" w:cs="Times New Roman"/>
                <w:sz w:val="24"/>
                <w:szCs w:val="24"/>
              </w:rPr>
            </w:pPr>
            <w:proofErr w:type="spellStart"/>
            <w:r w:rsidRPr="00DE413B">
              <w:rPr>
                <w:rFonts w:ascii="Times New Roman" w:hAnsi="Times New Roman" w:cs="Times New Roman"/>
                <w:sz w:val="24"/>
                <w:szCs w:val="24"/>
              </w:rPr>
              <w:t>Ресоциализация</w:t>
            </w:r>
            <w:proofErr w:type="spellEnd"/>
            <w:r w:rsidRPr="00DE413B">
              <w:rPr>
                <w:rFonts w:ascii="Times New Roman" w:hAnsi="Times New Roman" w:cs="Times New Roman"/>
                <w:sz w:val="24"/>
                <w:szCs w:val="24"/>
              </w:rPr>
              <w:t xml:space="preserve"> несовершеннолетних осужденных после освобождения. 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w:t>
            </w:r>
            <w:r w:rsidRPr="00DE413B">
              <w:rPr>
                <w:rFonts w:ascii="Times New Roman" w:hAnsi="Times New Roman" w:cs="Times New Roman"/>
                <w:sz w:val="24"/>
                <w:szCs w:val="24"/>
              </w:rPr>
              <w:lastRenderedPageBreak/>
              <w:t>деятельности.</w:t>
            </w:r>
          </w:p>
          <w:p w:rsidR="004F0E15" w:rsidRPr="00DE413B" w:rsidRDefault="004F0E15" w:rsidP="00C93336">
            <w:pPr>
              <w:ind w:right="-5"/>
              <w:rPr>
                <w:rFonts w:ascii="Times New Roman" w:hAnsi="Times New Roman" w:cs="Times New Roman"/>
                <w:sz w:val="24"/>
                <w:szCs w:val="24"/>
              </w:rPr>
            </w:pPr>
            <w:r w:rsidRPr="00DE413B">
              <w:rPr>
                <w:rFonts w:ascii="Times New Roman" w:hAnsi="Times New Roman" w:cs="Times New Roman"/>
                <w:sz w:val="24"/>
                <w:szCs w:val="24"/>
              </w:rPr>
              <w:t>Выбор и использование средств коммуникации.</w:t>
            </w:r>
          </w:p>
          <w:p w:rsidR="004F0E15" w:rsidRPr="00DE413B" w:rsidRDefault="004F0E15" w:rsidP="00C93336">
            <w:pPr>
              <w:ind w:right="-5" w:firstLine="851"/>
              <w:rPr>
                <w:rFonts w:ascii="Times New Roman" w:hAnsi="Times New Roman" w:cs="Times New Roman"/>
                <w:sz w:val="24"/>
                <w:szCs w:val="24"/>
              </w:rPr>
            </w:pPr>
            <w:r w:rsidRPr="00DE413B">
              <w:rPr>
                <w:rFonts w:ascii="Times New Roman" w:hAnsi="Times New Roman" w:cs="Times New Roman"/>
                <w:sz w:val="24"/>
                <w:szCs w:val="24"/>
              </w:rPr>
              <w:t>Использование для решения познавательных и коммуникативных задач различных источников информации, включая Интернет-ресурсы и другие базы данных.</w:t>
            </w:r>
          </w:p>
          <w:p w:rsidR="004F0E15" w:rsidRPr="00DE413B" w:rsidRDefault="004F0E15" w:rsidP="00C93336">
            <w:pPr>
              <w:ind w:right="-5" w:firstLine="851"/>
              <w:rPr>
                <w:rFonts w:ascii="Times New Roman" w:hAnsi="Times New Roman" w:cs="Times New Roman"/>
                <w:sz w:val="24"/>
                <w:szCs w:val="24"/>
              </w:rPr>
            </w:pPr>
            <w:r w:rsidRPr="00DE413B">
              <w:rPr>
                <w:rFonts w:ascii="Times New Roman" w:hAnsi="Times New Roman" w:cs="Times New Roman"/>
                <w:sz w:val="24"/>
                <w:szCs w:val="24"/>
              </w:rPr>
              <w:t xml:space="preserve">Владение умениями совместной деятельности: согласование и координация деятельности с другими ее участниками; объективное оценивание </w:t>
            </w:r>
            <w:proofErr w:type="spellStart"/>
            <w:r w:rsidRPr="00DE413B">
              <w:rPr>
                <w:rFonts w:ascii="Times New Roman" w:hAnsi="Times New Roman" w:cs="Times New Roman"/>
                <w:sz w:val="24"/>
                <w:szCs w:val="24"/>
              </w:rPr>
              <w:t>свого</w:t>
            </w:r>
            <w:proofErr w:type="spellEnd"/>
            <w:r w:rsidRPr="00DE413B">
              <w:rPr>
                <w:rFonts w:ascii="Times New Roman" w:hAnsi="Times New Roman" w:cs="Times New Roman"/>
                <w:sz w:val="24"/>
                <w:szCs w:val="24"/>
              </w:rPr>
              <w:t xml:space="preserve"> вклада в решение общих задач коллектива. </w:t>
            </w:r>
          </w:p>
          <w:p w:rsidR="004F0E15" w:rsidRPr="00DE413B" w:rsidRDefault="004F0E15" w:rsidP="00C93336">
            <w:pPr>
              <w:ind w:right="-5" w:firstLine="851"/>
              <w:rPr>
                <w:rFonts w:ascii="Times New Roman" w:hAnsi="Times New Roman" w:cs="Times New Roman"/>
                <w:sz w:val="24"/>
                <w:szCs w:val="24"/>
              </w:rPr>
            </w:pPr>
            <w:r w:rsidRPr="00DE413B">
              <w:rPr>
                <w:rFonts w:ascii="Times New Roman" w:hAnsi="Times New Roman" w:cs="Times New Roman"/>
                <w:sz w:val="24"/>
                <w:szCs w:val="24"/>
              </w:rPr>
              <w:t>Оценивание своей деятельности с точки зрения нравственных, правовых норм, эстетических ценностей.</w:t>
            </w:r>
          </w:p>
        </w:tc>
        <w:tc>
          <w:tcPr>
            <w:tcW w:w="3544" w:type="dxa"/>
            <w:tcBorders>
              <w:top w:val="single" w:sz="4" w:space="0" w:color="000000" w:themeColor="text1"/>
              <w:right w:val="single" w:sz="4" w:space="0" w:color="auto"/>
            </w:tcBorders>
          </w:tcPr>
          <w:p w:rsidR="004F0E15" w:rsidRPr="00DE413B" w:rsidRDefault="004F0E15" w:rsidP="00C93336">
            <w:pPr>
              <w:spacing w:before="120"/>
              <w:ind w:firstLine="567"/>
              <w:jc w:val="both"/>
              <w:rPr>
                <w:rFonts w:ascii="Times New Roman" w:hAnsi="Times New Roman" w:cs="Times New Roman"/>
                <w:b/>
                <w:sz w:val="24"/>
                <w:szCs w:val="24"/>
              </w:rPr>
            </w:pPr>
            <w:r w:rsidRPr="00DE413B">
              <w:rPr>
                <w:rFonts w:ascii="Times New Roman" w:hAnsi="Times New Roman" w:cs="Times New Roman"/>
                <w:b/>
                <w:sz w:val="24"/>
                <w:szCs w:val="24"/>
              </w:rPr>
              <w:lastRenderedPageBreak/>
              <w:t>Знать/понимать</w:t>
            </w:r>
          </w:p>
          <w:p w:rsidR="004F0E15" w:rsidRPr="00DE413B" w:rsidRDefault="004F0E15" w:rsidP="00C93336">
            <w:pPr>
              <w:spacing w:before="60"/>
              <w:jc w:val="both"/>
              <w:rPr>
                <w:rFonts w:ascii="Times New Roman" w:hAnsi="Times New Roman" w:cs="Times New Roman"/>
                <w:sz w:val="24"/>
                <w:szCs w:val="24"/>
              </w:rPr>
            </w:pPr>
            <w:r w:rsidRPr="00DE413B">
              <w:rPr>
                <w:rFonts w:ascii="Times New Roman" w:hAnsi="Times New Roman" w:cs="Times New Roman"/>
                <w:sz w:val="24"/>
                <w:szCs w:val="24"/>
              </w:rPr>
              <w:t>влияние технологий на общественное развитие; составляющие современного производства товаров или услуг; способы снижения негативного влияния производства на окружающую среду: способы организации труда, индивидуальной и коллективной работы; основные этапы проектной деятельности; источники получения информации о путях получения профессионального образования и трудоустройства.</w:t>
            </w:r>
          </w:p>
          <w:p w:rsidR="004F0E15" w:rsidRPr="00DE413B" w:rsidRDefault="004F0E15" w:rsidP="00C93336">
            <w:pPr>
              <w:spacing w:before="120"/>
              <w:ind w:firstLine="567"/>
              <w:jc w:val="both"/>
              <w:rPr>
                <w:rFonts w:ascii="Times New Roman" w:hAnsi="Times New Roman" w:cs="Times New Roman"/>
                <w:sz w:val="24"/>
                <w:szCs w:val="24"/>
              </w:rPr>
            </w:pPr>
          </w:p>
        </w:tc>
        <w:tc>
          <w:tcPr>
            <w:tcW w:w="3543" w:type="dxa"/>
            <w:tcBorders>
              <w:top w:val="single" w:sz="4" w:space="0" w:color="000000" w:themeColor="text1"/>
              <w:left w:val="single" w:sz="4" w:space="0" w:color="auto"/>
              <w:right w:val="single" w:sz="4" w:space="0" w:color="auto"/>
            </w:tcBorders>
          </w:tcPr>
          <w:p w:rsidR="004F0E15" w:rsidRPr="00DE413B" w:rsidRDefault="004F0E15" w:rsidP="00C93336">
            <w:pPr>
              <w:spacing w:before="120"/>
              <w:ind w:firstLine="567"/>
              <w:jc w:val="both"/>
              <w:rPr>
                <w:rFonts w:ascii="Times New Roman" w:hAnsi="Times New Roman" w:cs="Times New Roman"/>
                <w:b/>
                <w:sz w:val="24"/>
                <w:szCs w:val="24"/>
              </w:rPr>
            </w:pPr>
            <w:r w:rsidRPr="00DE413B">
              <w:rPr>
                <w:rFonts w:ascii="Times New Roman" w:hAnsi="Times New Roman" w:cs="Times New Roman"/>
                <w:b/>
                <w:sz w:val="24"/>
                <w:szCs w:val="24"/>
              </w:rPr>
              <w:t>Уметь</w:t>
            </w:r>
          </w:p>
          <w:p w:rsidR="004F0E15" w:rsidRPr="00DE413B" w:rsidRDefault="004F0E15" w:rsidP="00C93336">
            <w:pPr>
              <w:pStyle w:val="a6"/>
              <w:rPr>
                <w:rFonts w:ascii="Times New Roman" w:hAnsi="Times New Roman" w:cs="Times New Roman"/>
                <w:sz w:val="24"/>
                <w:szCs w:val="24"/>
              </w:rPr>
            </w:pPr>
            <w:proofErr w:type="gramStart"/>
            <w:r w:rsidRPr="00DE413B">
              <w:rPr>
                <w:rFonts w:ascii="Times New Roman" w:eastAsia="Calibri" w:hAnsi="Times New Roman" w:cs="Times New Roman"/>
                <w:sz w:val="24"/>
                <w:szCs w:val="24"/>
              </w:rPr>
              <w:t>оценивать потребительские качества товаров и услуг; составлять планы деятельности по изготовлению и реализации продукта труда; использовать в технологической деятельности методы решения творческих задач; проектировать</w:t>
            </w:r>
            <w:r w:rsidRPr="00DE413B">
              <w:rPr>
                <w:rFonts w:ascii="Times New Roman" w:eastAsia="Calibri" w:hAnsi="Times New Roman" w:cs="Times New Roman"/>
                <w:spacing w:val="-10"/>
                <w:sz w:val="24"/>
                <w:szCs w:val="24"/>
              </w:rPr>
              <w:t xml:space="preserve"> материальный объект или услугу</w:t>
            </w:r>
            <w:r w:rsidRPr="00DE413B">
              <w:rPr>
                <w:rFonts w:ascii="Times New Roman" w:eastAsia="Calibri" w:hAnsi="Times New Roman" w:cs="Times New Roman"/>
                <w:sz w:val="24"/>
                <w:szCs w:val="24"/>
              </w:rPr>
              <w:t xml:space="preserve">; оформлять процесс и результаты проектной деятельности; выбирать средства и методы реализации проекта; выполнять изученные технологические операции; планировать возможное продвижение </w:t>
            </w:r>
            <w:r w:rsidRPr="00DE413B">
              <w:rPr>
                <w:rFonts w:ascii="Times New Roman" w:eastAsia="Calibri" w:hAnsi="Times New Roman" w:cs="Times New Roman"/>
                <w:spacing w:val="-10"/>
                <w:sz w:val="24"/>
                <w:szCs w:val="24"/>
              </w:rPr>
              <w:t>материального объекта или услуги на рынке товаров и услуг</w:t>
            </w:r>
            <w:r w:rsidRPr="00DE413B">
              <w:rPr>
                <w:rFonts w:ascii="Times New Roman" w:eastAsia="Calibri" w:hAnsi="Times New Roman" w:cs="Times New Roman"/>
                <w:sz w:val="24"/>
                <w:szCs w:val="24"/>
              </w:rPr>
              <w:t>;</w:t>
            </w:r>
            <w:proofErr w:type="gramEnd"/>
            <w:r w:rsidRPr="00DE413B">
              <w:rPr>
                <w:rFonts w:ascii="Times New Roman" w:eastAsia="Calibri" w:hAnsi="Times New Roman" w:cs="Times New Roman"/>
                <w:sz w:val="24"/>
                <w:szCs w:val="24"/>
              </w:rPr>
              <w:t xml:space="preserve"> уточнять и корректировать </w:t>
            </w:r>
            <w:r w:rsidRPr="00DE413B">
              <w:rPr>
                <w:rFonts w:ascii="Times New Roman" w:eastAsia="Calibri" w:hAnsi="Times New Roman" w:cs="Times New Roman"/>
                <w:sz w:val="24"/>
                <w:szCs w:val="24"/>
              </w:rPr>
              <w:lastRenderedPageBreak/>
              <w:t>профессиональные намерения</w:t>
            </w:r>
          </w:p>
        </w:tc>
        <w:tc>
          <w:tcPr>
            <w:tcW w:w="3480" w:type="dxa"/>
            <w:tcBorders>
              <w:top w:val="single" w:sz="4" w:space="0" w:color="000000" w:themeColor="text1"/>
              <w:left w:val="single" w:sz="4" w:space="0" w:color="auto"/>
            </w:tcBorders>
          </w:tcPr>
          <w:p w:rsidR="004F0E15" w:rsidRPr="00DE413B" w:rsidRDefault="004F0E15" w:rsidP="00C93336">
            <w:pPr>
              <w:spacing w:before="120"/>
              <w:ind w:left="567"/>
              <w:jc w:val="both"/>
              <w:rPr>
                <w:rFonts w:ascii="Times New Roman" w:hAnsi="Times New Roman" w:cs="Times New Roman"/>
                <w:b/>
                <w:sz w:val="24"/>
                <w:szCs w:val="24"/>
              </w:rPr>
            </w:pPr>
            <w:r w:rsidRPr="00DE413B">
              <w:rPr>
                <w:rFonts w:ascii="Times New Roman" w:hAnsi="Times New Roman" w:cs="Times New Roman"/>
                <w:b/>
                <w:sz w:val="24"/>
                <w:szCs w:val="24"/>
              </w:rPr>
              <w:lastRenderedPageBreak/>
              <w:t xml:space="preserve">Использовать полученные знания и умения в выбранной области деятельности </w:t>
            </w:r>
            <w:proofErr w:type="gramStart"/>
            <w:r w:rsidRPr="00DE413B">
              <w:rPr>
                <w:rFonts w:ascii="Times New Roman" w:hAnsi="Times New Roman" w:cs="Times New Roman"/>
                <w:sz w:val="24"/>
                <w:szCs w:val="24"/>
              </w:rPr>
              <w:t>для</w:t>
            </w:r>
            <w:proofErr w:type="gramEnd"/>
          </w:p>
          <w:p w:rsidR="004F0E15" w:rsidRPr="00DE413B" w:rsidRDefault="004F0E15" w:rsidP="00C93336">
            <w:pPr>
              <w:jc w:val="both"/>
              <w:rPr>
                <w:rFonts w:ascii="Times New Roman" w:hAnsi="Times New Roman" w:cs="Times New Roman"/>
                <w:sz w:val="24"/>
                <w:szCs w:val="24"/>
              </w:rPr>
            </w:pPr>
            <w:r w:rsidRPr="00DE413B">
              <w:rPr>
                <w:rFonts w:ascii="Times New Roman" w:hAnsi="Times New Roman" w:cs="Times New Roman"/>
                <w:sz w:val="24"/>
                <w:szCs w:val="24"/>
              </w:rPr>
              <w:t>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 решения практических задач в выбранном направлении технологической подготовки.</w:t>
            </w:r>
          </w:p>
          <w:p w:rsidR="004F0E15" w:rsidRPr="00DE413B" w:rsidRDefault="004F0E15" w:rsidP="00C93336">
            <w:pPr>
              <w:shd w:val="clear" w:color="auto" w:fill="FFFFFF"/>
              <w:ind w:firstLine="540"/>
              <w:jc w:val="both"/>
              <w:rPr>
                <w:rFonts w:ascii="Times New Roman" w:hAnsi="Times New Roman" w:cs="Times New Roman"/>
                <w:sz w:val="24"/>
                <w:szCs w:val="24"/>
              </w:rPr>
            </w:pPr>
          </w:p>
          <w:p w:rsidR="004F0E15" w:rsidRPr="00DE413B" w:rsidRDefault="004F0E15" w:rsidP="00C93336">
            <w:pPr>
              <w:pStyle w:val="a6"/>
              <w:rPr>
                <w:rFonts w:ascii="Times New Roman" w:hAnsi="Times New Roman" w:cs="Times New Roman"/>
                <w:sz w:val="24"/>
                <w:szCs w:val="24"/>
              </w:rPr>
            </w:pPr>
          </w:p>
        </w:tc>
      </w:tr>
    </w:tbl>
    <w:p w:rsidR="004F0E15" w:rsidRPr="00F870A7" w:rsidRDefault="004F0E15" w:rsidP="004F0E15">
      <w:pPr>
        <w:jc w:val="both"/>
        <w:rPr>
          <w:rFonts w:ascii="Times New Roman" w:hAnsi="Times New Roman" w:cs="Times New Roman"/>
          <w:sz w:val="24"/>
          <w:szCs w:val="24"/>
        </w:rPr>
      </w:pPr>
    </w:p>
    <w:tbl>
      <w:tblPr>
        <w:tblW w:w="15466" w:type="dxa"/>
        <w:shd w:val="clear" w:color="auto" w:fill="FFFFFF"/>
        <w:tblCellMar>
          <w:top w:w="15" w:type="dxa"/>
          <w:left w:w="15" w:type="dxa"/>
          <w:bottom w:w="15" w:type="dxa"/>
          <w:right w:w="15" w:type="dxa"/>
        </w:tblCellMar>
        <w:tblLook w:val="04A0"/>
      </w:tblPr>
      <w:tblGrid>
        <w:gridCol w:w="15466"/>
      </w:tblGrid>
      <w:tr w:rsidR="004F0E15" w:rsidRPr="00E84DB9" w:rsidTr="003049A4">
        <w:tc>
          <w:tcPr>
            <w:tcW w:w="15466" w:type="dxa"/>
            <w:shd w:val="clear" w:color="auto" w:fill="FFFFFF"/>
            <w:hideMark/>
          </w:tcPr>
          <w:p w:rsidR="00740560" w:rsidRDefault="00740560" w:rsidP="003049A4">
            <w:pPr>
              <w:spacing w:after="0" w:line="285" w:lineRule="atLeast"/>
              <w:jc w:val="center"/>
              <w:rPr>
                <w:rFonts w:ascii="Times New Roman" w:eastAsia="Times New Roman" w:hAnsi="Times New Roman" w:cs="Times New Roman"/>
                <w:b/>
                <w:bCs/>
                <w:color w:val="515756"/>
                <w:sz w:val="28"/>
                <w:szCs w:val="28"/>
                <w:lang w:eastAsia="ru-RU"/>
              </w:rPr>
            </w:pPr>
          </w:p>
          <w:p w:rsidR="004F0E15" w:rsidRDefault="004F0E15" w:rsidP="003049A4">
            <w:pPr>
              <w:spacing w:after="0" w:line="285" w:lineRule="atLeast"/>
              <w:jc w:val="center"/>
              <w:rPr>
                <w:rFonts w:ascii="Times New Roman" w:eastAsia="Times New Roman" w:hAnsi="Times New Roman" w:cs="Times New Roman"/>
                <w:b/>
                <w:bCs/>
                <w:color w:val="515756"/>
                <w:sz w:val="28"/>
                <w:szCs w:val="28"/>
                <w:lang w:eastAsia="ru-RU"/>
              </w:rPr>
            </w:pPr>
            <w:r w:rsidRPr="00E84DB9">
              <w:rPr>
                <w:rFonts w:ascii="Times New Roman" w:eastAsia="Times New Roman" w:hAnsi="Times New Roman" w:cs="Times New Roman"/>
                <w:b/>
                <w:bCs/>
                <w:color w:val="515756"/>
                <w:sz w:val="28"/>
                <w:szCs w:val="28"/>
                <w:lang w:eastAsia="ru-RU"/>
              </w:rPr>
              <w:t>Организация промежуточной аттестации</w:t>
            </w:r>
          </w:p>
          <w:p w:rsidR="004F0E15" w:rsidRPr="00E84DB9" w:rsidRDefault="004F0E15" w:rsidP="003049A4">
            <w:pPr>
              <w:spacing w:after="0" w:line="285" w:lineRule="atLeast"/>
              <w:jc w:val="center"/>
              <w:rPr>
                <w:rFonts w:ascii="Times New Roman" w:eastAsia="Times New Roman" w:hAnsi="Times New Roman" w:cs="Times New Roman"/>
                <w:color w:val="515756"/>
                <w:sz w:val="28"/>
                <w:szCs w:val="28"/>
                <w:lang w:eastAsia="ru-RU"/>
              </w:rPr>
            </w:pPr>
          </w:p>
          <w:p w:rsidR="004F0E15" w:rsidRPr="00E84DB9" w:rsidRDefault="004F0E15" w:rsidP="003049A4">
            <w:pPr>
              <w:spacing w:after="0" w:line="285" w:lineRule="atLeast"/>
              <w:jc w:val="both"/>
              <w:rPr>
                <w:rFonts w:ascii="Times New Roman" w:eastAsia="Times New Roman" w:hAnsi="Times New Roman" w:cs="Times New Roman"/>
                <w:color w:val="515756"/>
                <w:sz w:val="28"/>
                <w:szCs w:val="28"/>
                <w:lang w:eastAsia="ru-RU"/>
              </w:rPr>
            </w:pPr>
            <w:proofErr w:type="gramStart"/>
            <w:r>
              <w:rPr>
                <w:rFonts w:ascii="Times New Roman" w:eastAsia="Times New Roman" w:hAnsi="Times New Roman" w:cs="Times New Roman"/>
                <w:color w:val="515756"/>
                <w:sz w:val="28"/>
                <w:szCs w:val="28"/>
                <w:lang w:eastAsia="ru-RU"/>
              </w:rPr>
              <w:t xml:space="preserve">- </w:t>
            </w:r>
            <w:r w:rsidRPr="00E84DB9">
              <w:rPr>
                <w:rFonts w:ascii="Times New Roman" w:eastAsia="Times New Roman" w:hAnsi="Times New Roman" w:cs="Times New Roman"/>
                <w:color w:val="515756"/>
                <w:sz w:val="28"/>
                <w:szCs w:val="28"/>
                <w:lang w:eastAsia="ru-RU"/>
              </w:rPr>
              <w:t>Промежуточ</w:t>
            </w:r>
            <w:r>
              <w:rPr>
                <w:rFonts w:ascii="Times New Roman" w:eastAsia="Times New Roman" w:hAnsi="Times New Roman" w:cs="Times New Roman"/>
                <w:color w:val="515756"/>
                <w:sz w:val="28"/>
                <w:szCs w:val="28"/>
                <w:lang w:eastAsia="ru-RU"/>
              </w:rPr>
              <w:t>ная  аттестация обучающихся в 1</w:t>
            </w:r>
            <w:r w:rsidRPr="00BB7F1A">
              <w:rPr>
                <w:rFonts w:ascii="Times New Roman" w:eastAsia="Times New Roman" w:hAnsi="Times New Roman" w:cs="Times New Roman"/>
                <w:color w:val="515756"/>
                <w:sz w:val="28"/>
                <w:szCs w:val="28"/>
                <w:lang w:eastAsia="ru-RU"/>
              </w:rPr>
              <w:t>0</w:t>
            </w:r>
            <w:r>
              <w:rPr>
                <w:rFonts w:ascii="Times New Roman" w:eastAsia="Times New Roman" w:hAnsi="Times New Roman" w:cs="Times New Roman"/>
                <w:color w:val="515756"/>
                <w:sz w:val="28"/>
                <w:szCs w:val="28"/>
                <w:lang w:eastAsia="ru-RU"/>
              </w:rPr>
              <w:t>,11 классов</w:t>
            </w:r>
            <w:r w:rsidRPr="00E84DB9">
              <w:rPr>
                <w:rFonts w:ascii="Times New Roman" w:eastAsia="Times New Roman" w:hAnsi="Times New Roman" w:cs="Times New Roman"/>
                <w:color w:val="515756"/>
                <w:sz w:val="28"/>
                <w:szCs w:val="28"/>
                <w:lang w:eastAsia="ru-RU"/>
              </w:rPr>
              <w:t xml:space="preserve"> осуществляется с</w:t>
            </w:r>
            <w:r w:rsidR="00740560">
              <w:rPr>
                <w:rFonts w:ascii="Times New Roman" w:eastAsia="Times New Roman" w:hAnsi="Times New Roman" w:cs="Times New Roman"/>
                <w:color w:val="515756"/>
                <w:sz w:val="28"/>
                <w:szCs w:val="28"/>
                <w:lang w:eastAsia="ru-RU"/>
              </w:rPr>
              <w:t>огласно Положению</w:t>
            </w:r>
            <w:r w:rsidRPr="00E84DB9">
              <w:rPr>
                <w:rFonts w:ascii="Times New Roman" w:eastAsia="Times New Roman" w:hAnsi="Times New Roman" w:cs="Times New Roman"/>
                <w:color w:val="515756"/>
                <w:sz w:val="28"/>
                <w:szCs w:val="28"/>
                <w:lang w:eastAsia="ru-RU"/>
              </w:rPr>
              <w:t xml:space="preserve"> о формах и порядке промежуточной аттестации обучающихся, рассмотренной на педагогическом совете школы и утвержденном директором ОУ.</w:t>
            </w:r>
            <w:proofErr w:type="gramEnd"/>
          </w:p>
          <w:p w:rsidR="004F0E15" w:rsidRPr="00E84DB9" w:rsidRDefault="004F0E15" w:rsidP="003049A4">
            <w:pPr>
              <w:spacing w:after="0" w:line="285" w:lineRule="atLeast"/>
              <w:jc w:val="both"/>
              <w:rPr>
                <w:rFonts w:ascii="Times New Roman" w:eastAsia="Times New Roman" w:hAnsi="Times New Roman" w:cs="Times New Roman"/>
                <w:color w:val="515756"/>
                <w:sz w:val="28"/>
                <w:szCs w:val="28"/>
                <w:lang w:eastAsia="ru-RU"/>
              </w:rPr>
            </w:pPr>
            <w:r>
              <w:rPr>
                <w:rFonts w:ascii="Times New Roman" w:eastAsia="Times New Roman" w:hAnsi="Times New Roman" w:cs="Times New Roman"/>
                <w:color w:val="515756"/>
                <w:sz w:val="28"/>
                <w:szCs w:val="28"/>
                <w:lang w:eastAsia="ru-RU"/>
              </w:rPr>
              <w:t xml:space="preserve">- </w:t>
            </w:r>
            <w:r w:rsidRPr="00E84DB9">
              <w:rPr>
                <w:rFonts w:ascii="Times New Roman" w:eastAsia="Times New Roman" w:hAnsi="Times New Roman" w:cs="Times New Roman"/>
                <w:color w:val="515756"/>
                <w:sz w:val="28"/>
                <w:szCs w:val="28"/>
                <w:lang w:eastAsia="ru-RU"/>
              </w:rPr>
              <w:t>Для учащихся 10</w:t>
            </w:r>
            <w:r>
              <w:rPr>
                <w:rFonts w:ascii="Times New Roman" w:eastAsia="Times New Roman" w:hAnsi="Times New Roman" w:cs="Times New Roman"/>
                <w:color w:val="515756"/>
                <w:sz w:val="28"/>
                <w:szCs w:val="28"/>
                <w:lang w:eastAsia="ru-RU"/>
              </w:rPr>
              <w:t>,11</w:t>
            </w:r>
            <w:r w:rsidRPr="00E84DB9">
              <w:rPr>
                <w:rFonts w:ascii="Times New Roman" w:eastAsia="Times New Roman" w:hAnsi="Times New Roman" w:cs="Times New Roman"/>
                <w:color w:val="515756"/>
                <w:sz w:val="28"/>
                <w:szCs w:val="28"/>
                <w:lang w:eastAsia="ru-RU"/>
              </w:rPr>
              <w:t xml:space="preserve"> классов проводятся </w:t>
            </w:r>
            <w:r w:rsidR="00C161F5">
              <w:rPr>
                <w:rFonts w:ascii="Times New Roman" w:eastAsia="Times New Roman" w:hAnsi="Times New Roman" w:cs="Times New Roman"/>
                <w:color w:val="515756"/>
                <w:sz w:val="28"/>
                <w:szCs w:val="28"/>
                <w:lang w:eastAsia="ru-RU"/>
              </w:rPr>
              <w:t xml:space="preserve"> </w:t>
            </w:r>
            <w:r w:rsidRPr="00E84DB9">
              <w:rPr>
                <w:rFonts w:ascii="Times New Roman" w:eastAsia="Times New Roman" w:hAnsi="Times New Roman" w:cs="Times New Roman"/>
                <w:color w:val="515756"/>
                <w:sz w:val="28"/>
                <w:szCs w:val="28"/>
                <w:lang w:eastAsia="ru-RU"/>
              </w:rPr>
              <w:t>контрольные или тестовые работы.</w:t>
            </w:r>
          </w:p>
          <w:p w:rsidR="004F0E15" w:rsidRPr="00E84DB9" w:rsidRDefault="00C161F5" w:rsidP="003049A4">
            <w:pPr>
              <w:spacing w:after="0" w:line="285" w:lineRule="atLeast"/>
              <w:jc w:val="both"/>
              <w:rPr>
                <w:rFonts w:ascii="Times New Roman" w:eastAsia="Times New Roman" w:hAnsi="Times New Roman" w:cs="Times New Roman"/>
                <w:color w:val="515756"/>
                <w:sz w:val="28"/>
                <w:szCs w:val="28"/>
                <w:lang w:eastAsia="ru-RU"/>
              </w:rPr>
            </w:pPr>
            <w:r>
              <w:rPr>
                <w:rFonts w:ascii="Times New Roman" w:eastAsia="Times New Roman" w:hAnsi="Times New Roman" w:cs="Times New Roman"/>
                <w:color w:val="515756"/>
                <w:sz w:val="28"/>
                <w:szCs w:val="28"/>
                <w:lang w:eastAsia="ru-RU"/>
              </w:rPr>
              <w:t xml:space="preserve"> </w:t>
            </w:r>
          </w:p>
          <w:p w:rsidR="004F0E15" w:rsidRPr="00E84DB9" w:rsidRDefault="004F0E15" w:rsidP="003049A4">
            <w:pPr>
              <w:spacing w:after="0" w:line="285" w:lineRule="atLeast"/>
              <w:jc w:val="both"/>
              <w:rPr>
                <w:rFonts w:ascii="Times New Roman" w:eastAsia="Times New Roman" w:hAnsi="Times New Roman" w:cs="Times New Roman"/>
                <w:color w:val="515756"/>
                <w:sz w:val="28"/>
                <w:szCs w:val="28"/>
                <w:lang w:eastAsia="ru-RU"/>
              </w:rPr>
            </w:pPr>
            <w:r>
              <w:rPr>
                <w:rFonts w:ascii="Times New Roman" w:eastAsia="Times New Roman" w:hAnsi="Times New Roman" w:cs="Times New Roman"/>
                <w:color w:val="515756"/>
                <w:sz w:val="28"/>
                <w:szCs w:val="28"/>
                <w:lang w:eastAsia="ru-RU"/>
              </w:rPr>
              <w:t xml:space="preserve">- </w:t>
            </w:r>
            <w:r w:rsidRPr="00E84DB9">
              <w:rPr>
                <w:rFonts w:ascii="Times New Roman" w:eastAsia="Times New Roman" w:hAnsi="Times New Roman" w:cs="Times New Roman"/>
                <w:color w:val="515756"/>
                <w:sz w:val="28"/>
                <w:szCs w:val="28"/>
                <w:lang w:eastAsia="ru-RU"/>
              </w:rPr>
              <w:t xml:space="preserve">Промежуточная аттестация по предмету проводится только при условии количественного и качественного выполнения </w:t>
            </w:r>
            <w:r w:rsidRPr="00E84DB9">
              <w:rPr>
                <w:rFonts w:ascii="Times New Roman" w:eastAsia="Times New Roman" w:hAnsi="Times New Roman" w:cs="Times New Roman"/>
                <w:color w:val="515756"/>
                <w:sz w:val="28"/>
                <w:szCs w:val="28"/>
                <w:lang w:eastAsia="ru-RU"/>
              </w:rPr>
              <w:lastRenderedPageBreak/>
              <w:t>учебной программы.</w:t>
            </w:r>
          </w:p>
          <w:p w:rsidR="004F0E15" w:rsidRDefault="004F0E15" w:rsidP="003049A4">
            <w:pPr>
              <w:spacing w:after="0" w:line="285" w:lineRule="atLeast"/>
              <w:jc w:val="center"/>
              <w:rPr>
                <w:rFonts w:ascii="Times New Roman" w:eastAsia="Times New Roman" w:hAnsi="Times New Roman" w:cs="Times New Roman"/>
                <w:b/>
                <w:bCs/>
                <w:color w:val="515756"/>
                <w:sz w:val="28"/>
                <w:szCs w:val="28"/>
                <w:lang w:eastAsia="ru-RU"/>
              </w:rPr>
            </w:pPr>
            <w:r w:rsidRPr="00E84DB9">
              <w:rPr>
                <w:rFonts w:ascii="Times New Roman" w:eastAsia="Times New Roman" w:hAnsi="Times New Roman" w:cs="Times New Roman"/>
                <w:b/>
                <w:bCs/>
                <w:color w:val="515756"/>
                <w:sz w:val="28"/>
                <w:szCs w:val="28"/>
                <w:lang w:eastAsia="ru-RU"/>
              </w:rPr>
              <w:t>Формы промежуточной аттестации</w:t>
            </w:r>
          </w:p>
          <w:p w:rsidR="00740560" w:rsidRPr="00E84DB9" w:rsidRDefault="00740560" w:rsidP="003049A4">
            <w:pPr>
              <w:spacing w:after="0" w:line="285" w:lineRule="atLeast"/>
              <w:jc w:val="center"/>
              <w:rPr>
                <w:rFonts w:ascii="Times New Roman" w:eastAsia="Times New Roman" w:hAnsi="Times New Roman" w:cs="Times New Roman"/>
                <w:color w:val="515756"/>
                <w:sz w:val="28"/>
                <w:szCs w:val="28"/>
                <w:lang w:eastAsia="ru-RU"/>
              </w:rPr>
            </w:pPr>
          </w:p>
          <w:p w:rsidR="004F0E15" w:rsidRPr="00E84DB9" w:rsidRDefault="004F0E15" w:rsidP="003049A4">
            <w:pPr>
              <w:spacing w:after="0" w:line="285" w:lineRule="atLeast"/>
              <w:jc w:val="both"/>
              <w:rPr>
                <w:rFonts w:ascii="Times New Roman" w:eastAsia="Times New Roman" w:hAnsi="Times New Roman" w:cs="Times New Roman"/>
                <w:color w:val="515756"/>
                <w:sz w:val="28"/>
                <w:szCs w:val="28"/>
                <w:lang w:eastAsia="ru-RU"/>
              </w:rPr>
            </w:pPr>
            <w:r>
              <w:rPr>
                <w:rFonts w:ascii="Times New Roman" w:eastAsia="Times New Roman" w:hAnsi="Times New Roman" w:cs="Times New Roman"/>
                <w:color w:val="515756"/>
                <w:sz w:val="28"/>
                <w:szCs w:val="28"/>
                <w:lang w:eastAsia="ru-RU"/>
              </w:rPr>
              <w:t>-</w:t>
            </w:r>
            <w:r w:rsidRPr="00E84DB9">
              <w:rPr>
                <w:rFonts w:ascii="Times New Roman" w:eastAsia="Times New Roman" w:hAnsi="Times New Roman" w:cs="Times New Roman"/>
                <w:b/>
                <w:bCs/>
                <w:color w:val="515756"/>
                <w:sz w:val="28"/>
                <w:szCs w:val="28"/>
                <w:lang w:eastAsia="ru-RU"/>
              </w:rPr>
              <w:t> </w:t>
            </w:r>
            <w:r w:rsidRPr="00E84DB9">
              <w:rPr>
                <w:rFonts w:ascii="Times New Roman" w:eastAsia="Times New Roman" w:hAnsi="Times New Roman" w:cs="Times New Roman"/>
                <w:color w:val="515756"/>
                <w:sz w:val="28"/>
                <w:szCs w:val="28"/>
                <w:lang w:eastAsia="ru-RU"/>
              </w:rPr>
              <w:t>Учащиеся 10</w:t>
            </w:r>
            <w:r>
              <w:rPr>
                <w:rFonts w:ascii="Times New Roman" w:eastAsia="Times New Roman" w:hAnsi="Times New Roman" w:cs="Times New Roman"/>
                <w:color w:val="515756"/>
                <w:sz w:val="28"/>
                <w:szCs w:val="28"/>
                <w:lang w:eastAsia="ru-RU"/>
              </w:rPr>
              <w:t>.11 классов</w:t>
            </w:r>
            <w:r w:rsidRPr="00E84DB9">
              <w:rPr>
                <w:rFonts w:ascii="Times New Roman" w:eastAsia="Times New Roman" w:hAnsi="Times New Roman" w:cs="Times New Roman"/>
                <w:color w:val="515756"/>
                <w:sz w:val="28"/>
                <w:szCs w:val="28"/>
                <w:lang w:eastAsia="ru-RU"/>
              </w:rPr>
              <w:t xml:space="preserve"> могут выбрать следующие формы для промежуточной аттестации:</w:t>
            </w:r>
          </w:p>
          <w:p w:rsidR="00C161F5" w:rsidRDefault="004F0E15" w:rsidP="004F0E15">
            <w:pPr>
              <w:numPr>
                <w:ilvl w:val="0"/>
                <w:numId w:val="42"/>
              </w:numPr>
              <w:spacing w:after="0" w:line="285" w:lineRule="atLeast"/>
              <w:ind w:left="0"/>
              <w:jc w:val="both"/>
              <w:rPr>
                <w:rFonts w:ascii="Times New Roman" w:eastAsia="Times New Roman" w:hAnsi="Times New Roman" w:cs="Times New Roman"/>
                <w:color w:val="515756"/>
                <w:sz w:val="28"/>
                <w:szCs w:val="28"/>
                <w:lang w:eastAsia="ru-RU"/>
              </w:rPr>
            </w:pPr>
            <w:r w:rsidRPr="00E84DB9">
              <w:rPr>
                <w:rFonts w:ascii="Times New Roman" w:eastAsia="Times New Roman" w:hAnsi="Times New Roman" w:cs="Times New Roman"/>
                <w:color w:val="515756"/>
                <w:sz w:val="28"/>
                <w:szCs w:val="28"/>
                <w:lang w:eastAsia="ru-RU"/>
              </w:rPr>
              <w:t>письменные</w:t>
            </w:r>
            <w:r w:rsidR="00C161F5">
              <w:rPr>
                <w:rFonts w:ascii="Times New Roman" w:eastAsia="Times New Roman" w:hAnsi="Times New Roman" w:cs="Times New Roman"/>
                <w:color w:val="515756"/>
                <w:sz w:val="28"/>
                <w:szCs w:val="28"/>
                <w:lang w:eastAsia="ru-RU"/>
              </w:rPr>
              <w:t>;</w:t>
            </w:r>
          </w:p>
          <w:p w:rsidR="004F0E15" w:rsidRPr="00E84DB9" w:rsidRDefault="00C161F5" w:rsidP="004F0E15">
            <w:pPr>
              <w:numPr>
                <w:ilvl w:val="0"/>
                <w:numId w:val="42"/>
              </w:numPr>
              <w:spacing w:after="0" w:line="285" w:lineRule="atLeast"/>
              <w:ind w:left="0"/>
              <w:jc w:val="both"/>
              <w:rPr>
                <w:rFonts w:ascii="Times New Roman" w:eastAsia="Times New Roman" w:hAnsi="Times New Roman" w:cs="Times New Roman"/>
                <w:color w:val="515756"/>
                <w:sz w:val="28"/>
                <w:szCs w:val="28"/>
                <w:lang w:eastAsia="ru-RU"/>
              </w:rPr>
            </w:pPr>
            <w:r>
              <w:rPr>
                <w:rFonts w:ascii="Times New Roman" w:eastAsia="Times New Roman" w:hAnsi="Times New Roman" w:cs="Times New Roman"/>
                <w:color w:val="515756"/>
                <w:sz w:val="28"/>
                <w:szCs w:val="28"/>
                <w:lang w:eastAsia="ru-RU"/>
              </w:rPr>
              <w:t>устные</w:t>
            </w:r>
            <w:r w:rsidR="004F0E15" w:rsidRPr="00E84DB9">
              <w:rPr>
                <w:rFonts w:ascii="Times New Roman" w:eastAsia="Times New Roman" w:hAnsi="Times New Roman" w:cs="Times New Roman"/>
                <w:color w:val="515756"/>
                <w:sz w:val="28"/>
                <w:szCs w:val="28"/>
                <w:lang w:eastAsia="ru-RU"/>
              </w:rPr>
              <w:t xml:space="preserve"> </w:t>
            </w:r>
            <w:r>
              <w:rPr>
                <w:rFonts w:ascii="Times New Roman" w:eastAsia="Times New Roman" w:hAnsi="Times New Roman" w:cs="Times New Roman"/>
                <w:color w:val="515756"/>
                <w:sz w:val="28"/>
                <w:szCs w:val="28"/>
                <w:lang w:eastAsia="ru-RU"/>
              </w:rPr>
              <w:t xml:space="preserve"> </w:t>
            </w:r>
          </w:p>
          <w:p w:rsidR="004F0E15" w:rsidRDefault="00C161F5" w:rsidP="003049A4">
            <w:pPr>
              <w:numPr>
                <w:ilvl w:val="0"/>
                <w:numId w:val="42"/>
              </w:numPr>
              <w:spacing w:after="0" w:line="285" w:lineRule="atLeast"/>
              <w:ind w:left="0"/>
              <w:jc w:val="both"/>
              <w:rPr>
                <w:rFonts w:ascii="Times New Roman" w:eastAsia="Times New Roman" w:hAnsi="Times New Roman" w:cs="Times New Roman"/>
                <w:color w:val="515756"/>
                <w:sz w:val="28"/>
                <w:szCs w:val="28"/>
                <w:lang w:eastAsia="ru-RU"/>
              </w:rPr>
            </w:pPr>
            <w:r>
              <w:rPr>
                <w:rFonts w:ascii="Times New Roman" w:eastAsia="Times New Roman" w:hAnsi="Times New Roman" w:cs="Times New Roman"/>
                <w:color w:val="515756"/>
                <w:sz w:val="28"/>
                <w:szCs w:val="28"/>
                <w:lang w:eastAsia="ru-RU"/>
              </w:rPr>
              <w:t xml:space="preserve"> </w:t>
            </w:r>
            <w:r w:rsidR="004F0E15" w:rsidRPr="00C161F5">
              <w:rPr>
                <w:rFonts w:ascii="Times New Roman" w:eastAsia="Times New Roman" w:hAnsi="Times New Roman" w:cs="Times New Roman"/>
                <w:color w:val="515756"/>
                <w:sz w:val="28"/>
                <w:szCs w:val="28"/>
                <w:lang w:eastAsia="ru-RU"/>
              </w:rPr>
              <w:t>- Содержание переводных контрольных работ и итоговых тестов готовятся администрацией школы.</w:t>
            </w:r>
          </w:p>
          <w:p w:rsidR="00C161F5" w:rsidRPr="00C161F5" w:rsidRDefault="00C161F5" w:rsidP="003049A4">
            <w:pPr>
              <w:numPr>
                <w:ilvl w:val="0"/>
                <w:numId w:val="42"/>
              </w:numPr>
              <w:spacing w:after="0" w:line="285" w:lineRule="atLeast"/>
              <w:ind w:left="0"/>
              <w:jc w:val="both"/>
              <w:rPr>
                <w:rFonts w:ascii="Times New Roman" w:eastAsia="Times New Roman" w:hAnsi="Times New Roman" w:cs="Times New Roman"/>
                <w:color w:val="515756"/>
                <w:sz w:val="28"/>
                <w:szCs w:val="28"/>
                <w:lang w:eastAsia="ru-RU"/>
              </w:rPr>
            </w:pPr>
          </w:p>
          <w:p w:rsidR="004F0E15" w:rsidRDefault="004F0E15" w:rsidP="003049A4">
            <w:pPr>
              <w:spacing w:after="0" w:line="285" w:lineRule="atLeast"/>
              <w:jc w:val="center"/>
              <w:rPr>
                <w:rFonts w:ascii="Times New Roman" w:eastAsia="Times New Roman" w:hAnsi="Times New Roman" w:cs="Times New Roman"/>
                <w:b/>
                <w:bCs/>
                <w:color w:val="515756"/>
                <w:sz w:val="28"/>
                <w:szCs w:val="28"/>
                <w:lang w:eastAsia="ru-RU"/>
              </w:rPr>
            </w:pPr>
            <w:r w:rsidRPr="00E84DB9">
              <w:rPr>
                <w:rFonts w:ascii="Times New Roman" w:eastAsia="Times New Roman" w:hAnsi="Times New Roman" w:cs="Times New Roman"/>
                <w:b/>
                <w:bCs/>
                <w:color w:val="515756"/>
                <w:sz w:val="28"/>
                <w:szCs w:val="28"/>
                <w:lang w:eastAsia="ru-RU"/>
              </w:rPr>
              <w:t>Порядок промежуточной аттестации</w:t>
            </w:r>
          </w:p>
          <w:p w:rsidR="00C161F5" w:rsidRPr="00E84DB9" w:rsidRDefault="00C161F5" w:rsidP="003049A4">
            <w:pPr>
              <w:spacing w:after="0" w:line="285" w:lineRule="atLeast"/>
              <w:jc w:val="center"/>
              <w:rPr>
                <w:rFonts w:ascii="Times New Roman" w:eastAsia="Times New Roman" w:hAnsi="Times New Roman" w:cs="Times New Roman"/>
                <w:color w:val="515756"/>
                <w:sz w:val="28"/>
                <w:szCs w:val="28"/>
                <w:lang w:eastAsia="ru-RU"/>
              </w:rPr>
            </w:pPr>
          </w:p>
          <w:p w:rsidR="004F0E15" w:rsidRPr="00E84DB9" w:rsidRDefault="004F0E15" w:rsidP="003049A4">
            <w:pPr>
              <w:spacing w:after="0" w:line="285" w:lineRule="atLeast"/>
              <w:jc w:val="both"/>
              <w:rPr>
                <w:rFonts w:ascii="Times New Roman" w:eastAsia="Times New Roman" w:hAnsi="Times New Roman" w:cs="Times New Roman"/>
                <w:color w:val="515756"/>
                <w:sz w:val="28"/>
                <w:szCs w:val="28"/>
                <w:lang w:eastAsia="ru-RU"/>
              </w:rPr>
            </w:pPr>
            <w:r w:rsidRPr="00E84DB9">
              <w:rPr>
                <w:rFonts w:ascii="Times New Roman" w:eastAsia="Times New Roman" w:hAnsi="Times New Roman" w:cs="Times New Roman"/>
                <w:color w:val="515756"/>
                <w:sz w:val="28"/>
                <w:szCs w:val="28"/>
                <w:lang w:eastAsia="ru-RU"/>
              </w:rPr>
              <w:t xml:space="preserve">5.1. Выбор предметов для промежуточной аттестации определяет </w:t>
            </w:r>
            <w:r>
              <w:rPr>
                <w:rFonts w:ascii="Times New Roman" w:eastAsia="Times New Roman" w:hAnsi="Times New Roman" w:cs="Times New Roman"/>
                <w:color w:val="515756"/>
                <w:sz w:val="28"/>
                <w:szCs w:val="28"/>
                <w:lang w:eastAsia="ru-RU"/>
              </w:rPr>
              <w:t xml:space="preserve"> педс</w:t>
            </w:r>
            <w:r w:rsidRPr="00E84DB9">
              <w:rPr>
                <w:rFonts w:ascii="Times New Roman" w:eastAsia="Times New Roman" w:hAnsi="Times New Roman" w:cs="Times New Roman"/>
                <w:color w:val="515756"/>
                <w:sz w:val="28"/>
                <w:szCs w:val="28"/>
                <w:lang w:eastAsia="ru-RU"/>
              </w:rPr>
              <w:t xml:space="preserve">овет с учетом рекомендаций </w:t>
            </w:r>
            <w:r>
              <w:rPr>
                <w:rFonts w:ascii="Times New Roman" w:eastAsia="Times New Roman" w:hAnsi="Times New Roman" w:cs="Times New Roman"/>
                <w:color w:val="515756"/>
                <w:sz w:val="28"/>
                <w:szCs w:val="28"/>
                <w:lang w:eastAsia="ru-RU"/>
              </w:rPr>
              <w:t xml:space="preserve">  методических</w:t>
            </w:r>
            <w:r w:rsidRPr="00E84DB9">
              <w:rPr>
                <w:rFonts w:ascii="Times New Roman" w:eastAsia="Times New Roman" w:hAnsi="Times New Roman" w:cs="Times New Roman"/>
                <w:color w:val="515756"/>
                <w:sz w:val="28"/>
                <w:szCs w:val="28"/>
                <w:lang w:eastAsia="ru-RU"/>
              </w:rPr>
              <w:t xml:space="preserve"> советов в феврале месяце.</w:t>
            </w:r>
          </w:p>
          <w:p w:rsidR="004F0E15" w:rsidRPr="00E84DB9" w:rsidRDefault="004F0E15" w:rsidP="003049A4">
            <w:pPr>
              <w:spacing w:after="0" w:line="285" w:lineRule="atLeast"/>
              <w:jc w:val="both"/>
              <w:rPr>
                <w:rFonts w:ascii="Times New Roman" w:eastAsia="Times New Roman" w:hAnsi="Times New Roman" w:cs="Times New Roman"/>
                <w:color w:val="515756"/>
                <w:sz w:val="28"/>
                <w:szCs w:val="28"/>
                <w:lang w:eastAsia="ru-RU"/>
              </w:rPr>
            </w:pPr>
            <w:r w:rsidRPr="00E84DB9">
              <w:rPr>
                <w:rFonts w:ascii="Times New Roman" w:eastAsia="Times New Roman" w:hAnsi="Times New Roman" w:cs="Times New Roman"/>
                <w:color w:val="515756"/>
                <w:sz w:val="28"/>
                <w:szCs w:val="28"/>
                <w:lang w:eastAsia="ru-RU"/>
              </w:rPr>
              <w:t>5.2. На основании решения  издается приказ директора школы.</w:t>
            </w:r>
          </w:p>
          <w:p w:rsidR="004F0E15" w:rsidRPr="00E84DB9" w:rsidRDefault="004F0E15" w:rsidP="003049A4">
            <w:pPr>
              <w:spacing w:after="0" w:line="285" w:lineRule="atLeast"/>
              <w:jc w:val="both"/>
              <w:rPr>
                <w:rFonts w:ascii="Times New Roman" w:eastAsia="Times New Roman" w:hAnsi="Times New Roman" w:cs="Times New Roman"/>
                <w:color w:val="515756"/>
                <w:sz w:val="28"/>
                <w:szCs w:val="28"/>
                <w:lang w:eastAsia="ru-RU"/>
              </w:rPr>
            </w:pPr>
            <w:r w:rsidRPr="00E84DB9">
              <w:rPr>
                <w:rFonts w:ascii="Times New Roman" w:eastAsia="Times New Roman" w:hAnsi="Times New Roman" w:cs="Times New Roman"/>
                <w:color w:val="515756"/>
                <w:sz w:val="28"/>
                <w:szCs w:val="28"/>
                <w:lang w:eastAsia="ru-RU"/>
              </w:rPr>
              <w:t>5.3. Учителя  10</w:t>
            </w:r>
            <w:r>
              <w:rPr>
                <w:rFonts w:ascii="Times New Roman" w:eastAsia="Times New Roman" w:hAnsi="Times New Roman" w:cs="Times New Roman"/>
                <w:color w:val="515756"/>
                <w:sz w:val="28"/>
                <w:szCs w:val="28"/>
                <w:lang w:eastAsia="ru-RU"/>
              </w:rPr>
              <w:t>,11</w:t>
            </w:r>
            <w:r w:rsidRPr="00E84DB9">
              <w:rPr>
                <w:rFonts w:ascii="Times New Roman" w:eastAsia="Times New Roman" w:hAnsi="Times New Roman" w:cs="Times New Roman"/>
                <w:color w:val="515756"/>
                <w:sz w:val="28"/>
                <w:szCs w:val="28"/>
                <w:lang w:eastAsia="ru-RU"/>
              </w:rPr>
              <w:t xml:space="preserve"> классов доводят до сведения учащихся  предметы, форму и  сроки промежуточной аттестации.</w:t>
            </w:r>
          </w:p>
          <w:p w:rsidR="004F0E15" w:rsidRPr="00E84DB9" w:rsidRDefault="004F0E15" w:rsidP="003049A4">
            <w:pPr>
              <w:spacing w:after="0" w:line="285" w:lineRule="atLeast"/>
              <w:jc w:val="both"/>
              <w:rPr>
                <w:rFonts w:ascii="Times New Roman" w:eastAsia="Times New Roman" w:hAnsi="Times New Roman" w:cs="Times New Roman"/>
                <w:color w:val="515756"/>
                <w:sz w:val="28"/>
                <w:szCs w:val="28"/>
                <w:lang w:eastAsia="ru-RU"/>
              </w:rPr>
            </w:pPr>
            <w:r w:rsidRPr="00E84DB9">
              <w:rPr>
                <w:rFonts w:ascii="Times New Roman" w:eastAsia="Times New Roman" w:hAnsi="Times New Roman" w:cs="Times New Roman"/>
                <w:color w:val="515756"/>
                <w:sz w:val="28"/>
                <w:szCs w:val="28"/>
                <w:lang w:eastAsia="ru-RU"/>
              </w:rPr>
              <w:t xml:space="preserve">5.4. </w:t>
            </w:r>
            <w:proofErr w:type="gramStart"/>
            <w:r w:rsidRPr="00E84DB9">
              <w:rPr>
                <w:rFonts w:ascii="Times New Roman" w:eastAsia="Times New Roman" w:hAnsi="Times New Roman" w:cs="Times New Roman"/>
                <w:color w:val="515756"/>
                <w:sz w:val="28"/>
                <w:szCs w:val="28"/>
                <w:lang w:eastAsia="ru-RU"/>
              </w:rPr>
              <w:t>От промежуточной аттестации в переводных классах могут быть освобождены:</w:t>
            </w:r>
            <w:proofErr w:type="gramEnd"/>
          </w:p>
          <w:p w:rsidR="004F0E15" w:rsidRPr="005E7836" w:rsidRDefault="004F0E15" w:rsidP="004F0E15">
            <w:pPr>
              <w:numPr>
                <w:ilvl w:val="0"/>
                <w:numId w:val="43"/>
              </w:numPr>
              <w:spacing w:after="0" w:line="285" w:lineRule="atLeast"/>
              <w:ind w:left="0"/>
              <w:jc w:val="both"/>
              <w:rPr>
                <w:rFonts w:ascii="Times New Roman" w:eastAsia="Times New Roman" w:hAnsi="Times New Roman" w:cs="Times New Roman"/>
                <w:color w:val="515756"/>
                <w:sz w:val="28"/>
                <w:szCs w:val="28"/>
                <w:lang w:eastAsia="ru-RU"/>
              </w:rPr>
            </w:pPr>
            <w:r>
              <w:rPr>
                <w:rFonts w:ascii="Times New Roman" w:eastAsia="Times New Roman" w:hAnsi="Times New Roman" w:cs="Times New Roman"/>
                <w:color w:val="515756"/>
                <w:sz w:val="28"/>
                <w:szCs w:val="28"/>
                <w:lang w:eastAsia="ru-RU"/>
              </w:rPr>
              <w:t xml:space="preserve">- </w:t>
            </w:r>
            <w:r w:rsidRPr="005E7836">
              <w:rPr>
                <w:rFonts w:ascii="Times New Roman" w:eastAsia="Times New Roman" w:hAnsi="Times New Roman" w:cs="Times New Roman"/>
                <w:color w:val="515756"/>
                <w:sz w:val="28"/>
                <w:szCs w:val="28"/>
                <w:lang w:eastAsia="ru-RU"/>
              </w:rPr>
              <w:t xml:space="preserve">учащиеся, имеющие положительные итоговые отметки по всем предметам в особых случаях: а) по состоянию здоровья согласно заключению медицинской комиссии; б) в связи </w:t>
            </w:r>
            <w:r>
              <w:rPr>
                <w:rFonts w:ascii="Times New Roman" w:eastAsia="Times New Roman" w:hAnsi="Times New Roman" w:cs="Times New Roman"/>
                <w:color w:val="515756"/>
                <w:sz w:val="28"/>
                <w:szCs w:val="28"/>
                <w:lang w:eastAsia="ru-RU"/>
              </w:rPr>
              <w:t xml:space="preserve"> с отбытием из ВК.</w:t>
            </w:r>
          </w:p>
          <w:p w:rsidR="004F0E15" w:rsidRDefault="004F0E15" w:rsidP="003049A4">
            <w:pPr>
              <w:spacing w:after="0" w:line="285" w:lineRule="atLeast"/>
              <w:jc w:val="both"/>
              <w:rPr>
                <w:rFonts w:ascii="Times New Roman" w:eastAsia="Times New Roman" w:hAnsi="Times New Roman" w:cs="Times New Roman"/>
                <w:color w:val="515756"/>
                <w:sz w:val="28"/>
                <w:szCs w:val="28"/>
                <w:lang w:eastAsia="ru-RU"/>
              </w:rPr>
            </w:pPr>
            <w:r>
              <w:rPr>
                <w:rFonts w:ascii="Times New Roman" w:eastAsia="Times New Roman" w:hAnsi="Times New Roman" w:cs="Times New Roman"/>
                <w:color w:val="515756"/>
                <w:sz w:val="28"/>
                <w:szCs w:val="28"/>
                <w:lang w:eastAsia="ru-RU"/>
              </w:rPr>
              <w:t xml:space="preserve">- </w:t>
            </w:r>
            <w:r w:rsidRPr="00E84DB9">
              <w:rPr>
                <w:rFonts w:ascii="Times New Roman" w:eastAsia="Times New Roman" w:hAnsi="Times New Roman" w:cs="Times New Roman"/>
                <w:color w:val="515756"/>
                <w:sz w:val="28"/>
                <w:szCs w:val="28"/>
                <w:lang w:eastAsia="ru-RU"/>
              </w:rPr>
              <w:t>Основанием для освобождения является ходатайство классного руков</w:t>
            </w:r>
            <w:r>
              <w:rPr>
                <w:rFonts w:ascii="Times New Roman" w:eastAsia="Times New Roman" w:hAnsi="Times New Roman" w:cs="Times New Roman"/>
                <w:color w:val="515756"/>
                <w:sz w:val="28"/>
                <w:szCs w:val="28"/>
                <w:lang w:eastAsia="ru-RU"/>
              </w:rPr>
              <w:t>одителя на имя директора школы.</w:t>
            </w:r>
          </w:p>
          <w:p w:rsidR="004F0E15" w:rsidRPr="00E84DB9" w:rsidRDefault="004F0E15" w:rsidP="003049A4">
            <w:pPr>
              <w:spacing w:after="0" w:line="285" w:lineRule="atLeast"/>
              <w:jc w:val="both"/>
              <w:rPr>
                <w:rFonts w:ascii="Times New Roman" w:eastAsia="Times New Roman" w:hAnsi="Times New Roman" w:cs="Times New Roman"/>
                <w:color w:val="515756"/>
                <w:sz w:val="28"/>
                <w:szCs w:val="28"/>
                <w:lang w:eastAsia="ru-RU"/>
              </w:rPr>
            </w:pPr>
            <w:r>
              <w:rPr>
                <w:rFonts w:ascii="Times New Roman" w:eastAsia="Times New Roman" w:hAnsi="Times New Roman" w:cs="Times New Roman"/>
                <w:color w:val="515756"/>
                <w:sz w:val="28"/>
                <w:szCs w:val="28"/>
                <w:lang w:eastAsia="ru-RU"/>
              </w:rPr>
              <w:t xml:space="preserve">- </w:t>
            </w:r>
            <w:r w:rsidRPr="00E84DB9">
              <w:rPr>
                <w:rFonts w:ascii="Times New Roman" w:eastAsia="Times New Roman" w:hAnsi="Times New Roman" w:cs="Times New Roman"/>
                <w:color w:val="515756"/>
                <w:sz w:val="28"/>
                <w:szCs w:val="28"/>
                <w:lang w:eastAsia="ru-RU"/>
              </w:rPr>
              <w:t>Ученики, имеющие неудовлетворительную оценку за год по учебному предмету, должны пройти промежуточную аттестацию по данному предмету.</w:t>
            </w:r>
          </w:p>
          <w:p w:rsidR="004F0E15" w:rsidRPr="00E84DB9" w:rsidRDefault="004F0E15" w:rsidP="003049A4">
            <w:pPr>
              <w:spacing w:after="0" w:line="285" w:lineRule="atLeast"/>
              <w:jc w:val="both"/>
              <w:rPr>
                <w:rFonts w:ascii="Times New Roman" w:eastAsia="Times New Roman" w:hAnsi="Times New Roman" w:cs="Times New Roman"/>
                <w:color w:val="515756"/>
                <w:sz w:val="28"/>
                <w:szCs w:val="28"/>
                <w:lang w:eastAsia="ru-RU"/>
              </w:rPr>
            </w:pPr>
            <w:r>
              <w:rPr>
                <w:rFonts w:ascii="Times New Roman" w:eastAsia="Times New Roman" w:hAnsi="Times New Roman" w:cs="Times New Roman"/>
                <w:color w:val="515756"/>
                <w:sz w:val="28"/>
                <w:szCs w:val="28"/>
                <w:lang w:eastAsia="ru-RU"/>
              </w:rPr>
              <w:t xml:space="preserve">- </w:t>
            </w:r>
            <w:r w:rsidRPr="00E84DB9">
              <w:rPr>
                <w:rFonts w:ascii="Times New Roman" w:eastAsia="Times New Roman" w:hAnsi="Times New Roman" w:cs="Times New Roman"/>
                <w:color w:val="515756"/>
                <w:sz w:val="28"/>
                <w:szCs w:val="28"/>
                <w:lang w:eastAsia="ru-RU"/>
              </w:rPr>
              <w:t>Учащимся, получившим в ходе переводных контрольных работ или тестов неудовлетворительные отметки, предоставляется возможность повторно выполнить работы не более одного раза, но не раньше чем через 7 дней после проведения последнего экзамена.</w:t>
            </w:r>
          </w:p>
          <w:p w:rsidR="004F0E15" w:rsidRPr="00E84DB9" w:rsidRDefault="004F0E15" w:rsidP="003049A4">
            <w:pPr>
              <w:spacing w:after="0" w:line="285" w:lineRule="atLeast"/>
              <w:jc w:val="both"/>
              <w:rPr>
                <w:rFonts w:ascii="Times New Roman" w:eastAsia="Times New Roman" w:hAnsi="Times New Roman" w:cs="Times New Roman"/>
                <w:color w:val="515756"/>
                <w:sz w:val="28"/>
                <w:szCs w:val="28"/>
                <w:lang w:eastAsia="ru-RU"/>
              </w:rPr>
            </w:pPr>
            <w:r>
              <w:rPr>
                <w:rFonts w:ascii="Times New Roman" w:eastAsia="Times New Roman" w:hAnsi="Times New Roman" w:cs="Times New Roman"/>
                <w:color w:val="515756"/>
                <w:sz w:val="28"/>
                <w:szCs w:val="28"/>
                <w:lang w:eastAsia="ru-RU"/>
              </w:rPr>
              <w:t xml:space="preserve">- </w:t>
            </w:r>
            <w:r w:rsidRPr="00E84DB9">
              <w:rPr>
                <w:rFonts w:ascii="Times New Roman" w:eastAsia="Times New Roman" w:hAnsi="Times New Roman" w:cs="Times New Roman"/>
                <w:color w:val="515756"/>
                <w:sz w:val="28"/>
                <w:szCs w:val="28"/>
                <w:lang w:eastAsia="ru-RU"/>
              </w:rPr>
              <w:t>Итоговая оценка выставляется на основании годовой и экзаменационной с учетом четвертных и уровня фактической подготовленности учащегося по данному предмету.</w:t>
            </w:r>
          </w:p>
          <w:p w:rsidR="004F0E15" w:rsidRPr="00E84DB9" w:rsidRDefault="004F0E15" w:rsidP="003049A4">
            <w:pPr>
              <w:spacing w:after="0" w:line="285" w:lineRule="atLeast"/>
              <w:jc w:val="both"/>
              <w:rPr>
                <w:rFonts w:ascii="Times New Roman" w:eastAsia="Times New Roman" w:hAnsi="Times New Roman" w:cs="Times New Roman"/>
                <w:color w:val="515756"/>
                <w:sz w:val="28"/>
                <w:szCs w:val="28"/>
                <w:lang w:eastAsia="ru-RU"/>
              </w:rPr>
            </w:pPr>
            <w:r>
              <w:rPr>
                <w:rFonts w:ascii="Times New Roman" w:eastAsia="Times New Roman" w:hAnsi="Times New Roman" w:cs="Times New Roman"/>
                <w:color w:val="515756"/>
                <w:sz w:val="28"/>
                <w:szCs w:val="28"/>
                <w:lang w:eastAsia="ru-RU"/>
              </w:rPr>
              <w:t xml:space="preserve">- </w:t>
            </w:r>
            <w:r w:rsidRPr="00E84DB9">
              <w:rPr>
                <w:rFonts w:ascii="Times New Roman" w:eastAsia="Times New Roman" w:hAnsi="Times New Roman" w:cs="Times New Roman"/>
                <w:color w:val="515756"/>
                <w:sz w:val="28"/>
                <w:szCs w:val="28"/>
                <w:lang w:eastAsia="ru-RU"/>
              </w:rPr>
              <w:t>Ученику, заболевшему на период переводных экзаменов, предоставляется возможность сдать пропущенные экзамены в иные сроки, установленные администрацией школы.</w:t>
            </w:r>
          </w:p>
          <w:p w:rsidR="004F0E15" w:rsidRPr="00E84DB9" w:rsidRDefault="004F0E15" w:rsidP="003049A4">
            <w:pPr>
              <w:spacing w:after="0" w:line="285" w:lineRule="atLeast"/>
              <w:jc w:val="both"/>
              <w:rPr>
                <w:rFonts w:ascii="Times New Roman" w:eastAsia="Times New Roman" w:hAnsi="Times New Roman" w:cs="Times New Roman"/>
                <w:color w:val="515756"/>
                <w:sz w:val="28"/>
                <w:szCs w:val="28"/>
                <w:lang w:eastAsia="ru-RU"/>
              </w:rPr>
            </w:pPr>
            <w:r>
              <w:rPr>
                <w:rFonts w:ascii="Times New Roman" w:eastAsia="Times New Roman" w:hAnsi="Times New Roman" w:cs="Times New Roman"/>
                <w:color w:val="515756"/>
                <w:sz w:val="28"/>
                <w:szCs w:val="28"/>
                <w:lang w:eastAsia="ru-RU"/>
              </w:rPr>
              <w:t xml:space="preserve">- </w:t>
            </w:r>
            <w:r w:rsidRPr="00E84DB9">
              <w:rPr>
                <w:rFonts w:ascii="Times New Roman" w:eastAsia="Times New Roman" w:hAnsi="Times New Roman" w:cs="Times New Roman"/>
                <w:color w:val="515756"/>
                <w:sz w:val="28"/>
                <w:szCs w:val="28"/>
                <w:lang w:eastAsia="ru-RU"/>
              </w:rPr>
              <w:t>Аттестационные комиссии, даты аттестации утверждаются директором школы до 15 мая.</w:t>
            </w:r>
          </w:p>
          <w:p w:rsidR="004F0E15" w:rsidRPr="00E84DB9" w:rsidRDefault="004F0E15" w:rsidP="003049A4">
            <w:pPr>
              <w:spacing w:after="0" w:line="285" w:lineRule="atLeast"/>
              <w:jc w:val="both"/>
              <w:rPr>
                <w:rFonts w:ascii="Times New Roman" w:eastAsia="Times New Roman" w:hAnsi="Times New Roman" w:cs="Times New Roman"/>
                <w:color w:val="515756"/>
                <w:sz w:val="28"/>
                <w:szCs w:val="28"/>
                <w:lang w:eastAsia="ru-RU"/>
              </w:rPr>
            </w:pPr>
            <w:r>
              <w:rPr>
                <w:rFonts w:ascii="Times New Roman" w:eastAsia="Times New Roman" w:hAnsi="Times New Roman" w:cs="Times New Roman"/>
                <w:color w:val="515756"/>
                <w:sz w:val="28"/>
                <w:szCs w:val="28"/>
                <w:lang w:eastAsia="ru-RU"/>
              </w:rPr>
              <w:t xml:space="preserve">- </w:t>
            </w:r>
            <w:r w:rsidRPr="00E84DB9">
              <w:rPr>
                <w:rFonts w:ascii="Times New Roman" w:eastAsia="Times New Roman" w:hAnsi="Times New Roman" w:cs="Times New Roman"/>
                <w:color w:val="515756"/>
                <w:sz w:val="28"/>
                <w:szCs w:val="28"/>
                <w:lang w:eastAsia="ru-RU"/>
              </w:rPr>
              <w:t>Аттестационная комиссия состоит из экзаменующего учителя и ассистента. Возможно присутствие дир</w:t>
            </w:r>
            <w:r>
              <w:rPr>
                <w:rFonts w:ascii="Times New Roman" w:eastAsia="Times New Roman" w:hAnsi="Times New Roman" w:cs="Times New Roman"/>
                <w:color w:val="515756"/>
                <w:sz w:val="28"/>
                <w:szCs w:val="28"/>
                <w:lang w:eastAsia="ru-RU"/>
              </w:rPr>
              <w:t>ектора школы и его заместителей.</w:t>
            </w:r>
          </w:p>
          <w:p w:rsidR="004F0E15" w:rsidRDefault="004F0E15" w:rsidP="003049A4">
            <w:pPr>
              <w:spacing w:after="0" w:line="285" w:lineRule="atLeast"/>
              <w:jc w:val="both"/>
              <w:rPr>
                <w:rFonts w:ascii="Times New Roman" w:eastAsia="Times New Roman" w:hAnsi="Times New Roman" w:cs="Times New Roman"/>
                <w:color w:val="515756"/>
                <w:sz w:val="28"/>
                <w:szCs w:val="28"/>
                <w:lang w:eastAsia="ru-RU"/>
              </w:rPr>
            </w:pPr>
            <w:r>
              <w:rPr>
                <w:rFonts w:ascii="Times New Roman" w:eastAsia="Times New Roman" w:hAnsi="Times New Roman" w:cs="Times New Roman"/>
                <w:color w:val="515756"/>
                <w:sz w:val="28"/>
                <w:szCs w:val="28"/>
                <w:lang w:eastAsia="ru-RU"/>
              </w:rPr>
              <w:lastRenderedPageBreak/>
              <w:t xml:space="preserve">- </w:t>
            </w:r>
            <w:r w:rsidRPr="00E84DB9">
              <w:rPr>
                <w:rFonts w:ascii="Times New Roman" w:eastAsia="Times New Roman" w:hAnsi="Times New Roman" w:cs="Times New Roman"/>
                <w:color w:val="515756"/>
                <w:sz w:val="28"/>
                <w:szCs w:val="28"/>
                <w:lang w:eastAsia="ru-RU"/>
              </w:rPr>
              <w:t>Оценки, полученные в ходе промежуточной аттестации,  заносятся в ведомость установленного образца.</w:t>
            </w:r>
          </w:p>
          <w:p w:rsidR="004F0E15" w:rsidRPr="00E84DB9" w:rsidRDefault="004F0E15" w:rsidP="003049A4">
            <w:pPr>
              <w:spacing w:after="0" w:line="285" w:lineRule="atLeast"/>
              <w:jc w:val="both"/>
              <w:rPr>
                <w:rFonts w:ascii="Times New Roman" w:eastAsia="Times New Roman" w:hAnsi="Times New Roman" w:cs="Times New Roman"/>
                <w:color w:val="515756"/>
                <w:sz w:val="28"/>
                <w:szCs w:val="28"/>
                <w:lang w:eastAsia="ru-RU"/>
              </w:rPr>
            </w:pPr>
          </w:p>
          <w:p w:rsidR="004F0E15" w:rsidRDefault="004F0E15" w:rsidP="00C161F5">
            <w:pPr>
              <w:spacing w:after="0" w:line="285" w:lineRule="atLeast"/>
              <w:jc w:val="center"/>
              <w:rPr>
                <w:rFonts w:ascii="Times New Roman" w:eastAsia="Times New Roman" w:hAnsi="Times New Roman" w:cs="Times New Roman"/>
                <w:b/>
                <w:bCs/>
                <w:color w:val="515756"/>
                <w:sz w:val="28"/>
                <w:szCs w:val="28"/>
                <w:lang w:eastAsia="ru-RU"/>
              </w:rPr>
            </w:pPr>
            <w:r w:rsidRPr="00E84DB9">
              <w:rPr>
                <w:rFonts w:ascii="Times New Roman" w:eastAsia="Times New Roman" w:hAnsi="Times New Roman" w:cs="Times New Roman"/>
                <w:b/>
                <w:bCs/>
                <w:color w:val="515756"/>
                <w:sz w:val="28"/>
                <w:szCs w:val="28"/>
                <w:lang w:eastAsia="ru-RU"/>
              </w:rPr>
              <w:t>Периодичность промежуточной аттестации.</w:t>
            </w:r>
          </w:p>
          <w:p w:rsidR="00C161F5" w:rsidRPr="00E84DB9" w:rsidRDefault="00C161F5" w:rsidP="00C161F5">
            <w:pPr>
              <w:spacing w:after="0" w:line="285" w:lineRule="atLeast"/>
              <w:jc w:val="center"/>
              <w:rPr>
                <w:rFonts w:ascii="Times New Roman" w:eastAsia="Times New Roman" w:hAnsi="Times New Roman" w:cs="Times New Roman"/>
                <w:color w:val="515756"/>
                <w:sz w:val="28"/>
                <w:szCs w:val="28"/>
                <w:lang w:eastAsia="ru-RU"/>
              </w:rPr>
            </w:pPr>
          </w:p>
          <w:p w:rsidR="004F0E15" w:rsidRPr="00E84DB9" w:rsidRDefault="004F0E15" w:rsidP="003049A4">
            <w:pPr>
              <w:spacing w:after="0" w:line="285" w:lineRule="atLeast"/>
              <w:jc w:val="both"/>
              <w:rPr>
                <w:rFonts w:ascii="Times New Roman" w:eastAsia="Times New Roman" w:hAnsi="Times New Roman" w:cs="Times New Roman"/>
                <w:color w:val="515756"/>
                <w:sz w:val="28"/>
                <w:szCs w:val="28"/>
                <w:lang w:eastAsia="ru-RU"/>
              </w:rPr>
            </w:pPr>
            <w:r>
              <w:rPr>
                <w:rFonts w:ascii="Times New Roman" w:eastAsia="Times New Roman" w:hAnsi="Times New Roman" w:cs="Times New Roman"/>
                <w:color w:val="515756"/>
                <w:sz w:val="28"/>
                <w:szCs w:val="28"/>
                <w:lang w:eastAsia="ru-RU"/>
              </w:rPr>
              <w:t xml:space="preserve">- </w:t>
            </w:r>
            <w:r w:rsidRPr="00E84DB9">
              <w:rPr>
                <w:rFonts w:ascii="Times New Roman" w:eastAsia="Times New Roman" w:hAnsi="Times New Roman" w:cs="Times New Roman"/>
                <w:color w:val="515756"/>
                <w:sz w:val="28"/>
                <w:szCs w:val="28"/>
                <w:lang w:eastAsia="ru-RU"/>
              </w:rPr>
              <w:t xml:space="preserve">Промежуточная аттестация проводится ежегодно </w:t>
            </w:r>
            <w:r w:rsidR="00740560">
              <w:rPr>
                <w:rFonts w:ascii="Times New Roman" w:eastAsia="Times New Roman" w:hAnsi="Times New Roman" w:cs="Times New Roman"/>
                <w:color w:val="515756"/>
                <w:sz w:val="28"/>
                <w:szCs w:val="28"/>
                <w:lang w:eastAsia="ru-RU"/>
              </w:rPr>
              <w:t>в 11</w:t>
            </w:r>
            <w:r w:rsidR="00C161F5">
              <w:rPr>
                <w:rFonts w:ascii="Times New Roman" w:eastAsia="Times New Roman" w:hAnsi="Times New Roman" w:cs="Times New Roman"/>
                <w:color w:val="515756"/>
                <w:sz w:val="28"/>
                <w:szCs w:val="28"/>
                <w:lang w:eastAsia="ru-RU"/>
              </w:rPr>
              <w:t>-х классах</w:t>
            </w:r>
            <w:r w:rsidR="00740560">
              <w:rPr>
                <w:rFonts w:ascii="Times New Roman" w:eastAsia="Times New Roman" w:hAnsi="Times New Roman" w:cs="Times New Roman"/>
                <w:color w:val="515756"/>
                <w:sz w:val="28"/>
                <w:szCs w:val="28"/>
                <w:lang w:eastAsia="ru-RU"/>
              </w:rPr>
              <w:t xml:space="preserve"> и 2 раза в течени</w:t>
            </w:r>
            <w:proofErr w:type="gramStart"/>
            <w:r w:rsidR="00740560">
              <w:rPr>
                <w:rFonts w:ascii="Times New Roman" w:eastAsia="Times New Roman" w:hAnsi="Times New Roman" w:cs="Times New Roman"/>
                <w:color w:val="515756"/>
                <w:sz w:val="28"/>
                <w:szCs w:val="28"/>
                <w:lang w:eastAsia="ru-RU"/>
              </w:rPr>
              <w:t>и</w:t>
            </w:r>
            <w:proofErr w:type="gramEnd"/>
            <w:r w:rsidR="00740560">
              <w:rPr>
                <w:rFonts w:ascii="Times New Roman" w:eastAsia="Times New Roman" w:hAnsi="Times New Roman" w:cs="Times New Roman"/>
                <w:color w:val="515756"/>
                <w:sz w:val="28"/>
                <w:szCs w:val="28"/>
                <w:lang w:eastAsia="ru-RU"/>
              </w:rPr>
              <w:t xml:space="preserve"> учебного года для 10</w:t>
            </w:r>
            <w:r w:rsidR="00C161F5">
              <w:rPr>
                <w:rFonts w:ascii="Times New Roman" w:eastAsia="Times New Roman" w:hAnsi="Times New Roman" w:cs="Times New Roman"/>
                <w:color w:val="515756"/>
                <w:sz w:val="28"/>
                <w:szCs w:val="28"/>
                <w:lang w:eastAsia="ru-RU"/>
              </w:rPr>
              <w:t>-х классов</w:t>
            </w:r>
            <w:r w:rsidR="00740560">
              <w:rPr>
                <w:rFonts w:ascii="Times New Roman" w:eastAsia="Times New Roman" w:hAnsi="Times New Roman" w:cs="Times New Roman"/>
                <w:color w:val="515756"/>
                <w:sz w:val="28"/>
                <w:szCs w:val="28"/>
                <w:lang w:eastAsia="ru-RU"/>
              </w:rPr>
              <w:t>.</w:t>
            </w:r>
          </w:p>
          <w:p w:rsidR="004F0E15" w:rsidRPr="00E84DB9" w:rsidRDefault="00740560" w:rsidP="00740560">
            <w:pPr>
              <w:spacing w:after="0" w:line="285" w:lineRule="atLeast"/>
              <w:jc w:val="center"/>
              <w:rPr>
                <w:rFonts w:ascii="Times New Roman" w:eastAsia="Times New Roman" w:hAnsi="Times New Roman" w:cs="Times New Roman"/>
                <w:color w:val="515756"/>
                <w:sz w:val="28"/>
                <w:szCs w:val="28"/>
                <w:lang w:eastAsia="ru-RU"/>
              </w:rPr>
            </w:pPr>
            <w:r>
              <w:rPr>
                <w:rFonts w:ascii="Times New Roman" w:eastAsia="Times New Roman" w:hAnsi="Times New Roman" w:cs="Times New Roman"/>
                <w:color w:val="515756"/>
                <w:sz w:val="28"/>
                <w:szCs w:val="28"/>
                <w:lang w:eastAsia="ru-RU"/>
              </w:rPr>
              <w:t xml:space="preserve"> </w:t>
            </w:r>
            <w:r w:rsidR="004F0E15">
              <w:rPr>
                <w:rFonts w:ascii="Times New Roman" w:eastAsia="Times New Roman" w:hAnsi="Times New Roman" w:cs="Times New Roman"/>
                <w:b/>
                <w:bCs/>
                <w:color w:val="515756"/>
                <w:sz w:val="28"/>
                <w:szCs w:val="28"/>
                <w:lang w:eastAsia="ru-RU"/>
              </w:rPr>
              <w:br/>
            </w:r>
            <w:bookmarkStart w:id="0" w:name="_GoBack"/>
            <w:bookmarkEnd w:id="0"/>
            <w:r>
              <w:rPr>
                <w:rFonts w:ascii="Times New Roman" w:eastAsia="Times New Roman" w:hAnsi="Times New Roman" w:cs="Times New Roman"/>
                <w:b/>
                <w:bCs/>
                <w:color w:val="515756"/>
                <w:sz w:val="28"/>
                <w:szCs w:val="28"/>
                <w:lang w:eastAsia="ru-RU"/>
              </w:rPr>
              <w:t xml:space="preserve"> </w:t>
            </w:r>
          </w:p>
        </w:tc>
      </w:tr>
    </w:tbl>
    <w:p w:rsidR="004F0E15" w:rsidRPr="00E84DB9" w:rsidRDefault="004F0E15" w:rsidP="004F0E15">
      <w:pPr>
        <w:spacing w:after="0"/>
        <w:jc w:val="both"/>
        <w:rPr>
          <w:rFonts w:ascii="Times New Roman" w:hAnsi="Times New Roman" w:cs="Times New Roman"/>
          <w:sz w:val="28"/>
          <w:szCs w:val="28"/>
        </w:rPr>
      </w:pPr>
      <w:r w:rsidRPr="00E84DB9">
        <w:rPr>
          <w:rFonts w:ascii="Times New Roman" w:eastAsia="Times New Roman" w:hAnsi="Times New Roman" w:cs="Times New Roman"/>
          <w:color w:val="515756"/>
          <w:sz w:val="28"/>
          <w:szCs w:val="28"/>
          <w:shd w:val="clear" w:color="auto" w:fill="FFFFFF"/>
          <w:lang w:eastAsia="ru-RU"/>
        </w:rPr>
        <w:lastRenderedPageBreak/>
        <w:t> </w:t>
      </w:r>
    </w:p>
    <w:p w:rsidR="004F0E15" w:rsidRPr="00E84DB9" w:rsidRDefault="004F0E15" w:rsidP="004F0E15">
      <w:pPr>
        <w:spacing w:after="0"/>
        <w:jc w:val="both"/>
        <w:rPr>
          <w:rFonts w:ascii="Times New Roman" w:hAnsi="Times New Roman" w:cs="Times New Roman"/>
          <w:sz w:val="28"/>
          <w:szCs w:val="28"/>
        </w:rPr>
      </w:pPr>
    </w:p>
    <w:p w:rsidR="004F0E15" w:rsidRPr="00E84DB9" w:rsidRDefault="004F0E15" w:rsidP="004F0E15">
      <w:pPr>
        <w:spacing w:after="0"/>
        <w:jc w:val="both"/>
        <w:rPr>
          <w:rFonts w:ascii="Times New Roman" w:hAnsi="Times New Roman" w:cs="Times New Roman"/>
          <w:sz w:val="28"/>
          <w:szCs w:val="28"/>
        </w:rPr>
      </w:pPr>
    </w:p>
    <w:p w:rsidR="004F0E15" w:rsidRPr="00E84DB9" w:rsidRDefault="004F0E15" w:rsidP="004F0E15">
      <w:pPr>
        <w:spacing w:after="0"/>
        <w:jc w:val="both"/>
        <w:rPr>
          <w:rFonts w:ascii="Times New Roman" w:hAnsi="Times New Roman" w:cs="Times New Roman"/>
          <w:b/>
          <w:sz w:val="28"/>
          <w:szCs w:val="28"/>
        </w:rPr>
      </w:pPr>
    </w:p>
    <w:p w:rsidR="004F0E15" w:rsidRPr="00E84DB9" w:rsidRDefault="004F0E15" w:rsidP="004F0E15">
      <w:pPr>
        <w:spacing w:after="0"/>
        <w:jc w:val="both"/>
        <w:rPr>
          <w:rFonts w:ascii="Times New Roman" w:hAnsi="Times New Roman" w:cs="Times New Roman"/>
          <w:sz w:val="28"/>
          <w:szCs w:val="28"/>
        </w:rPr>
      </w:pPr>
    </w:p>
    <w:p w:rsidR="0097722A" w:rsidRDefault="0097722A"/>
    <w:sectPr w:rsidR="0097722A" w:rsidSect="00637D15">
      <w:headerReference w:type="even" r:id="rId8"/>
      <w:headerReference w:type="default" r:id="rId9"/>
      <w:footerReference w:type="default" r:id="rId10"/>
      <w:pgSz w:w="16838" w:h="11906" w:orient="landscape" w:code="9"/>
      <w:pgMar w:top="567" w:right="851" w:bottom="284" w:left="1134" w:header="680" w:footer="68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9A6" w:rsidRDefault="00AF69A6" w:rsidP="004F0E15">
      <w:pPr>
        <w:spacing w:after="0" w:line="240" w:lineRule="auto"/>
      </w:pPr>
      <w:r>
        <w:separator/>
      </w:r>
    </w:p>
  </w:endnote>
  <w:endnote w:type="continuationSeparator" w:id="0">
    <w:p w:rsidR="00AF69A6" w:rsidRDefault="00AF69A6" w:rsidP="004F0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8752"/>
      <w:docPartObj>
        <w:docPartGallery w:val="Page Numbers (Bottom of Page)"/>
        <w:docPartUnique/>
      </w:docPartObj>
    </w:sdtPr>
    <w:sdtContent>
      <w:p w:rsidR="00637D15" w:rsidRDefault="00EA01ED">
        <w:pPr>
          <w:pStyle w:val="af2"/>
          <w:jc w:val="right"/>
        </w:pPr>
        <w:fldSimple w:instr=" PAGE   \* MERGEFORMAT ">
          <w:r w:rsidR="002934F5">
            <w:rPr>
              <w:noProof/>
            </w:rPr>
            <w:t>2</w:t>
          </w:r>
        </w:fldSimple>
      </w:p>
    </w:sdtContent>
  </w:sdt>
  <w:p w:rsidR="00637D15" w:rsidRDefault="00637D1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9A6" w:rsidRDefault="00AF69A6" w:rsidP="004F0E15">
      <w:pPr>
        <w:spacing w:after="0" w:line="240" w:lineRule="auto"/>
      </w:pPr>
      <w:r>
        <w:separator/>
      </w:r>
    </w:p>
  </w:footnote>
  <w:footnote w:type="continuationSeparator" w:id="0">
    <w:p w:rsidR="00AF69A6" w:rsidRDefault="00AF69A6" w:rsidP="004F0E15">
      <w:pPr>
        <w:spacing w:after="0" w:line="240" w:lineRule="auto"/>
      </w:pPr>
      <w:r>
        <w:continuationSeparator/>
      </w:r>
    </w:p>
  </w:footnote>
  <w:footnote w:id="1">
    <w:p w:rsidR="003049A4" w:rsidRPr="00CC07A0" w:rsidRDefault="003049A4" w:rsidP="004F0E15">
      <w:pPr>
        <w:pStyle w:val="a9"/>
        <w:ind w:left="0"/>
        <w:rPr>
          <w:sz w:val="18"/>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9A4" w:rsidRDefault="00EA01ED">
    <w:pPr>
      <w:pStyle w:val="ad"/>
      <w:framePr w:wrap="around" w:vAnchor="text" w:hAnchor="margin" w:xAlign="right" w:y="1"/>
      <w:rPr>
        <w:rStyle w:val="af"/>
      </w:rPr>
    </w:pPr>
    <w:r>
      <w:rPr>
        <w:rStyle w:val="af"/>
      </w:rPr>
      <w:fldChar w:fldCharType="begin"/>
    </w:r>
    <w:r w:rsidR="003049A4">
      <w:rPr>
        <w:rStyle w:val="af"/>
      </w:rPr>
      <w:instrText xml:space="preserve">PAGE  </w:instrText>
    </w:r>
    <w:r>
      <w:rPr>
        <w:rStyle w:val="af"/>
      </w:rPr>
      <w:fldChar w:fldCharType="separate"/>
    </w:r>
    <w:r w:rsidR="003049A4">
      <w:rPr>
        <w:rStyle w:val="af"/>
        <w:noProof/>
      </w:rPr>
      <w:t>1</w:t>
    </w:r>
    <w:r>
      <w:rPr>
        <w:rStyle w:val="af"/>
      </w:rPr>
      <w:fldChar w:fldCharType="end"/>
    </w:r>
  </w:p>
  <w:p w:rsidR="003049A4" w:rsidRDefault="003049A4">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9A4" w:rsidRPr="00C05AC5" w:rsidRDefault="003049A4">
    <w:pPr>
      <w:pStyle w:val="ad"/>
      <w:framePr w:wrap="around" w:vAnchor="text" w:hAnchor="margin" w:xAlign="right" w:y="1"/>
      <w:rPr>
        <w:rStyle w:val="af"/>
        <w:lang w:val="en-US"/>
      </w:rPr>
    </w:pPr>
  </w:p>
  <w:p w:rsidR="003049A4" w:rsidRDefault="003049A4" w:rsidP="003049A4">
    <w:pPr>
      <w:pStyle w:val="a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4FE8"/>
    <w:multiLevelType w:val="hybridMultilevel"/>
    <w:tmpl w:val="2294D166"/>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
    <w:nsid w:val="0CD57B27"/>
    <w:multiLevelType w:val="multilevel"/>
    <w:tmpl w:val="9BA20B6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2">
    <w:nsid w:val="10A0731A"/>
    <w:multiLevelType w:val="singleLevel"/>
    <w:tmpl w:val="4C70B5F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
    <w:nsid w:val="17281BEA"/>
    <w:multiLevelType w:val="hybridMultilevel"/>
    <w:tmpl w:val="1CA43E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
    <w:nsid w:val="1BB8258D"/>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0E6533E"/>
    <w:multiLevelType w:val="multilevel"/>
    <w:tmpl w:val="6546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606F6A"/>
    <w:multiLevelType w:val="multilevel"/>
    <w:tmpl w:val="F9F6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A65CB8"/>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3DA119D"/>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4F03770"/>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5091148"/>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2DB81F68"/>
    <w:multiLevelType w:val="hybridMultilevel"/>
    <w:tmpl w:val="1ADA6D70"/>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3">
    <w:nsid w:val="2EFD5A7D"/>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0585AB4"/>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41F526A"/>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62C71CF"/>
    <w:multiLevelType w:val="hybridMultilevel"/>
    <w:tmpl w:val="BC28E2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84E3821"/>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BAD0AE0"/>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F572175"/>
    <w:multiLevelType w:val="singleLevel"/>
    <w:tmpl w:val="A104C2B8"/>
    <w:lvl w:ilvl="0">
      <w:start w:val="1"/>
      <w:numFmt w:val="bullet"/>
      <w:lvlText w:val="-"/>
      <w:lvlJc w:val="left"/>
      <w:pPr>
        <w:tabs>
          <w:tab w:val="num" w:pos="360"/>
        </w:tabs>
        <w:ind w:left="360" w:hanging="360"/>
      </w:pPr>
      <w:rPr>
        <w:rFonts w:hint="default"/>
      </w:rPr>
    </w:lvl>
  </w:abstractNum>
  <w:abstractNum w:abstractNumId="20">
    <w:nsid w:val="417D127D"/>
    <w:multiLevelType w:val="hybridMultilevel"/>
    <w:tmpl w:val="4C364B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43C7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44954A7"/>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51B6B73"/>
    <w:multiLevelType w:val="singleLevel"/>
    <w:tmpl w:val="641268B6"/>
    <w:lvl w:ilvl="0">
      <w:numFmt w:val="bullet"/>
      <w:lvlText w:val="–"/>
      <w:lvlJc w:val="left"/>
      <w:pPr>
        <w:tabs>
          <w:tab w:val="num" w:pos="397"/>
        </w:tabs>
        <w:ind w:left="397" w:hanging="397"/>
      </w:pPr>
      <w:rPr>
        <w:rFonts w:hint="default"/>
      </w:rPr>
    </w:lvl>
  </w:abstractNum>
  <w:abstractNum w:abstractNumId="24">
    <w:nsid w:val="47931E16"/>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AA8420C"/>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E5E2F6D"/>
    <w:multiLevelType w:val="hybridMultilevel"/>
    <w:tmpl w:val="B4EA173E"/>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8">
    <w:nsid w:val="52432475"/>
    <w:multiLevelType w:val="hybridMultilevel"/>
    <w:tmpl w:val="852C6A2A"/>
    <w:lvl w:ilvl="0" w:tplc="B4EC39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BA22A29"/>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16D6CDD"/>
    <w:multiLevelType w:val="hybridMultilevel"/>
    <w:tmpl w:val="3CE23EA8"/>
    <w:lvl w:ilvl="0" w:tplc="641268B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4251A67"/>
    <w:multiLevelType w:val="multilevel"/>
    <w:tmpl w:val="17B00EFC"/>
    <w:lvl w:ilvl="0">
      <w:start w:val="1"/>
      <w:numFmt w:val="bullet"/>
      <w:lvlText w:val=""/>
      <w:lvlJc w:val="left"/>
      <w:pPr>
        <w:tabs>
          <w:tab w:val="num" w:pos="1497"/>
        </w:tabs>
        <w:ind w:left="1497" w:hanging="360"/>
      </w:pPr>
      <w:rPr>
        <w:rFonts w:ascii="Symbol" w:hAnsi="Symbol" w:hint="default"/>
      </w:rPr>
    </w:lvl>
    <w:lvl w:ilvl="1">
      <w:numFmt w:val="bullet"/>
      <w:lvlText w:val="-"/>
      <w:lvlJc w:val="left"/>
      <w:pPr>
        <w:tabs>
          <w:tab w:val="num" w:pos="2277"/>
        </w:tabs>
        <w:ind w:left="2277" w:hanging="420"/>
      </w:pPr>
      <w:rPr>
        <w:rFonts w:ascii="Times New Roman" w:eastAsia="Times New Roman" w:hAnsi="Times New Roman" w:cs="Times New Roman" w:hint="default"/>
      </w:rPr>
    </w:lvl>
    <w:lvl w:ilvl="2" w:tentative="1">
      <w:start w:val="1"/>
      <w:numFmt w:val="bullet"/>
      <w:lvlText w:val=""/>
      <w:lvlJc w:val="left"/>
      <w:pPr>
        <w:tabs>
          <w:tab w:val="num" w:pos="2937"/>
        </w:tabs>
        <w:ind w:left="2937" w:hanging="360"/>
      </w:pPr>
      <w:rPr>
        <w:rFonts w:ascii="Wingdings" w:hAnsi="Wingdings" w:hint="default"/>
      </w:rPr>
    </w:lvl>
    <w:lvl w:ilvl="3" w:tentative="1">
      <w:start w:val="1"/>
      <w:numFmt w:val="bullet"/>
      <w:lvlText w:val=""/>
      <w:lvlJc w:val="left"/>
      <w:pPr>
        <w:tabs>
          <w:tab w:val="num" w:pos="3657"/>
        </w:tabs>
        <w:ind w:left="3657" w:hanging="360"/>
      </w:pPr>
      <w:rPr>
        <w:rFonts w:ascii="Symbol" w:hAnsi="Symbol" w:hint="default"/>
      </w:rPr>
    </w:lvl>
    <w:lvl w:ilvl="4" w:tentative="1">
      <w:start w:val="1"/>
      <w:numFmt w:val="bullet"/>
      <w:lvlText w:val="o"/>
      <w:lvlJc w:val="left"/>
      <w:pPr>
        <w:tabs>
          <w:tab w:val="num" w:pos="4377"/>
        </w:tabs>
        <w:ind w:left="4377" w:hanging="360"/>
      </w:pPr>
      <w:rPr>
        <w:rFonts w:ascii="Courier New" w:hAnsi="Courier New" w:hint="default"/>
      </w:rPr>
    </w:lvl>
    <w:lvl w:ilvl="5" w:tentative="1">
      <w:start w:val="1"/>
      <w:numFmt w:val="bullet"/>
      <w:lvlText w:val=""/>
      <w:lvlJc w:val="left"/>
      <w:pPr>
        <w:tabs>
          <w:tab w:val="num" w:pos="5097"/>
        </w:tabs>
        <w:ind w:left="5097" w:hanging="360"/>
      </w:pPr>
      <w:rPr>
        <w:rFonts w:ascii="Wingdings" w:hAnsi="Wingdings" w:hint="default"/>
      </w:rPr>
    </w:lvl>
    <w:lvl w:ilvl="6" w:tentative="1">
      <w:start w:val="1"/>
      <w:numFmt w:val="bullet"/>
      <w:lvlText w:val=""/>
      <w:lvlJc w:val="left"/>
      <w:pPr>
        <w:tabs>
          <w:tab w:val="num" w:pos="5817"/>
        </w:tabs>
        <w:ind w:left="5817" w:hanging="360"/>
      </w:pPr>
      <w:rPr>
        <w:rFonts w:ascii="Symbol" w:hAnsi="Symbol" w:hint="default"/>
      </w:rPr>
    </w:lvl>
    <w:lvl w:ilvl="7" w:tentative="1">
      <w:start w:val="1"/>
      <w:numFmt w:val="bullet"/>
      <w:lvlText w:val="o"/>
      <w:lvlJc w:val="left"/>
      <w:pPr>
        <w:tabs>
          <w:tab w:val="num" w:pos="6537"/>
        </w:tabs>
        <w:ind w:left="6537" w:hanging="360"/>
      </w:pPr>
      <w:rPr>
        <w:rFonts w:ascii="Courier New" w:hAnsi="Courier New" w:hint="default"/>
      </w:rPr>
    </w:lvl>
    <w:lvl w:ilvl="8" w:tentative="1">
      <w:start w:val="1"/>
      <w:numFmt w:val="bullet"/>
      <w:lvlText w:val=""/>
      <w:lvlJc w:val="left"/>
      <w:pPr>
        <w:tabs>
          <w:tab w:val="num" w:pos="7257"/>
        </w:tabs>
        <w:ind w:left="7257" w:hanging="360"/>
      </w:pPr>
      <w:rPr>
        <w:rFonts w:ascii="Wingdings" w:hAnsi="Wingdings" w:hint="default"/>
      </w:rPr>
    </w:lvl>
  </w:abstractNum>
  <w:abstractNum w:abstractNumId="32">
    <w:nsid w:val="64DA591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3">
    <w:nsid w:val="68CA48F4"/>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CD03A19"/>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D064ED2"/>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3316E7D"/>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55056C6"/>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5BB5F27"/>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6B01DA7"/>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BAF499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CA64A84"/>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FBE6920"/>
    <w:multiLevelType w:val="hybridMultilevel"/>
    <w:tmpl w:val="934AE65C"/>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num w:numId="1">
    <w:abstractNumId w:val="25"/>
  </w:num>
  <w:num w:numId="2">
    <w:abstractNumId w:val="12"/>
  </w:num>
  <w:num w:numId="3">
    <w:abstractNumId w:val="11"/>
  </w:num>
  <w:num w:numId="4">
    <w:abstractNumId w:val="23"/>
  </w:num>
  <w:num w:numId="5">
    <w:abstractNumId w:val="2"/>
  </w:num>
  <w:num w:numId="6">
    <w:abstractNumId w:val="28"/>
  </w:num>
  <w:num w:numId="7">
    <w:abstractNumId w:val="19"/>
  </w:num>
  <w:num w:numId="8">
    <w:abstractNumId w:val="32"/>
  </w:num>
  <w:num w:numId="9">
    <w:abstractNumId w:val="31"/>
  </w:num>
  <w:num w:numId="10">
    <w:abstractNumId w:val="1"/>
  </w:num>
  <w:num w:numId="11">
    <w:abstractNumId w:val="3"/>
  </w:num>
  <w:num w:numId="12">
    <w:abstractNumId w:val="27"/>
  </w:num>
  <w:num w:numId="13">
    <w:abstractNumId w:val="42"/>
  </w:num>
  <w:num w:numId="14">
    <w:abstractNumId w:val="0"/>
  </w:num>
  <w:num w:numId="15">
    <w:abstractNumId w:val="7"/>
  </w:num>
  <w:num w:numId="16">
    <w:abstractNumId w:val="26"/>
  </w:num>
  <w:num w:numId="17">
    <w:abstractNumId w:val="40"/>
  </w:num>
  <w:num w:numId="18">
    <w:abstractNumId w:val="17"/>
  </w:num>
  <w:num w:numId="19">
    <w:abstractNumId w:val="39"/>
  </w:num>
  <w:num w:numId="20">
    <w:abstractNumId w:val="21"/>
  </w:num>
  <w:num w:numId="21">
    <w:abstractNumId w:val="15"/>
  </w:num>
  <w:num w:numId="22">
    <w:abstractNumId w:val="37"/>
  </w:num>
  <w:num w:numId="23">
    <w:abstractNumId w:val="14"/>
  </w:num>
  <w:num w:numId="24">
    <w:abstractNumId w:val="41"/>
  </w:num>
  <w:num w:numId="25">
    <w:abstractNumId w:val="36"/>
  </w:num>
  <w:num w:numId="26">
    <w:abstractNumId w:val="38"/>
  </w:num>
  <w:num w:numId="27">
    <w:abstractNumId w:val="10"/>
  </w:num>
  <w:num w:numId="28">
    <w:abstractNumId w:val="18"/>
  </w:num>
  <w:num w:numId="29">
    <w:abstractNumId w:val="35"/>
  </w:num>
  <w:num w:numId="30">
    <w:abstractNumId w:val="8"/>
  </w:num>
  <w:num w:numId="31">
    <w:abstractNumId w:val="22"/>
  </w:num>
  <w:num w:numId="32">
    <w:abstractNumId w:val="24"/>
  </w:num>
  <w:num w:numId="33">
    <w:abstractNumId w:val="33"/>
  </w:num>
  <w:num w:numId="34">
    <w:abstractNumId w:val="34"/>
  </w:num>
  <w:num w:numId="35">
    <w:abstractNumId w:val="4"/>
  </w:num>
  <w:num w:numId="36">
    <w:abstractNumId w:val="29"/>
  </w:num>
  <w:num w:numId="37">
    <w:abstractNumId w:val="13"/>
  </w:num>
  <w:num w:numId="38">
    <w:abstractNumId w:val="9"/>
  </w:num>
  <w:num w:numId="39">
    <w:abstractNumId w:val="30"/>
  </w:num>
  <w:num w:numId="40">
    <w:abstractNumId w:val="16"/>
  </w:num>
  <w:num w:numId="41">
    <w:abstractNumId w:val="20"/>
  </w:num>
  <w:num w:numId="42">
    <w:abstractNumId w:val="5"/>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4F0E15"/>
    <w:rsid w:val="00213B4E"/>
    <w:rsid w:val="002934F5"/>
    <w:rsid w:val="003049A4"/>
    <w:rsid w:val="00333859"/>
    <w:rsid w:val="003414FF"/>
    <w:rsid w:val="004A7EBA"/>
    <w:rsid w:val="004D7059"/>
    <w:rsid w:val="004F0E15"/>
    <w:rsid w:val="005004FD"/>
    <w:rsid w:val="005D6862"/>
    <w:rsid w:val="00637D15"/>
    <w:rsid w:val="00734026"/>
    <w:rsid w:val="00740560"/>
    <w:rsid w:val="0097722A"/>
    <w:rsid w:val="00AF69A6"/>
    <w:rsid w:val="00C161F5"/>
    <w:rsid w:val="00C93336"/>
    <w:rsid w:val="00E13365"/>
    <w:rsid w:val="00EA0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E15"/>
  </w:style>
  <w:style w:type="paragraph" w:styleId="2">
    <w:name w:val="heading 2"/>
    <w:basedOn w:val="a"/>
    <w:link w:val="20"/>
    <w:uiPriority w:val="9"/>
    <w:qFormat/>
    <w:rsid w:val="004F0E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0E15"/>
    <w:rPr>
      <w:rFonts w:ascii="Times New Roman" w:eastAsia="Times New Roman" w:hAnsi="Times New Roman" w:cs="Times New Roman"/>
      <w:b/>
      <w:bCs/>
      <w:sz w:val="36"/>
      <w:szCs w:val="36"/>
      <w:lang w:eastAsia="ru-RU"/>
    </w:rPr>
  </w:style>
  <w:style w:type="table" w:styleId="a3">
    <w:name w:val="Table Grid"/>
    <w:basedOn w:val="a1"/>
    <w:uiPriority w:val="59"/>
    <w:rsid w:val="004F0E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4F0E15"/>
    <w:pPr>
      <w:spacing w:after="0" w:line="240" w:lineRule="auto"/>
      <w:jc w:val="both"/>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4F0E15"/>
    <w:rPr>
      <w:rFonts w:ascii="Times New Roman" w:eastAsia="Times New Roman" w:hAnsi="Times New Roman" w:cs="Times New Roman"/>
      <w:sz w:val="24"/>
      <w:szCs w:val="24"/>
    </w:rPr>
  </w:style>
  <w:style w:type="paragraph" w:styleId="a6">
    <w:name w:val="No Spacing"/>
    <w:link w:val="a7"/>
    <w:uiPriority w:val="1"/>
    <w:qFormat/>
    <w:rsid w:val="004F0E15"/>
    <w:pPr>
      <w:spacing w:after="0" w:line="240" w:lineRule="auto"/>
    </w:pPr>
  </w:style>
  <w:style w:type="paragraph" w:styleId="21">
    <w:name w:val="Body Text Indent 2"/>
    <w:basedOn w:val="a"/>
    <w:link w:val="22"/>
    <w:uiPriority w:val="99"/>
    <w:semiHidden/>
    <w:unhideWhenUsed/>
    <w:rsid w:val="004F0E15"/>
    <w:pPr>
      <w:spacing w:after="120" w:line="480" w:lineRule="auto"/>
      <w:ind w:left="283"/>
    </w:pPr>
  </w:style>
  <w:style w:type="character" w:customStyle="1" w:styleId="22">
    <w:name w:val="Основной текст с отступом 2 Знак"/>
    <w:basedOn w:val="a0"/>
    <w:link w:val="21"/>
    <w:uiPriority w:val="99"/>
    <w:semiHidden/>
    <w:rsid w:val="004F0E15"/>
  </w:style>
  <w:style w:type="character" w:styleId="a8">
    <w:name w:val="footnote reference"/>
    <w:basedOn w:val="a0"/>
    <w:rsid w:val="004F0E15"/>
    <w:rPr>
      <w:vertAlign w:val="superscript"/>
    </w:rPr>
  </w:style>
  <w:style w:type="paragraph" w:styleId="a9">
    <w:name w:val="footnote text"/>
    <w:basedOn w:val="a"/>
    <w:link w:val="aa"/>
    <w:rsid w:val="004F0E15"/>
    <w:pPr>
      <w:overflowPunct w:val="0"/>
      <w:autoSpaceDE w:val="0"/>
      <w:autoSpaceDN w:val="0"/>
      <w:adjustRightInd w:val="0"/>
      <w:spacing w:after="0" w:line="240" w:lineRule="auto"/>
      <w:ind w:left="284"/>
    </w:pPr>
    <w:rPr>
      <w:rFonts w:ascii="Times New Roman" w:eastAsia="Times New Roman" w:hAnsi="Times New Roman" w:cs="Times New Roman"/>
      <w:sz w:val="20"/>
      <w:szCs w:val="20"/>
      <w:lang w:val="en-US" w:eastAsia="ru-RU"/>
    </w:rPr>
  </w:style>
  <w:style w:type="character" w:customStyle="1" w:styleId="aa">
    <w:name w:val="Текст сноски Знак"/>
    <w:basedOn w:val="a0"/>
    <w:link w:val="a9"/>
    <w:rsid w:val="004F0E15"/>
    <w:rPr>
      <w:rFonts w:ascii="Times New Roman" w:eastAsia="Times New Roman" w:hAnsi="Times New Roman" w:cs="Times New Roman"/>
      <w:sz w:val="20"/>
      <w:szCs w:val="20"/>
      <w:lang w:val="en-US" w:eastAsia="ru-RU"/>
    </w:rPr>
  </w:style>
  <w:style w:type="paragraph" w:styleId="ab">
    <w:name w:val="Plain Text"/>
    <w:basedOn w:val="a"/>
    <w:link w:val="ac"/>
    <w:semiHidden/>
    <w:rsid w:val="004F0E15"/>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semiHidden/>
    <w:rsid w:val="004F0E15"/>
    <w:rPr>
      <w:rFonts w:ascii="Courier New" w:eastAsia="Times New Roman" w:hAnsi="Courier New" w:cs="Times New Roman"/>
      <w:sz w:val="20"/>
      <w:szCs w:val="20"/>
      <w:lang w:eastAsia="ru-RU"/>
    </w:rPr>
  </w:style>
  <w:style w:type="paragraph" w:styleId="ad">
    <w:name w:val="header"/>
    <w:basedOn w:val="a"/>
    <w:link w:val="ae"/>
    <w:unhideWhenUsed/>
    <w:rsid w:val="004F0E15"/>
    <w:pPr>
      <w:tabs>
        <w:tab w:val="center" w:pos="4677"/>
        <w:tab w:val="right" w:pos="9355"/>
      </w:tabs>
      <w:spacing w:after="0" w:line="240" w:lineRule="auto"/>
    </w:pPr>
  </w:style>
  <w:style w:type="character" w:customStyle="1" w:styleId="ae">
    <w:name w:val="Верхний колонтитул Знак"/>
    <w:basedOn w:val="a0"/>
    <w:link w:val="ad"/>
    <w:rsid w:val="004F0E15"/>
  </w:style>
  <w:style w:type="character" w:styleId="af">
    <w:name w:val="page number"/>
    <w:basedOn w:val="a0"/>
    <w:semiHidden/>
    <w:rsid w:val="004F0E15"/>
    <w:rPr>
      <w:rFonts w:ascii="Arial" w:hAnsi="Arial"/>
      <w:sz w:val="16"/>
    </w:rPr>
  </w:style>
  <w:style w:type="paragraph" w:customStyle="1" w:styleId="23">
    <w:name w:val="Обычный2"/>
    <w:rsid w:val="004F0E15"/>
    <w:pPr>
      <w:widowControl w:val="0"/>
      <w:spacing w:after="0" w:line="240" w:lineRule="auto"/>
    </w:pPr>
    <w:rPr>
      <w:rFonts w:ascii="Times New Roman" w:eastAsia="Times New Roman" w:hAnsi="Times New Roman" w:cs="Times New Roman"/>
      <w:snapToGrid w:val="0"/>
      <w:sz w:val="20"/>
      <w:szCs w:val="20"/>
      <w:lang w:eastAsia="ru-RU"/>
    </w:rPr>
  </w:style>
  <w:style w:type="paragraph" w:styleId="af0">
    <w:name w:val="List Paragraph"/>
    <w:basedOn w:val="a"/>
    <w:uiPriority w:val="34"/>
    <w:qFormat/>
    <w:rsid w:val="004F0E15"/>
    <w:pPr>
      <w:ind w:left="720"/>
      <w:contextualSpacing/>
    </w:pPr>
  </w:style>
  <w:style w:type="paragraph" w:customStyle="1" w:styleId="Default">
    <w:name w:val="Default"/>
    <w:rsid w:val="004F0E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F0E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Без интервала Знак"/>
    <w:basedOn w:val="a0"/>
    <w:link w:val="a6"/>
    <w:uiPriority w:val="1"/>
    <w:rsid w:val="004F0E15"/>
  </w:style>
  <w:style w:type="character" w:customStyle="1" w:styleId="apple-converted-space">
    <w:name w:val="apple-converted-space"/>
    <w:basedOn w:val="a0"/>
    <w:rsid w:val="00333859"/>
  </w:style>
  <w:style w:type="character" w:styleId="af1">
    <w:name w:val="Hyperlink"/>
    <w:basedOn w:val="a0"/>
    <w:uiPriority w:val="99"/>
    <w:semiHidden/>
    <w:unhideWhenUsed/>
    <w:rsid w:val="00333859"/>
    <w:rPr>
      <w:color w:val="0000FF"/>
      <w:u w:val="single"/>
    </w:rPr>
  </w:style>
  <w:style w:type="paragraph" w:styleId="af2">
    <w:name w:val="footer"/>
    <w:basedOn w:val="a"/>
    <w:link w:val="af3"/>
    <w:uiPriority w:val="99"/>
    <w:unhideWhenUsed/>
    <w:rsid w:val="00637D1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7D15"/>
  </w:style>
  <w:style w:type="paragraph" w:styleId="af4">
    <w:name w:val="Balloon Text"/>
    <w:basedOn w:val="a"/>
    <w:link w:val="af5"/>
    <w:uiPriority w:val="99"/>
    <w:semiHidden/>
    <w:unhideWhenUsed/>
    <w:rsid w:val="00E1336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E133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34</Pages>
  <Words>8142</Words>
  <Characters>46410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USER</cp:lastModifiedBy>
  <cp:revision>7</cp:revision>
  <cp:lastPrinted>2016-12-12T13:51:00Z</cp:lastPrinted>
  <dcterms:created xsi:type="dcterms:W3CDTF">2016-12-12T11:23:00Z</dcterms:created>
  <dcterms:modified xsi:type="dcterms:W3CDTF">2017-02-03T08:51:00Z</dcterms:modified>
</cp:coreProperties>
</file>